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0B7" w:rsidRPr="00E160FE" w:rsidRDefault="00F6512A" w:rsidP="00E160FE">
      <w:pPr>
        <w:spacing w:after="0" w:line="240" w:lineRule="auto"/>
        <w:jc w:val="center"/>
        <w:rPr>
          <w:rFonts w:ascii="Times New Roman" w:hAnsi="Times New Roman" w:cs="Times New Roman"/>
          <w:spacing w:val="2"/>
          <w:sz w:val="28"/>
          <w:szCs w:val="28"/>
        </w:rPr>
      </w:pPr>
      <w:r>
        <w:rPr>
          <w:noProof/>
          <w:spacing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7" o:title=""/>
          </v:shape>
        </w:pict>
      </w:r>
    </w:p>
    <w:p w:rsidR="009D50B7" w:rsidRPr="00E160FE" w:rsidRDefault="009D50B7" w:rsidP="00E160FE">
      <w:pPr>
        <w:spacing w:after="0" w:line="240" w:lineRule="auto"/>
        <w:jc w:val="center"/>
        <w:rPr>
          <w:rFonts w:ascii="Times New Roman" w:hAnsi="Times New Roman" w:cs="Times New Roman"/>
          <w:spacing w:val="2"/>
          <w:sz w:val="16"/>
          <w:szCs w:val="16"/>
        </w:rPr>
      </w:pPr>
    </w:p>
    <w:p w:rsidR="009D50B7" w:rsidRPr="00E160FE" w:rsidRDefault="009D50B7" w:rsidP="00E160FE">
      <w:pPr>
        <w:pStyle w:val="1"/>
        <w:jc w:val="center"/>
        <w:rPr>
          <w:spacing w:val="2"/>
          <w:sz w:val="28"/>
          <w:szCs w:val="28"/>
        </w:rPr>
      </w:pPr>
      <w:r w:rsidRPr="00E160FE">
        <w:rPr>
          <w:spacing w:val="2"/>
          <w:sz w:val="28"/>
          <w:szCs w:val="28"/>
        </w:rPr>
        <w:t xml:space="preserve">ЛУЦЬКА РАЙОННА ДЕРЖАВНА АДМІНІСТРАЦІЯ </w:t>
      </w:r>
    </w:p>
    <w:p w:rsidR="009D50B7" w:rsidRPr="00E160FE" w:rsidRDefault="009D50B7" w:rsidP="00E160FE">
      <w:pPr>
        <w:pStyle w:val="1"/>
        <w:jc w:val="center"/>
        <w:rPr>
          <w:spacing w:val="2"/>
          <w:sz w:val="28"/>
          <w:szCs w:val="28"/>
        </w:rPr>
      </w:pPr>
      <w:r w:rsidRPr="00E160FE">
        <w:rPr>
          <w:spacing w:val="2"/>
          <w:sz w:val="28"/>
          <w:szCs w:val="28"/>
        </w:rPr>
        <w:t>ВОЛИНСЬКОЇ ОБЛАСТІ</w:t>
      </w:r>
    </w:p>
    <w:p w:rsidR="009D50B7" w:rsidRPr="00E160FE" w:rsidRDefault="009D50B7" w:rsidP="00E160FE">
      <w:pPr>
        <w:spacing w:after="0" w:line="240" w:lineRule="auto"/>
        <w:jc w:val="center"/>
        <w:rPr>
          <w:rFonts w:ascii="Times New Roman" w:hAnsi="Times New Roman" w:cs="Times New Roman"/>
          <w:b/>
          <w:bCs/>
          <w:color w:val="C00000"/>
          <w:spacing w:val="2"/>
          <w:sz w:val="28"/>
          <w:szCs w:val="28"/>
        </w:rPr>
      </w:pPr>
    </w:p>
    <w:p w:rsidR="009D50B7" w:rsidRPr="00E160FE" w:rsidRDefault="009D50B7" w:rsidP="00E160FE">
      <w:pPr>
        <w:spacing w:after="0" w:line="240" w:lineRule="auto"/>
        <w:jc w:val="center"/>
        <w:rPr>
          <w:rFonts w:ascii="Times New Roman" w:hAnsi="Times New Roman" w:cs="Times New Roman"/>
          <w:b/>
          <w:bCs/>
          <w:spacing w:val="2"/>
          <w:sz w:val="32"/>
          <w:szCs w:val="32"/>
        </w:rPr>
      </w:pPr>
      <w:r w:rsidRPr="00E160FE">
        <w:rPr>
          <w:rFonts w:ascii="Times New Roman" w:hAnsi="Times New Roman" w:cs="Times New Roman"/>
          <w:b/>
          <w:bCs/>
          <w:spacing w:val="2"/>
          <w:sz w:val="32"/>
          <w:szCs w:val="32"/>
        </w:rPr>
        <w:t>РОЗПОРЯДЖЕННЯ</w:t>
      </w:r>
    </w:p>
    <w:p w:rsidR="009D50B7" w:rsidRPr="00E160FE" w:rsidRDefault="009D50B7" w:rsidP="00E160FE">
      <w:pPr>
        <w:spacing w:after="0" w:line="240" w:lineRule="auto"/>
        <w:jc w:val="center"/>
        <w:rPr>
          <w:rFonts w:ascii="Times New Roman" w:hAnsi="Times New Roman" w:cs="Times New Roman"/>
          <w:b/>
          <w:bCs/>
          <w:spacing w:val="2"/>
          <w:sz w:val="32"/>
          <w:szCs w:val="32"/>
        </w:rPr>
      </w:pPr>
    </w:p>
    <w:p w:rsidR="009D50B7" w:rsidRPr="00E160FE" w:rsidRDefault="009D50B7" w:rsidP="00E160FE">
      <w:pPr>
        <w:shd w:val="clear" w:color="auto" w:fill="FFFFFF"/>
        <w:tabs>
          <w:tab w:val="left" w:pos="4289"/>
          <w:tab w:val="left" w:pos="7764"/>
        </w:tabs>
        <w:spacing w:after="0" w:line="240" w:lineRule="auto"/>
        <w:rPr>
          <w:rFonts w:ascii="Times New Roman" w:hAnsi="Times New Roman" w:cs="Times New Roman"/>
          <w:spacing w:val="2"/>
          <w:sz w:val="28"/>
          <w:szCs w:val="28"/>
        </w:rPr>
      </w:pPr>
      <w:r w:rsidRPr="00E160FE">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rPr>
        <w:t>13</w:t>
      </w:r>
      <w:r w:rsidRPr="00E160FE">
        <w:rPr>
          <w:rFonts w:ascii="Times New Roman" w:hAnsi="Times New Roman" w:cs="Times New Roman"/>
          <w:spacing w:val="2"/>
          <w:sz w:val="28"/>
          <w:szCs w:val="28"/>
        </w:rPr>
        <w:t xml:space="preserve"> </w:t>
      </w:r>
      <w:r>
        <w:rPr>
          <w:rFonts w:ascii="Times New Roman" w:hAnsi="Times New Roman" w:cs="Times New Roman"/>
          <w:spacing w:val="2"/>
          <w:sz w:val="28"/>
          <w:szCs w:val="28"/>
        </w:rPr>
        <w:t>серпня</w:t>
      </w:r>
      <w:r w:rsidRPr="00E160FE">
        <w:rPr>
          <w:rFonts w:ascii="Times New Roman" w:hAnsi="Times New Roman" w:cs="Times New Roman"/>
          <w:spacing w:val="2"/>
          <w:sz w:val="28"/>
          <w:szCs w:val="28"/>
        </w:rPr>
        <w:t xml:space="preserve"> 2021</w:t>
      </w:r>
      <w:r>
        <w:rPr>
          <w:rFonts w:ascii="Times New Roman" w:hAnsi="Times New Roman" w:cs="Times New Roman"/>
          <w:spacing w:val="2"/>
          <w:sz w:val="28"/>
          <w:szCs w:val="28"/>
        </w:rPr>
        <w:t xml:space="preserve"> року</w:t>
      </w:r>
      <w:r>
        <w:rPr>
          <w:rFonts w:ascii="Times New Roman" w:hAnsi="Times New Roman" w:cs="Times New Roman"/>
          <w:spacing w:val="2"/>
          <w:sz w:val="28"/>
          <w:szCs w:val="28"/>
        </w:rPr>
        <w:tab/>
      </w:r>
      <w:r w:rsidR="003F56C1">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r w:rsidRPr="00E160FE">
        <w:rPr>
          <w:rFonts w:ascii="Times New Roman" w:hAnsi="Times New Roman" w:cs="Times New Roman"/>
          <w:spacing w:val="2"/>
          <w:sz w:val="28"/>
          <w:szCs w:val="28"/>
        </w:rPr>
        <w:t>м.Луцьк</w:t>
      </w:r>
      <w:r w:rsidRPr="00E160FE">
        <w:rPr>
          <w:rFonts w:ascii="Times New Roman" w:hAnsi="Times New Roman" w:cs="Times New Roman"/>
          <w:spacing w:val="2"/>
          <w:sz w:val="28"/>
          <w:szCs w:val="28"/>
        </w:rPr>
        <w:tab/>
      </w:r>
      <w:r w:rsidRPr="00E160FE">
        <w:rPr>
          <w:rFonts w:ascii="Times New Roman" w:hAnsi="Times New Roman" w:cs="Times New Roman"/>
          <w:spacing w:val="2"/>
          <w:sz w:val="28"/>
          <w:szCs w:val="28"/>
        </w:rPr>
        <w:tab/>
        <w:t xml:space="preserve">           №</w:t>
      </w:r>
      <w:r w:rsidR="00F6512A">
        <w:rPr>
          <w:rFonts w:ascii="Times New Roman" w:hAnsi="Times New Roman" w:cs="Times New Roman"/>
          <w:spacing w:val="2"/>
          <w:sz w:val="28"/>
          <w:szCs w:val="28"/>
        </w:rPr>
        <w:t xml:space="preserve"> 160</w:t>
      </w:r>
      <w:r w:rsidRPr="00E160FE">
        <w:rPr>
          <w:rFonts w:ascii="Times New Roman" w:hAnsi="Times New Roman" w:cs="Times New Roman"/>
          <w:spacing w:val="2"/>
          <w:sz w:val="28"/>
          <w:szCs w:val="28"/>
        </w:rPr>
        <w:t xml:space="preserve">  </w:t>
      </w:r>
    </w:p>
    <w:p w:rsidR="009D50B7" w:rsidRPr="00E160FE" w:rsidRDefault="009D50B7" w:rsidP="00E160FE">
      <w:pPr>
        <w:shd w:val="clear" w:color="auto" w:fill="FFFFFF"/>
        <w:tabs>
          <w:tab w:val="left" w:pos="4289"/>
          <w:tab w:val="left" w:pos="7764"/>
        </w:tabs>
        <w:spacing w:after="0" w:line="240" w:lineRule="auto"/>
        <w:rPr>
          <w:rFonts w:ascii="Times New Roman" w:hAnsi="Times New Roman" w:cs="Times New Roman"/>
          <w:snapToGrid w:val="0"/>
          <w:spacing w:val="2"/>
          <w:sz w:val="28"/>
          <w:szCs w:val="28"/>
        </w:rPr>
      </w:pPr>
    </w:p>
    <w:p w:rsidR="009D50B7" w:rsidRDefault="009D50B7" w:rsidP="00E160FE">
      <w:pPr>
        <w:spacing w:after="0" w:line="240" w:lineRule="auto"/>
        <w:jc w:val="center"/>
        <w:rPr>
          <w:rFonts w:ascii="Times New Roman" w:hAnsi="Times New Roman" w:cs="Times New Roman"/>
          <w:snapToGrid w:val="0"/>
          <w:spacing w:val="2"/>
          <w:sz w:val="28"/>
          <w:szCs w:val="28"/>
        </w:rPr>
      </w:pPr>
    </w:p>
    <w:p w:rsidR="009D50B7" w:rsidRPr="00E160FE" w:rsidRDefault="009D50B7" w:rsidP="00E160FE">
      <w:pPr>
        <w:spacing w:after="0" w:line="240" w:lineRule="auto"/>
        <w:jc w:val="center"/>
        <w:rPr>
          <w:rFonts w:ascii="Times New Roman" w:hAnsi="Times New Roman" w:cs="Times New Roman"/>
          <w:snapToGrid w:val="0"/>
          <w:spacing w:val="2"/>
          <w:sz w:val="28"/>
          <w:szCs w:val="28"/>
        </w:rPr>
      </w:pPr>
      <w:r w:rsidRPr="00E160FE">
        <w:rPr>
          <w:rFonts w:ascii="Times New Roman" w:hAnsi="Times New Roman" w:cs="Times New Roman"/>
          <w:snapToGrid w:val="0"/>
          <w:spacing w:val="2"/>
          <w:sz w:val="28"/>
          <w:szCs w:val="28"/>
        </w:rPr>
        <w:t>Про організацію охорони праці у</w:t>
      </w:r>
    </w:p>
    <w:p w:rsidR="009D50B7" w:rsidRPr="00E160FE" w:rsidRDefault="009D50B7" w:rsidP="00E160FE">
      <w:pPr>
        <w:spacing w:after="0" w:line="240" w:lineRule="auto"/>
        <w:jc w:val="center"/>
        <w:rPr>
          <w:rFonts w:ascii="Times New Roman" w:hAnsi="Times New Roman" w:cs="Times New Roman"/>
          <w:snapToGrid w:val="0"/>
          <w:spacing w:val="2"/>
          <w:sz w:val="28"/>
          <w:szCs w:val="28"/>
        </w:rPr>
      </w:pPr>
      <w:r w:rsidRPr="00E160FE">
        <w:rPr>
          <w:rFonts w:ascii="Times New Roman" w:hAnsi="Times New Roman" w:cs="Times New Roman"/>
          <w:snapToGrid w:val="0"/>
          <w:spacing w:val="2"/>
          <w:sz w:val="28"/>
          <w:szCs w:val="28"/>
        </w:rPr>
        <w:t>Луцькій районній державні</w:t>
      </w:r>
      <w:r>
        <w:rPr>
          <w:rFonts w:ascii="Times New Roman" w:hAnsi="Times New Roman" w:cs="Times New Roman"/>
          <w:snapToGrid w:val="0"/>
          <w:spacing w:val="2"/>
          <w:sz w:val="28"/>
          <w:szCs w:val="28"/>
        </w:rPr>
        <w:t xml:space="preserve">й </w:t>
      </w:r>
      <w:r w:rsidRPr="00E160FE">
        <w:rPr>
          <w:rFonts w:ascii="Times New Roman" w:hAnsi="Times New Roman" w:cs="Times New Roman"/>
          <w:snapToGrid w:val="0"/>
          <w:spacing w:val="2"/>
          <w:sz w:val="28"/>
          <w:szCs w:val="28"/>
        </w:rPr>
        <w:t xml:space="preserve">адміністрації </w:t>
      </w:r>
    </w:p>
    <w:p w:rsidR="009D50B7" w:rsidRPr="00E160FE" w:rsidRDefault="009D50B7" w:rsidP="00E160FE">
      <w:pPr>
        <w:spacing w:after="0" w:line="240" w:lineRule="auto"/>
        <w:jc w:val="both"/>
        <w:rPr>
          <w:rFonts w:ascii="Times New Roman" w:hAnsi="Times New Roman" w:cs="Times New Roman"/>
          <w:snapToGrid w:val="0"/>
          <w:spacing w:val="2"/>
          <w:sz w:val="28"/>
          <w:szCs w:val="28"/>
        </w:rPr>
      </w:pPr>
    </w:p>
    <w:p w:rsidR="009D50B7" w:rsidRPr="00E160FE" w:rsidRDefault="009D50B7" w:rsidP="00E160FE">
      <w:pPr>
        <w:spacing w:after="0" w:line="240" w:lineRule="auto"/>
        <w:jc w:val="both"/>
        <w:rPr>
          <w:rFonts w:ascii="Times New Roman" w:hAnsi="Times New Roman" w:cs="Times New Roman"/>
          <w:spacing w:val="2"/>
          <w:sz w:val="28"/>
          <w:szCs w:val="28"/>
        </w:rPr>
      </w:pPr>
      <w:r w:rsidRPr="00E160FE">
        <w:rPr>
          <w:rFonts w:ascii="Times New Roman" w:hAnsi="Times New Roman" w:cs="Times New Roman"/>
          <w:snapToGrid w:val="0"/>
          <w:spacing w:val="2"/>
          <w:sz w:val="28"/>
          <w:szCs w:val="28"/>
        </w:rPr>
        <w:tab/>
        <w:t xml:space="preserve">Відповідно до статей </w:t>
      </w:r>
      <w:r w:rsidRPr="00E160FE">
        <w:rPr>
          <w:rFonts w:ascii="&quot;&quot;&quot;Times New Roman&quot;&quot;&quot;" w:hAnsi="&quot;&quot;&quot;Times New Roman&quot;&quot;&quot;" w:cs="&quot;&quot;&quot;Times New Roman&quot;&quot;&quot;"/>
          <w:color w:val="2D1614"/>
          <w:spacing w:val="2"/>
          <w:sz w:val="28"/>
          <w:szCs w:val="28"/>
        </w:rPr>
        <w:t>6, пункту 10 статті 16, пункту 1 частини першої статті 39 Закону України «Про місцеві державні адміністрації», статті 13 Закону України «Про охорону праці</w:t>
      </w:r>
      <w:r w:rsidRPr="00E160FE">
        <w:rPr>
          <w:rFonts w:ascii="Times New Roman" w:hAnsi="Times New Roman" w:cs="Times New Roman"/>
          <w:spacing w:val="2"/>
          <w:sz w:val="28"/>
          <w:szCs w:val="28"/>
        </w:rPr>
        <w:t>»,</w:t>
      </w:r>
      <w:r w:rsidRPr="00E160FE">
        <w:rPr>
          <w:rStyle w:val="10"/>
          <w:b w:val="0"/>
          <w:bCs w:val="0"/>
          <w:spacing w:val="2"/>
          <w:sz w:val="28"/>
          <w:szCs w:val="28"/>
          <w:shd w:val="clear" w:color="auto" w:fill="FFFFFF"/>
        </w:rPr>
        <w:t xml:space="preserve"> Типового положення </w:t>
      </w:r>
      <w:r w:rsidRPr="00E160FE">
        <w:rPr>
          <w:rStyle w:val="rvts23"/>
          <w:rFonts w:ascii="Times New Roman" w:hAnsi="Times New Roman" w:cs="Times New Roman"/>
          <w:spacing w:val="2"/>
          <w:sz w:val="28"/>
          <w:szCs w:val="28"/>
          <w:shd w:val="clear" w:color="auto" w:fill="FFFFFF"/>
        </w:rPr>
        <w:t>про службу охорони праці НПАОП 0.00-4.35-04, затвердженого н</w:t>
      </w:r>
      <w:r w:rsidRPr="00E160FE">
        <w:rPr>
          <w:rStyle w:val="rvts9"/>
          <w:rFonts w:ascii="Times New Roman" w:hAnsi="Times New Roman" w:cs="Times New Roman"/>
          <w:spacing w:val="2"/>
          <w:sz w:val="28"/>
          <w:szCs w:val="28"/>
          <w:shd w:val="clear" w:color="auto" w:fill="FFFFFF"/>
        </w:rPr>
        <w:t>аказом Державного комітету України з нагляду за охороною праці від 15 листопада 2004 року № 255, зареєстрованого в Міністерстві юстиції України 01 грудня 2004 року за № 1526/10125 (із змінами), з метою належної організації охорони праці у Луцькій районній державній адміністрації</w:t>
      </w:r>
      <w:r w:rsidRPr="00E160FE">
        <w:rPr>
          <w:rFonts w:ascii="Times New Roman" w:hAnsi="Times New Roman" w:cs="Times New Roman"/>
          <w:spacing w:val="2"/>
          <w:sz w:val="28"/>
          <w:szCs w:val="28"/>
        </w:rPr>
        <w:t>:</w:t>
      </w:r>
    </w:p>
    <w:p w:rsidR="009D50B7" w:rsidRPr="00E160FE" w:rsidRDefault="009D50B7" w:rsidP="00E160FE">
      <w:pPr>
        <w:spacing w:after="0" w:line="240" w:lineRule="auto"/>
        <w:jc w:val="both"/>
        <w:rPr>
          <w:rFonts w:ascii="Times New Roman" w:hAnsi="Times New Roman" w:cs="Times New Roman"/>
          <w:spacing w:val="2"/>
          <w:sz w:val="28"/>
          <w:szCs w:val="28"/>
        </w:rPr>
      </w:pPr>
    </w:p>
    <w:p w:rsidR="009D50B7" w:rsidRPr="00E160FE" w:rsidRDefault="009D50B7" w:rsidP="00E160FE">
      <w:pPr>
        <w:pStyle w:val="a5"/>
        <w:spacing w:after="0" w:line="240" w:lineRule="auto"/>
        <w:ind w:left="0" w:firstLine="567"/>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1. Затвердити:</w:t>
      </w:r>
    </w:p>
    <w:p w:rsidR="009D50B7" w:rsidRPr="00E160FE" w:rsidRDefault="009D50B7" w:rsidP="00E160FE">
      <w:pPr>
        <w:pStyle w:val="a5"/>
        <w:spacing w:after="0" w:line="240" w:lineRule="auto"/>
        <w:ind w:left="1069"/>
        <w:jc w:val="both"/>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1)</w:t>
      </w:r>
      <w:r w:rsidRPr="00E160FE">
        <w:rPr>
          <w:rFonts w:ascii="Times New Roman" w:hAnsi="Times New Roman" w:cs="Times New Roman"/>
          <w:spacing w:val="2"/>
          <w:sz w:val="28"/>
          <w:szCs w:val="28"/>
        </w:rPr>
        <w:t> Положення про порядок проведення навчання і перевірки знань з</w:t>
      </w:r>
      <w:r>
        <w:rPr>
          <w:rFonts w:ascii="Times New Roman" w:hAnsi="Times New Roman" w:cs="Times New Roman"/>
          <w:spacing w:val="2"/>
          <w:sz w:val="28"/>
          <w:szCs w:val="28"/>
        </w:rPr>
        <w:t xml:space="preserve"> питань охорони праці у Луцькій районній державній адміністрації,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2</w:t>
      </w:r>
      <w:r>
        <w:rPr>
          <w:rFonts w:ascii="Times New Roman" w:hAnsi="Times New Roman" w:cs="Times New Roman"/>
          <w:spacing w:val="2"/>
          <w:sz w:val="28"/>
          <w:szCs w:val="28"/>
        </w:rPr>
        <w:t>)</w:t>
      </w:r>
      <w:r w:rsidRPr="00E160FE">
        <w:rPr>
          <w:rFonts w:ascii="Times New Roman" w:hAnsi="Times New Roman" w:cs="Times New Roman"/>
          <w:spacing w:val="2"/>
          <w:sz w:val="28"/>
          <w:szCs w:val="28"/>
        </w:rPr>
        <w:t xml:space="preserve"> Програму вступного інструктажу з питань охорони праці державних службовців Луцької районної державної </w:t>
      </w:r>
      <w:r>
        <w:rPr>
          <w:rFonts w:ascii="Times New Roman" w:hAnsi="Times New Roman" w:cs="Times New Roman"/>
          <w:spacing w:val="2"/>
          <w:sz w:val="28"/>
          <w:szCs w:val="28"/>
        </w:rPr>
        <w:t>адміністрації,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3</w:t>
      </w:r>
      <w:r>
        <w:rPr>
          <w:rFonts w:ascii="Times New Roman" w:hAnsi="Times New Roman" w:cs="Times New Roman"/>
          <w:spacing w:val="2"/>
          <w:sz w:val="28"/>
          <w:szCs w:val="28"/>
        </w:rPr>
        <w:t>)</w:t>
      </w:r>
      <w:r w:rsidRPr="00E160FE">
        <w:rPr>
          <w:rFonts w:ascii="Times New Roman" w:hAnsi="Times New Roman" w:cs="Times New Roman"/>
          <w:spacing w:val="2"/>
          <w:sz w:val="28"/>
          <w:szCs w:val="28"/>
        </w:rPr>
        <w:t xml:space="preserve"> Перелік та тривалість питань </w:t>
      </w:r>
      <w:r>
        <w:rPr>
          <w:rFonts w:ascii="Times New Roman" w:hAnsi="Times New Roman" w:cs="Times New Roman"/>
          <w:spacing w:val="2"/>
          <w:sz w:val="28"/>
          <w:szCs w:val="28"/>
        </w:rPr>
        <w:t>вступних інструктажів,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4</w:t>
      </w:r>
      <w:r>
        <w:rPr>
          <w:rFonts w:ascii="Times New Roman" w:hAnsi="Times New Roman" w:cs="Times New Roman"/>
          <w:spacing w:val="2"/>
          <w:sz w:val="28"/>
          <w:szCs w:val="28"/>
        </w:rPr>
        <w:t>)</w:t>
      </w:r>
      <w:r w:rsidRPr="00E160FE">
        <w:rPr>
          <w:rFonts w:ascii="Times New Roman" w:hAnsi="Times New Roman" w:cs="Times New Roman"/>
          <w:spacing w:val="2"/>
          <w:sz w:val="28"/>
          <w:szCs w:val="28"/>
        </w:rPr>
        <w:t> Інструкцію з охорони праці № 1 для адміні</w:t>
      </w:r>
      <w:r>
        <w:rPr>
          <w:rFonts w:ascii="Times New Roman" w:hAnsi="Times New Roman" w:cs="Times New Roman"/>
          <w:spacing w:val="2"/>
          <w:sz w:val="28"/>
          <w:szCs w:val="28"/>
        </w:rPr>
        <w:t>стративного персоналу,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5)</w:t>
      </w:r>
      <w:r w:rsidRPr="00E160FE">
        <w:rPr>
          <w:rFonts w:ascii="Times New Roman" w:hAnsi="Times New Roman" w:cs="Times New Roman"/>
          <w:spacing w:val="2"/>
          <w:sz w:val="28"/>
          <w:szCs w:val="28"/>
        </w:rPr>
        <w:t> Інструкцію з охорони праці №</w:t>
      </w:r>
      <w:r w:rsidR="0024177B">
        <w:rPr>
          <w:rFonts w:ascii="Times New Roman" w:hAnsi="Times New Roman" w:cs="Times New Roman"/>
          <w:spacing w:val="2"/>
          <w:sz w:val="28"/>
          <w:szCs w:val="28"/>
        </w:rPr>
        <w:t> </w:t>
      </w:r>
      <w:r w:rsidRPr="00E160FE">
        <w:rPr>
          <w:rFonts w:ascii="Times New Roman" w:hAnsi="Times New Roman" w:cs="Times New Roman"/>
          <w:spacing w:val="2"/>
          <w:sz w:val="28"/>
          <w:szCs w:val="28"/>
        </w:rPr>
        <w:t>2 для державних службовців, професійна діяльність яких пов’язана з роботою, при виконанні якої може виникнути небезпека ураження електричним струмом для не електр</w:t>
      </w:r>
      <w:r>
        <w:rPr>
          <w:rFonts w:ascii="Times New Roman" w:hAnsi="Times New Roman" w:cs="Times New Roman"/>
          <w:spacing w:val="2"/>
          <w:sz w:val="28"/>
          <w:szCs w:val="28"/>
        </w:rPr>
        <w:t>отехнічного персоналу,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Default="009D50B7" w:rsidP="00E160FE">
      <w:pPr>
        <w:spacing w:after="0" w:line="24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6)</w:t>
      </w:r>
      <w:r w:rsidRPr="00E160FE">
        <w:rPr>
          <w:rFonts w:ascii="Times New Roman" w:hAnsi="Times New Roman" w:cs="Times New Roman"/>
          <w:spacing w:val="2"/>
          <w:sz w:val="28"/>
          <w:szCs w:val="28"/>
        </w:rPr>
        <w:t> Інструкцію з охорони праці №</w:t>
      </w:r>
      <w:r>
        <w:rPr>
          <w:rFonts w:ascii="Times New Roman" w:hAnsi="Times New Roman" w:cs="Times New Roman"/>
          <w:spacing w:val="2"/>
          <w:sz w:val="28"/>
          <w:szCs w:val="28"/>
        </w:rPr>
        <w:t> </w:t>
      </w:r>
      <w:r w:rsidRPr="00E160FE">
        <w:rPr>
          <w:rFonts w:ascii="Times New Roman" w:hAnsi="Times New Roman" w:cs="Times New Roman"/>
          <w:spacing w:val="2"/>
          <w:sz w:val="28"/>
          <w:szCs w:val="28"/>
        </w:rPr>
        <w:t>3 під час робіт на персональному комп’ютері і відеодис</w:t>
      </w:r>
      <w:r>
        <w:rPr>
          <w:rFonts w:ascii="Times New Roman" w:hAnsi="Times New Roman" w:cs="Times New Roman"/>
          <w:spacing w:val="2"/>
          <w:sz w:val="28"/>
          <w:szCs w:val="28"/>
        </w:rPr>
        <w:t>плейних терміналах, що додається;</w:t>
      </w:r>
    </w:p>
    <w:p w:rsidR="009D50B7" w:rsidRDefault="009D50B7" w:rsidP="009B71A6">
      <w:pPr>
        <w:spacing w:after="0" w:line="240" w:lineRule="auto"/>
        <w:jc w:val="center"/>
        <w:rPr>
          <w:rFonts w:ascii="Times New Roman" w:hAnsi="Times New Roman" w:cs="Times New Roman"/>
          <w:spacing w:val="2"/>
          <w:sz w:val="28"/>
          <w:szCs w:val="28"/>
        </w:rPr>
      </w:pPr>
      <w:r>
        <w:rPr>
          <w:rFonts w:ascii="Times New Roman" w:hAnsi="Times New Roman" w:cs="Times New Roman"/>
          <w:spacing w:val="2"/>
          <w:sz w:val="28"/>
          <w:szCs w:val="28"/>
        </w:rPr>
        <w:br w:type="column"/>
      </w:r>
      <w:r>
        <w:rPr>
          <w:rFonts w:ascii="Times New Roman" w:hAnsi="Times New Roman" w:cs="Times New Roman"/>
          <w:spacing w:val="2"/>
          <w:sz w:val="28"/>
          <w:szCs w:val="28"/>
        </w:rPr>
        <w:lastRenderedPageBreak/>
        <w:t>2</w:t>
      </w:r>
    </w:p>
    <w:p w:rsidR="009D50B7" w:rsidRDefault="009D50B7" w:rsidP="001A4CFA">
      <w:pPr>
        <w:spacing w:after="0" w:line="240" w:lineRule="auto"/>
        <w:ind w:firstLine="567"/>
        <w:jc w:val="center"/>
        <w:rPr>
          <w:rFonts w:ascii="Times New Roman" w:hAnsi="Times New Roman" w:cs="Times New Roman"/>
          <w:spacing w:val="2"/>
          <w:sz w:val="28"/>
          <w:szCs w:val="28"/>
        </w:rPr>
      </w:pPr>
    </w:p>
    <w:p w:rsidR="009D50B7" w:rsidRPr="00E160FE" w:rsidRDefault="009D50B7" w:rsidP="00E160FE">
      <w:pPr>
        <w:spacing w:after="0" w:line="24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7) Інструкцію з охорони праці № </w:t>
      </w:r>
      <w:r w:rsidRPr="00E160FE">
        <w:rPr>
          <w:rFonts w:ascii="Times New Roman" w:hAnsi="Times New Roman" w:cs="Times New Roman"/>
          <w:spacing w:val="2"/>
          <w:sz w:val="28"/>
          <w:szCs w:val="28"/>
        </w:rPr>
        <w:t xml:space="preserve">4 при виконанні робіт на </w:t>
      </w:r>
      <w:r>
        <w:rPr>
          <w:rFonts w:ascii="Times New Roman" w:hAnsi="Times New Roman" w:cs="Times New Roman"/>
          <w:spacing w:val="2"/>
          <w:sz w:val="28"/>
          <w:szCs w:val="28"/>
        </w:rPr>
        <w:t>копіювальних апаратах, що додається.</w:t>
      </w:r>
    </w:p>
    <w:p w:rsidR="009D50B7" w:rsidRPr="00E160FE" w:rsidRDefault="009D50B7" w:rsidP="00E160FE">
      <w:pPr>
        <w:spacing w:after="0" w:line="240" w:lineRule="auto"/>
        <w:ind w:firstLine="709"/>
        <w:jc w:val="both"/>
        <w:rPr>
          <w:rFonts w:ascii="Times New Roman" w:hAnsi="Times New Roman" w:cs="Times New Roman"/>
          <w:spacing w:val="2"/>
          <w:sz w:val="28"/>
          <w:szCs w:val="28"/>
        </w:rPr>
      </w:pPr>
    </w:p>
    <w:p w:rsidR="009D50B7" w:rsidRPr="00752819" w:rsidRDefault="009D50B7" w:rsidP="00E160FE">
      <w:pPr>
        <w:spacing w:after="0" w:line="240" w:lineRule="auto"/>
        <w:jc w:val="both"/>
        <w:rPr>
          <w:rFonts w:ascii="Times New Roman" w:hAnsi="Times New Roman" w:cs="Times New Roman"/>
          <w:spacing w:val="2"/>
          <w:sz w:val="28"/>
          <w:szCs w:val="28"/>
        </w:rPr>
      </w:pPr>
      <w:r w:rsidRPr="00752819">
        <w:rPr>
          <w:rFonts w:ascii="Times New Roman" w:hAnsi="Times New Roman" w:cs="Times New Roman"/>
          <w:spacing w:val="2"/>
          <w:sz w:val="28"/>
          <w:szCs w:val="28"/>
        </w:rPr>
        <w:tab/>
      </w:r>
      <w:r>
        <w:rPr>
          <w:rFonts w:ascii="Times New Roman" w:hAnsi="Times New Roman" w:cs="Times New Roman"/>
          <w:spacing w:val="2"/>
          <w:sz w:val="28"/>
          <w:szCs w:val="28"/>
        </w:rPr>
        <w:t>2</w:t>
      </w:r>
      <w:r w:rsidRPr="00752819">
        <w:rPr>
          <w:rFonts w:ascii="Times New Roman" w:hAnsi="Times New Roman" w:cs="Times New Roman"/>
          <w:spacing w:val="2"/>
          <w:sz w:val="28"/>
          <w:szCs w:val="28"/>
        </w:rPr>
        <w:t>. Контроль за виконанням цього розпорядження залишаю за собою.</w:t>
      </w:r>
    </w:p>
    <w:p w:rsidR="009D50B7" w:rsidRPr="00E160FE" w:rsidRDefault="009D50B7" w:rsidP="00E160FE">
      <w:pPr>
        <w:shd w:val="clear" w:color="auto" w:fill="FFFFFF"/>
        <w:spacing w:after="0" w:line="240" w:lineRule="auto"/>
        <w:jc w:val="both"/>
        <w:rPr>
          <w:rFonts w:ascii="Times New Roman" w:hAnsi="Times New Roman" w:cs="Times New Roman"/>
          <w:color w:val="FF0000"/>
          <w:spacing w:val="2"/>
          <w:sz w:val="28"/>
          <w:szCs w:val="28"/>
        </w:rPr>
      </w:pPr>
    </w:p>
    <w:p w:rsidR="009D50B7" w:rsidRPr="00E160FE" w:rsidRDefault="009D50B7" w:rsidP="00E160FE">
      <w:pPr>
        <w:shd w:val="clear" w:color="auto" w:fill="FFFFFF"/>
        <w:spacing w:after="0" w:line="240" w:lineRule="auto"/>
        <w:jc w:val="both"/>
        <w:rPr>
          <w:rFonts w:ascii="Times New Roman" w:hAnsi="Times New Roman" w:cs="Times New Roman"/>
          <w:spacing w:val="2"/>
          <w:sz w:val="28"/>
          <w:szCs w:val="28"/>
        </w:rPr>
      </w:pPr>
    </w:p>
    <w:p w:rsidR="009D50B7" w:rsidRPr="00E160FE" w:rsidRDefault="009D50B7" w:rsidP="00E160FE">
      <w:pPr>
        <w:shd w:val="clear" w:color="auto" w:fill="FFFFFF"/>
        <w:spacing w:after="0" w:line="240" w:lineRule="auto"/>
        <w:jc w:val="both"/>
        <w:rPr>
          <w:rFonts w:ascii="Times New Roman" w:hAnsi="Times New Roman" w:cs="Times New Roman"/>
          <w:spacing w:val="2"/>
          <w:sz w:val="28"/>
          <w:szCs w:val="28"/>
        </w:rPr>
      </w:pPr>
    </w:p>
    <w:p w:rsidR="009D50B7" w:rsidRPr="00E160FE" w:rsidRDefault="009D50B7" w:rsidP="00E160FE">
      <w:pPr>
        <w:shd w:val="clear" w:color="auto" w:fill="FFFFFF"/>
        <w:spacing w:after="0" w:line="240" w:lineRule="auto"/>
        <w:jc w:val="both"/>
        <w:rPr>
          <w:rFonts w:ascii="Times New Roman" w:hAnsi="Times New Roman" w:cs="Times New Roman"/>
          <w:b/>
          <w:bCs/>
          <w:spacing w:val="2"/>
          <w:sz w:val="28"/>
          <w:szCs w:val="28"/>
        </w:rPr>
      </w:pPr>
      <w:r w:rsidRPr="00E160FE">
        <w:rPr>
          <w:rFonts w:ascii="Times New Roman" w:hAnsi="Times New Roman" w:cs="Times New Roman"/>
          <w:spacing w:val="2"/>
          <w:sz w:val="28"/>
          <w:szCs w:val="28"/>
        </w:rPr>
        <w:t xml:space="preserve">Голова          </w:t>
      </w:r>
      <w:r w:rsidRPr="00E160FE">
        <w:rPr>
          <w:rFonts w:ascii="Times New Roman" w:hAnsi="Times New Roman" w:cs="Times New Roman"/>
          <w:spacing w:val="2"/>
          <w:sz w:val="28"/>
          <w:szCs w:val="28"/>
        </w:rPr>
        <w:tab/>
      </w:r>
      <w:r w:rsidRPr="00E160FE">
        <w:rPr>
          <w:rFonts w:ascii="Times New Roman" w:hAnsi="Times New Roman" w:cs="Times New Roman"/>
          <w:spacing w:val="2"/>
          <w:sz w:val="28"/>
          <w:szCs w:val="28"/>
        </w:rPr>
        <w:tab/>
      </w:r>
      <w:r w:rsidRPr="00E160FE">
        <w:rPr>
          <w:rFonts w:ascii="Times New Roman" w:hAnsi="Times New Roman" w:cs="Times New Roman"/>
          <w:spacing w:val="2"/>
          <w:sz w:val="28"/>
          <w:szCs w:val="28"/>
        </w:rPr>
        <w:tab/>
        <w:t xml:space="preserve">                                               </w:t>
      </w:r>
      <w:r w:rsidRPr="00E160FE">
        <w:rPr>
          <w:rFonts w:ascii="Times New Roman" w:hAnsi="Times New Roman" w:cs="Times New Roman"/>
          <w:b/>
          <w:bCs/>
          <w:spacing w:val="2"/>
          <w:sz w:val="28"/>
          <w:szCs w:val="28"/>
        </w:rPr>
        <w:t>Володимир КЕЦ</w:t>
      </w:r>
      <w:r w:rsidRPr="00E160FE">
        <w:rPr>
          <w:rFonts w:ascii="Times New Roman" w:hAnsi="Times New Roman" w:cs="Times New Roman"/>
          <w:spacing w:val="2"/>
          <w:sz w:val="28"/>
          <w:szCs w:val="28"/>
        </w:rPr>
        <w:t xml:space="preserve">        </w:t>
      </w:r>
    </w:p>
    <w:p w:rsidR="009D50B7" w:rsidRPr="00E160FE" w:rsidRDefault="009D50B7" w:rsidP="00E160FE">
      <w:pPr>
        <w:shd w:val="clear" w:color="auto" w:fill="FFFFFF"/>
        <w:spacing w:after="0" w:line="240" w:lineRule="auto"/>
        <w:jc w:val="both"/>
        <w:rPr>
          <w:rFonts w:ascii="Times New Roman" w:hAnsi="Times New Roman" w:cs="Times New Roman"/>
          <w:spacing w:val="2"/>
          <w:sz w:val="28"/>
          <w:szCs w:val="28"/>
        </w:rPr>
      </w:pPr>
    </w:p>
    <w:p w:rsidR="009D50B7" w:rsidRPr="00E160FE" w:rsidRDefault="009D50B7" w:rsidP="00E160FE">
      <w:pPr>
        <w:shd w:val="clear" w:color="auto" w:fill="FFFFFF"/>
        <w:spacing w:after="0" w:line="240" w:lineRule="auto"/>
        <w:jc w:val="both"/>
        <w:rPr>
          <w:rFonts w:ascii="Times New Roman" w:hAnsi="Times New Roman" w:cs="Times New Roman"/>
          <w:spacing w:val="2"/>
          <w:sz w:val="28"/>
          <w:szCs w:val="28"/>
        </w:rPr>
      </w:pPr>
    </w:p>
    <w:p w:rsidR="009D50B7" w:rsidRPr="00E160FE" w:rsidRDefault="009D50B7" w:rsidP="00E160FE">
      <w:pPr>
        <w:shd w:val="clear" w:color="auto" w:fill="FFFFFF"/>
        <w:spacing w:after="0" w:line="240" w:lineRule="auto"/>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Наталія Березна 728 162</w:t>
      </w:r>
    </w:p>
    <w:p w:rsidR="009D50B7" w:rsidRPr="00E160FE" w:rsidRDefault="009D50B7" w:rsidP="00E160FE">
      <w:pPr>
        <w:spacing w:after="0" w:line="240" w:lineRule="auto"/>
        <w:rPr>
          <w:spacing w:val="2"/>
        </w:rPr>
      </w:pPr>
    </w:p>
    <w:p w:rsidR="009D50B7" w:rsidRPr="00E160FE" w:rsidRDefault="009D50B7" w:rsidP="00E160FE">
      <w:pPr>
        <w:spacing w:after="0" w:line="240" w:lineRule="auto"/>
        <w:rPr>
          <w:spacing w:val="2"/>
        </w:rPr>
      </w:pPr>
    </w:p>
    <w:p w:rsidR="009D50B7" w:rsidRPr="00E160FE" w:rsidRDefault="009D50B7" w:rsidP="00E160FE">
      <w:pPr>
        <w:spacing w:after="0" w:line="240" w:lineRule="auto"/>
        <w:rPr>
          <w:spacing w:val="2"/>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Pr="00E160FE" w:rsidRDefault="009D50B7" w:rsidP="00E160FE">
      <w:pPr>
        <w:tabs>
          <w:tab w:val="left" w:pos="6804"/>
        </w:tabs>
        <w:spacing w:after="0" w:line="240" w:lineRule="auto"/>
        <w:ind w:left="5529"/>
        <w:jc w:val="both"/>
        <w:rPr>
          <w:rFonts w:ascii="Times New Roman" w:hAnsi="Times New Roman" w:cs="Times New Roman"/>
          <w:spacing w:val="2"/>
          <w:sz w:val="28"/>
          <w:szCs w:val="28"/>
        </w:rPr>
      </w:pPr>
    </w:p>
    <w:p w:rsidR="009D50B7" w:rsidRDefault="009D50B7" w:rsidP="000A78EC">
      <w:pPr>
        <w:pStyle w:val="HTML"/>
        <w:spacing w:line="360" w:lineRule="auto"/>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                                                                             ЗАТВЕРДЖЕНО</w:t>
      </w:r>
    </w:p>
    <w:p w:rsidR="009D50B7" w:rsidRPr="00E160FE" w:rsidRDefault="009D50B7" w:rsidP="000A78EC">
      <w:pPr>
        <w:pStyle w:val="HTML"/>
        <w:rPr>
          <w:rFonts w:ascii="Times New Roman" w:hAnsi="Times New Roman" w:cs="Times New Roman"/>
          <w:spacing w:val="2"/>
          <w:sz w:val="28"/>
          <w:szCs w:val="28"/>
          <w:lang w:val="uk-UA"/>
        </w:rPr>
      </w:pPr>
      <w:r w:rsidRPr="00E160FE">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 xml:space="preserve">                             Р</w:t>
      </w:r>
      <w:r w:rsidRPr="00E160FE">
        <w:rPr>
          <w:rFonts w:ascii="Times New Roman" w:hAnsi="Times New Roman" w:cs="Times New Roman"/>
          <w:spacing w:val="2"/>
          <w:sz w:val="28"/>
          <w:szCs w:val="28"/>
          <w:lang w:val="uk-UA"/>
        </w:rPr>
        <w:t>озпорядження голови</w:t>
      </w:r>
    </w:p>
    <w:p w:rsidR="009D50B7" w:rsidRDefault="009D50B7" w:rsidP="000A78EC">
      <w:pPr>
        <w:pStyle w:val="HTML"/>
        <w:rPr>
          <w:rFonts w:ascii="Times New Roman" w:hAnsi="Times New Roman" w:cs="Times New Roman"/>
          <w:spacing w:val="2"/>
          <w:sz w:val="28"/>
          <w:szCs w:val="28"/>
          <w:lang w:val="uk-UA"/>
        </w:rPr>
      </w:pPr>
      <w:r w:rsidRPr="00E160FE">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 xml:space="preserve">            районної державної </w:t>
      </w:r>
      <w:r w:rsidRPr="00E160FE">
        <w:rPr>
          <w:rFonts w:ascii="Times New Roman" w:hAnsi="Times New Roman" w:cs="Times New Roman"/>
          <w:spacing w:val="2"/>
          <w:sz w:val="28"/>
          <w:szCs w:val="28"/>
          <w:lang w:val="uk-UA"/>
        </w:rPr>
        <w:t>адміністрації</w:t>
      </w:r>
    </w:p>
    <w:p w:rsidR="009D50B7" w:rsidRPr="00E160FE" w:rsidRDefault="009D50B7" w:rsidP="00E160FE">
      <w:pPr>
        <w:pStyle w:val="HTML"/>
        <w:rPr>
          <w:rFonts w:ascii="Times New Roman" w:hAnsi="Times New Roman" w:cs="Times New Roman"/>
          <w:spacing w:val="2"/>
          <w:sz w:val="28"/>
          <w:szCs w:val="28"/>
          <w:lang w:val="uk-UA"/>
        </w:rPr>
      </w:pPr>
    </w:p>
    <w:p w:rsidR="009D50B7" w:rsidRPr="00E160FE" w:rsidRDefault="009D50B7" w:rsidP="00E160FE">
      <w:pPr>
        <w:pStyle w:val="HTML"/>
        <w:rPr>
          <w:rFonts w:ascii="Times New Roman" w:hAnsi="Times New Roman" w:cs="Times New Roman"/>
          <w:spacing w:val="2"/>
          <w:sz w:val="28"/>
          <w:szCs w:val="28"/>
          <w:lang w:val="uk-UA"/>
        </w:rPr>
      </w:pPr>
      <w:r w:rsidRPr="00E160FE">
        <w:rPr>
          <w:rFonts w:ascii="Times New Roman" w:hAnsi="Times New Roman" w:cs="Times New Roman"/>
          <w:spacing w:val="2"/>
          <w:sz w:val="28"/>
          <w:szCs w:val="28"/>
          <w:lang w:val="uk-UA"/>
        </w:rPr>
        <w:t xml:space="preserve">                                                         </w:t>
      </w:r>
      <w:r w:rsidR="00F6512A">
        <w:rPr>
          <w:rFonts w:ascii="Times New Roman" w:hAnsi="Times New Roman" w:cs="Times New Roman"/>
          <w:spacing w:val="2"/>
          <w:sz w:val="28"/>
          <w:szCs w:val="28"/>
          <w:lang w:val="uk-UA"/>
        </w:rPr>
        <w:t xml:space="preserve">                    13</w:t>
      </w:r>
      <w:r>
        <w:rPr>
          <w:rFonts w:ascii="Times New Roman" w:hAnsi="Times New Roman" w:cs="Times New Roman"/>
          <w:spacing w:val="2"/>
          <w:sz w:val="28"/>
          <w:szCs w:val="28"/>
          <w:lang w:val="uk-UA"/>
        </w:rPr>
        <w:t xml:space="preserve"> серпня </w:t>
      </w:r>
      <w:r w:rsidRPr="00E160FE">
        <w:rPr>
          <w:rFonts w:ascii="Times New Roman" w:hAnsi="Times New Roman" w:cs="Times New Roman"/>
          <w:spacing w:val="2"/>
          <w:sz w:val="28"/>
          <w:szCs w:val="28"/>
          <w:lang w:val="uk-UA"/>
        </w:rPr>
        <w:t>2021 року №</w:t>
      </w:r>
      <w:r w:rsidR="00F6512A">
        <w:rPr>
          <w:rFonts w:ascii="Times New Roman" w:hAnsi="Times New Roman" w:cs="Times New Roman"/>
          <w:spacing w:val="2"/>
          <w:sz w:val="28"/>
          <w:szCs w:val="28"/>
          <w:lang w:val="uk-UA"/>
        </w:rPr>
        <w:t xml:space="preserve"> 160</w:t>
      </w:r>
    </w:p>
    <w:p w:rsidR="009D50B7" w:rsidRPr="00953362" w:rsidRDefault="009D50B7" w:rsidP="00E160FE">
      <w:pPr>
        <w:pStyle w:val="HTML"/>
        <w:rPr>
          <w:rFonts w:ascii="Times New Roman" w:hAnsi="Times New Roman" w:cs="Times New Roman"/>
          <w:spacing w:val="2"/>
          <w:sz w:val="28"/>
          <w:szCs w:val="28"/>
          <w:lang w:val="uk-UA"/>
        </w:rPr>
      </w:pPr>
    </w:p>
    <w:p w:rsidR="009D50B7" w:rsidRDefault="009D50B7" w:rsidP="00DF26AA">
      <w:pPr>
        <w:spacing w:after="0" w:line="240" w:lineRule="auto"/>
        <w:jc w:val="center"/>
        <w:rPr>
          <w:rFonts w:ascii="Times New Roman" w:hAnsi="Times New Roman" w:cs="Times New Roman"/>
          <w:spacing w:val="2"/>
          <w:sz w:val="28"/>
          <w:szCs w:val="28"/>
        </w:rPr>
      </w:pPr>
      <w:r w:rsidRPr="00E160FE">
        <w:rPr>
          <w:rFonts w:ascii="Times New Roman" w:hAnsi="Times New Roman" w:cs="Times New Roman"/>
          <w:spacing w:val="2"/>
          <w:sz w:val="28"/>
          <w:szCs w:val="28"/>
        </w:rPr>
        <w:t>Положення</w:t>
      </w:r>
    </w:p>
    <w:p w:rsidR="009D50B7" w:rsidRDefault="009D50B7" w:rsidP="00DF26AA">
      <w:pPr>
        <w:spacing w:after="0" w:line="240" w:lineRule="auto"/>
        <w:jc w:val="center"/>
        <w:rPr>
          <w:rFonts w:ascii="Times New Roman" w:hAnsi="Times New Roman" w:cs="Times New Roman"/>
          <w:spacing w:val="2"/>
          <w:sz w:val="28"/>
          <w:szCs w:val="28"/>
        </w:rPr>
      </w:pPr>
      <w:r w:rsidRPr="00E160FE">
        <w:rPr>
          <w:rFonts w:ascii="Times New Roman" w:hAnsi="Times New Roman" w:cs="Times New Roman"/>
          <w:spacing w:val="2"/>
          <w:sz w:val="28"/>
          <w:szCs w:val="28"/>
        </w:rPr>
        <w:t>про порядок проведення навчання і перевірки знань</w:t>
      </w:r>
      <w:r>
        <w:rPr>
          <w:rFonts w:ascii="Times New Roman" w:hAnsi="Times New Roman" w:cs="Times New Roman"/>
          <w:spacing w:val="2"/>
          <w:sz w:val="28"/>
          <w:szCs w:val="28"/>
        </w:rPr>
        <w:t xml:space="preserve"> </w:t>
      </w:r>
      <w:r w:rsidRPr="00E160FE">
        <w:rPr>
          <w:rFonts w:ascii="Times New Roman" w:hAnsi="Times New Roman" w:cs="Times New Roman"/>
          <w:spacing w:val="2"/>
          <w:sz w:val="28"/>
          <w:szCs w:val="28"/>
        </w:rPr>
        <w:t xml:space="preserve">з питань </w:t>
      </w:r>
    </w:p>
    <w:p w:rsidR="009D50B7" w:rsidRDefault="009D50B7" w:rsidP="00DF26AA">
      <w:pPr>
        <w:spacing w:after="0" w:line="240" w:lineRule="auto"/>
        <w:jc w:val="center"/>
        <w:rPr>
          <w:rFonts w:ascii="Times New Roman" w:hAnsi="Times New Roman" w:cs="Times New Roman"/>
          <w:spacing w:val="2"/>
          <w:sz w:val="28"/>
          <w:szCs w:val="28"/>
        </w:rPr>
      </w:pPr>
      <w:r w:rsidRPr="00E160FE">
        <w:rPr>
          <w:rFonts w:ascii="Times New Roman" w:hAnsi="Times New Roman" w:cs="Times New Roman"/>
          <w:spacing w:val="2"/>
          <w:sz w:val="28"/>
          <w:szCs w:val="28"/>
        </w:rPr>
        <w:t>охорони праці</w:t>
      </w:r>
      <w:r w:rsidRPr="00DF26AA">
        <w:rPr>
          <w:rFonts w:ascii="Times New Roman" w:hAnsi="Times New Roman" w:cs="Times New Roman"/>
          <w:spacing w:val="2"/>
          <w:sz w:val="28"/>
          <w:szCs w:val="28"/>
        </w:rPr>
        <w:t xml:space="preserve"> у Луцькій районній державній адміністрації</w:t>
      </w:r>
    </w:p>
    <w:p w:rsidR="009D50B7" w:rsidRPr="00DF26AA" w:rsidRDefault="009D50B7" w:rsidP="00DF26AA">
      <w:pPr>
        <w:spacing w:after="0" w:line="240" w:lineRule="auto"/>
        <w:jc w:val="center"/>
        <w:rPr>
          <w:rFonts w:ascii="Times New Roman" w:hAnsi="Times New Roman" w:cs="Times New Roman"/>
          <w:spacing w:val="2"/>
          <w:sz w:val="28"/>
          <w:szCs w:val="28"/>
        </w:rPr>
      </w:pPr>
    </w:p>
    <w:p w:rsidR="009D50B7" w:rsidRPr="00C51079" w:rsidRDefault="009D50B7" w:rsidP="00E160FE">
      <w:pPr>
        <w:spacing w:after="0" w:line="240" w:lineRule="auto"/>
        <w:jc w:val="center"/>
        <w:rPr>
          <w:rFonts w:ascii="Times New Roman" w:hAnsi="Times New Roman" w:cs="Times New Roman"/>
          <w:spacing w:val="2"/>
          <w:sz w:val="28"/>
          <w:szCs w:val="28"/>
        </w:rPr>
      </w:pPr>
      <w:r w:rsidRPr="00C51079">
        <w:rPr>
          <w:rFonts w:ascii="Times New Roman" w:hAnsi="Times New Roman" w:cs="Times New Roman"/>
          <w:spacing w:val="2"/>
          <w:sz w:val="28"/>
          <w:szCs w:val="28"/>
        </w:rPr>
        <w:t>І. Загальні положення</w:t>
      </w:r>
    </w:p>
    <w:p w:rsidR="009D50B7" w:rsidRPr="00E160FE" w:rsidRDefault="009D50B7" w:rsidP="00E160FE">
      <w:pPr>
        <w:spacing w:after="0" w:line="240" w:lineRule="auto"/>
        <w:jc w:val="center"/>
        <w:rPr>
          <w:rFonts w:ascii="Times New Roman" w:hAnsi="Times New Roman" w:cs="Times New Roman"/>
          <w:b/>
          <w:bCs/>
          <w:spacing w:val="2"/>
          <w:sz w:val="28"/>
          <w:szCs w:val="28"/>
        </w:rPr>
      </w:pPr>
    </w:p>
    <w:p w:rsidR="009D50B7" w:rsidRDefault="009D50B7" w:rsidP="00265749">
      <w:pPr>
        <w:spacing w:after="0" w:line="240" w:lineRule="auto"/>
        <w:ind w:firstLine="567"/>
        <w:jc w:val="both"/>
        <w:rPr>
          <w:rFonts w:ascii="Times New Roman" w:hAnsi="Times New Roman" w:cs="Times New Roman"/>
          <w:spacing w:val="2"/>
          <w:sz w:val="28"/>
          <w:szCs w:val="28"/>
        </w:rPr>
      </w:pPr>
      <w:r w:rsidRPr="00E160FE">
        <w:rPr>
          <w:rFonts w:ascii="Times New Roman" w:hAnsi="Times New Roman" w:cs="Times New Roman"/>
          <w:spacing w:val="2"/>
          <w:sz w:val="28"/>
          <w:szCs w:val="28"/>
        </w:rPr>
        <w:t>1. Положення про порядок проведення навчання і перевірки знань з питань охорони праці</w:t>
      </w:r>
      <w:r>
        <w:rPr>
          <w:rFonts w:ascii="Times New Roman" w:hAnsi="Times New Roman" w:cs="Times New Roman"/>
          <w:spacing w:val="2"/>
          <w:sz w:val="28"/>
          <w:szCs w:val="28"/>
        </w:rPr>
        <w:t xml:space="preserve"> (далі - Положення)</w:t>
      </w:r>
      <w:r w:rsidRPr="00E160FE">
        <w:rPr>
          <w:rFonts w:ascii="Times New Roman" w:hAnsi="Times New Roman" w:cs="Times New Roman"/>
          <w:spacing w:val="2"/>
          <w:sz w:val="28"/>
          <w:szCs w:val="28"/>
        </w:rPr>
        <w:t xml:space="preserve"> встановлює порядок навчання та перевірки знань з питань охорони праці посадових осіб та інших держслужбовців у процесі трудової діяльності, а також слухачів та студентів навчальних закладів під час проходження ними навчальної практики.</w:t>
      </w:r>
    </w:p>
    <w:p w:rsidR="009D50B7" w:rsidRPr="00E160FE" w:rsidRDefault="009D50B7" w:rsidP="00265749">
      <w:pPr>
        <w:spacing w:after="0" w:line="240" w:lineRule="auto"/>
        <w:ind w:firstLine="567"/>
        <w:jc w:val="both"/>
        <w:rPr>
          <w:rFonts w:ascii="Times New Roman" w:hAnsi="Times New Roman" w:cs="Times New Roman"/>
          <w:spacing w:val="2"/>
          <w:sz w:val="28"/>
          <w:szCs w:val="28"/>
        </w:rPr>
      </w:pPr>
    </w:p>
    <w:p w:rsidR="009D50B7" w:rsidRDefault="009D50B7" w:rsidP="00265749">
      <w:pPr>
        <w:spacing w:after="0" w:line="240" w:lineRule="auto"/>
        <w:ind w:firstLine="567"/>
        <w:jc w:val="both"/>
        <w:rPr>
          <w:rFonts w:ascii="Times New Roman" w:hAnsi="Times New Roman" w:cs="Times New Roman"/>
          <w:color w:val="000000"/>
          <w:spacing w:val="2"/>
          <w:sz w:val="28"/>
          <w:szCs w:val="28"/>
        </w:rPr>
      </w:pPr>
      <w:r w:rsidRPr="00E160FE">
        <w:rPr>
          <w:rFonts w:ascii="Times New Roman" w:hAnsi="Times New Roman" w:cs="Times New Roman"/>
          <w:spacing w:val="2"/>
          <w:sz w:val="28"/>
          <w:szCs w:val="28"/>
        </w:rPr>
        <w:t xml:space="preserve">2. Положення </w:t>
      </w:r>
      <w:r w:rsidRPr="00E160FE">
        <w:rPr>
          <w:rFonts w:ascii="Times New Roman" w:hAnsi="Times New Roman" w:cs="Times New Roman"/>
          <w:color w:val="000000"/>
          <w:spacing w:val="2"/>
          <w:sz w:val="28"/>
          <w:szCs w:val="28"/>
        </w:rPr>
        <w:t xml:space="preserve">спрямоване на реалізацію системи безперервного навчання з питань охорони праці посадових осіб та інших </w:t>
      </w:r>
      <w:r w:rsidRPr="00E160FE">
        <w:rPr>
          <w:rFonts w:ascii="Times New Roman" w:hAnsi="Times New Roman" w:cs="Times New Roman"/>
          <w:spacing w:val="2"/>
          <w:sz w:val="28"/>
          <w:szCs w:val="28"/>
        </w:rPr>
        <w:t>держслужбовців</w:t>
      </w:r>
      <w:r w:rsidRPr="00E160FE">
        <w:rPr>
          <w:rFonts w:ascii="Times New Roman" w:hAnsi="Times New Roman" w:cs="Times New Roman"/>
          <w:color w:val="000000"/>
          <w:spacing w:val="2"/>
          <w:sz w:val="28"/>
          <w:szCs w:val="28"/>
        </w:rPr>
        <w:t>, надання домедичної допомоги потерпілим від нещасних випадків і правил поведінки у разі виникнення аварій.</w:t>
      </w:r>
    </w:p>
    <w:p w:rsidR="009D50B7" w:rsidRPr="00E160FE" w:rsidRDefault="009D50B7" w:rsidP="00265749">
      <w:pPr>
        <w:spacing w:after="0" w:line="240" w:lineRule="auto"/>
        <w:ind w:firstLine="567"/>
        <w:jc w:val="both"/>
        <w:rPr>
          <w:rFonts w:ascii="Times New Roman" w:hAnsi="Times New Roman" w:cs="Times New Roman"/>
          <w:color w:val="000000"/>
          <w:spacing w:val="2"/>
          <w:sz w:val="28"/>
          <w:szCs w:val="28"/>
        </w:rPr>
      </w:pPr>
    </w:p>
    <w:p w:rsidR="009D50B7" w:rsidRPr="003275D3" w:rsidRDefault="009D50B7" w:rsidP="009C26CC">
      <w:pPr>
        <w:pStyle w:val="rvps2"/>
        <w:shd w:val="clear" w:color="auto" w:fill="FFFFFF"/>
        <w:spacing w:before="0" w:beforeAutospacing="0" w:after="0" w:afterAutospacing="0"/>
        <w:ind w:firstLine="600"/>
        <w:jc w:val="both"/>
        <w:textAlignment w:val="baseline"/>
        <w:rPr>
          <w:rFonts w:ascii="Times New Roman" w:hAnsi="Times New Roman" w:cs="Times New Roman"/>
          <w:spacing w:val="2"/>
          <w:sz w:val="28"/>
          <w:szCs w:val="28"/>
          <w:lang w:val="uk-UA"/>
        </w:rPr>
      </w:pPr>
      <w:r w:rsidRPr="003275D3">
        <w:rPr>
          <w:rFonts w:ascii="Times New Roman" w:hAnsi="Times New Roman" w:cs="Times New Roman"/>
          <w:spacing w:val="2"/>
          <w:sz w:val="28"/>
          <w:szCs w:val="28"/>
          <w:lang w:val="uk-UA"/>
        </w:rPr>
        <w:t>3. Суб</w:t>
      </w:r>
      <w:r w:rsidRPr="00614D76">
        <w:rPr>
          <w:rFonts w:ascii="Times New Roman" w:hAnsi="Times New Roman" w:cs="Times New Roman"/>
          <w:spacing w:val="2"/>
          <w:sz w:val="28"/>
          <w:szCs w:val="28"/>
          <w:lang w:val="uk-UA"/>
        </w:rPr>
        <w:t>’</w:t>
      </w:r>
      <w:r w:rsidRPr="003275D3">
        <w:rPr>
          <w:rFonts w:ascii="Times New Roman" w:hAnsi="Times New Roman" w:cs="Times New Roman"/>
          <w:spacing w:val="2"/>
          <w:sz w:val="28"/>
          <w:szCs w:val="28"/>
          <w:lang w:val="uk-UA"/>
        </w:rPr>
        <w:t>єкт господарювання, який має намір проводити навчання з питань охорони праці працівників інших суб</w:t>
      </w:r>
      <w:r w:rsidRPr="00614D76">
        <w:rPr>
          <w:rFonts w:ascii="Times New Roman" w:hAnsi="Times New Roman" w:cs="Times New Roman"/>
          <w:spacing w:val="2"/>
          <w:sz w:val="28"/>
          <w:szCs w:val="28"/>
          <w:lang w:val="uk-UA"/>
        </w:rPr>
        <w:t>’</w:t>
      </w:r>
      <w:r w:rsidRPr="003275D3">
        <w:rPr>
          <w:rFonts w:ascii="Times New Roman" w:hAnsi="Times New Roman" w:cs="Times New Roman"/>
          <w:spacing w:val="2"/>
          <w:sz w:val="28"/>
          <w:szCs w:val="28"/>
          <w:lang w:val="uk-UA"/>
        </w:rPr>
        <w:t>єктів господарювання, надає територіальному органу центрального органу виконавчої влади, що реалізує державну політику у сферах промислової безпеки, охорони праці</w:t>
      </w:r>
      <w:r w:rsidRPr="00614D76">
        <w:rPr>
          <w:rFonts w:ascii="Times New Roman" w:hAnsi="Times New Roman" w:cs="Times New Roman"/>
          <w:spacing w:val="2"/>
          <w:sz w:val="28"/>
          <w:szCs w:val="28"/>
          <w:lang w:val="uk-UA"/>
        </w:rPr>
        <w:t xml:space="preserve">                 </w:t>
      </w:r>
      <w:r w:rsidRPr="003275D3">
        <w:rPr>
          <w:rFonts w:ascii="Times New Roman" w:hAnsi="Times New Roman" w:cs="Times New Roman"/>
          <w:spacing w:val="2"/>
          <w:sz w:val="28"/>
          <w:szCs w:val="28"/>
          <w:lang w:val="uk-UA"/>
        </w:rPr>
        <w:t>(далі - Держпраці), декларацію відповідності його матеріально-технічної бази вимогам законодавства з питань охорони праці та промислової безпеки.</w:t>
      </w:r>
    </w:p>
    <w:p w:rsidR="009D50B7" w:rsidRPr="00265749" w:rsidRDefault="009D50B7" w:rsidP="009C26CC">
      <w:pPr>
        <w:spacing w:after="0" w:line="240" w:lineRule="auto"/>
        <w:jc w:val="both"/>
        <w:rPr>
          <w:rFonts w:ascii="Times New Roman" w:hAnsi="Times New Roman" w:cs="Times New Roman"/>
          <w:spacing w:val="2"/>
          <w:sz w:val="28"/>
          <w:szCs w:val="28"/>
        </w:rPr>
      </w:pPr>
    </w:p>
    <w:p w:rsidR="009D50B7" w:rsidRDefault="009C26CC" w:rsidP="00265749">
      <w:pPr>
        <w:pStyle w:val="rvps2"/>
        <w:shd w:val="clear" w:color="auto" w:fill="FFFFFF"/>
        <w:spacing w:before="0" w:beforeAutospacing="0" w:after="0" w:afterAutospacing="0"/>
        <w:ind w:firstLine="567"/>
        <w:jc w:val="both"/>
        <w:textAlignment w:val="baseline"/>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4</w:t>
      </w:r>
      <w:r w:rsidR="009D50B7" w:rsidRPr="003275D3">
        <w:rPr>
          <w:rFonts w:ascii="Times New Roman" w:hAnsi="Times New Roman" w:cs="Times New Roman"/>
          <w:spacing w:val="2"/>
          <w:sz w:val="28"/>
          <w:szCs w:val="28"/>
          <w:lang w:val="uk-UA"/>
        </w:rPr>
        <w:t>.</w:t>
      </w:r>
      <w:r w:rsidR="009D50B7" w:rsidRPr="003275D3">
        <w:rPr>
          <w:rFonts w:ascii="Times New Roman" w:hAnsi="Times New Roman" w:cs="Times New Roman"/>
          <w:lang w:val="uk-UA"/>
        </w:rPr>
        <w:t> </w:t>
      </w:r>
      <w:r w:rsidR="009D50B7" w:rsidRPr="003275D3">
        <w:rPr>
          <w:rFonts w:ascii="Times New Roman" w:hAnsi="Times New Roman" w:cs="Times New Roman"/>
          <w:spacing w:val="2"/>
          <w:sz w:val="28"/>
          <w:szCs w:val="28"/>
          <w:lang w:val="uk-UA"/>
        </w:rPr>
        <w:t>Координацію і методичний супровід суб</w:t>
      </w:r>
      <w:r w:rsidR="009D50B7" w:rsidRPr="00614D76">
        <w:rPr>
          <w:rFonts w:ascii="Times New Roman" w:hAnsi="Times New Roman" w:cs="Times New Roman"/>
          <w:spacing w:val="2"/>
          <w:sz w:val="28"/>
          <w:szCs w:val="28"/>
          <w:lang w:val="uk-UA"/>
        </w:rPr>
        <w:t>’</w:t>
      </w:r>
      <w:r w:rsidR="009D50B7" w:rsidRPr="003275D3">
        <w:rPr>
          <w:rFonts w:ascii="Times New Roman" w:hAnsi="Times New Roman" w:cs="Times New Roman"/>
          <w:spacing w:val="2"/>
          <w:sz w:val="28"/>
          <w:szCs w:val="28"/>
          <w:lang w:val="uk-UA"/>
        </w:rPr>
        <w:t xml:space="preserve">єктів господарювання, які проводять навчання працівників з питань охорони праці, здійснює державне підприємство «Головний навчально-методичний центр Держпраці» </w:t>
      </w:r>
      <w:r w:rsidR="009D50B7" w:rsidRPr="00614D76">
        <w:rPr>
          <w:rFonts w:ascii="Times New Roman" w:hAnsi="Times New Roman" w:cs="Times New Roman"/>
          <w:spacing w:val="2"/>
          <w:sz w:val="28"/>
          <w:szCs w:val="28"/>
          <w:lang w:val="uk-UA"/>
        </w:rPr>
        <w:t xml:space="preserve">            </w:t>
      </w:r>
      <w:r w:rsidR="009D50B7" w:rsidRPr="003275D3">
        <w:rPr>
          <w:rFonts w:ascii="Times New Roman" w:hAnsi="Times New Roman" w:cs="Times New Roman"/>
          <w:spacing w:val="2"/>
          <w:sz w:val="28"/>
          <w:szCs w:val="28"/>
          <w:lang w:val="uk-UA"/>
        </w:rPr>
        <w:t>(далі - Головний навчально-методичний центр Держпраці).</w:t>
      </w:r>
    </w:p>
    <w:p w:rsidR="009D50B7" w:rsidRPr="003275D3" w:rsidRDefault="009D50B7" w:rsidP="00265749">
      <w:pPr>
        <w:pStyle w:val="rvps2"/>
        <w:shd w:val="clear" w:color="auto" w:fill="FFFFFF"/>
        <w:spacing w:before="0" w:beforeAutospacing="0" w:after="0" w:afterAutospacing="0"/>
        <w:ind w:firstLine="567"/>
        <w:jc w:val="both"/>
        <w:textAlignment w:val="baseline"/>
        <w:rPr>
          <w:rFonts w:ascii="Times New Roman" w:hAnsi="Times New Roman" w:cs="Times New Roman"/>
          <w:spacing w:val="2"/>
          <w:sz w:val="28"/>
          <w:szCs w:val="28"/>
          <w:lang w:val="uk-UA"/>
        </w:rPr>
      </w:pPr>
    </w:p>
    <w:p w:rsidR="009D50B7" w:rsidRPr="00C51079" w:rsidRDefault="009D50B7" w:rsidP="00E160FE">
      <w:pPr>
        <w:suppressAutoHyphens/>
        <w:spacing w:after="0" w:line="240" w:lineRule="auto"/>
        <w:ind w:firstLine="567"/>
        <w:jc w:val="center"/>
        <w:rPr>
          <w:rFonts w:ascii="Times New Roman" w:hAnsi="Times New Roman" w:cs="Times New Roman"/>
          <w:spacing w:val="2"/>
          <w:sz w:val="28"/>
          <w:szCs w:val="28"/>
          <w:lang w:eastAsia="ar-SA"/>
        </w:rPr>
      </w:pPr>
      <w:bookmarkStart w:id="0" w:name="n364"/>
      <w:bookmarkStart w:id="1" w:name="n366"/>
      <w:bookmarkEnd w:id="0"/>
      <w:bookmarkEnd w:id="1"/>
      <w:r w:rsidRPr="00C51079">
        <w:rPr>
          <w:rFonts w:ascii="Times New Roman" w:hAnsi="Times New Roman" w:cs="Times New Roman"/>
          <w:spacing w:val="2"/>
          <w:sz w:val="28"/>
          <w:szCs w:val="28"/>
          <w:lang w:eastAsia="ar-SA"/>
        </w:rPr>
        <w:t>ІІ. Організація навчання і перевірки знань з питань охорони праці</w:t>
      </w:r>
    </w:p>
    <w:p w:rsidR="009D50B7" w:rsidRPr="00E160FE" w:rsidRDefault="009D50B7" w:rsidP="00E160FE">
      <w:pPr>
        <w:suppressAutoHyphens/>
        <w:spacing w:after="0" w:line="240" w:lineRule="auto"/>
        <w:ind w:firstLine="567"/>
        <w:jc w:val="center"/>
        <w:rPr>
          <w:rFonts w:ascii="Times New Roman" w:hAnsi="Times New Roman" w:cs="Times New Roman"/>
          <w:b/>
          <w:bCs/>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1. </w:t>
      </w:r>
      <w:r w:rsidRPr="00E160FE">
        <w:rPr>
          <w:rFonts w:ascii="Times New Roman" w:hAnsi="Times New Roman" w:cs="Times New Roman"/>
          <w:color w:val="000000"/>
          <w:spacing w:val="2"/>
          <w:sz w:val="28"/>
          <w:szCs w:val="28"/>
          <w:lang w:eastAsia="ar-SA"/>
        </w:rPr>
        <w:t>Держслужбовці під час прийняття на роботу і в процесі роботи, проходять в райдержадміністрації інструктажі, навчання та перевірку знань з питань охорони праці, надання долікарняної медичної допомоги потерпілим від нещасних випадків, а також правил поведінки у разі виникнення аварії</w:t>
      </w:r>
      <w:r w:rsidRPr="00E160FE">
        <w:rPr>
          <w:rFonts w:ascii="Times New Roman" w:hAnsi="Times New Roman" w:cs="Times New Roman"/>
          <w:spacing w:val="2"/>
          <w:sz w:val="28"/>
          <w:szCs w:val="28"/>
          <w:lang w:eastAsia="ar-SA"/>
        </w:rPr>
        <w:t>.</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spacing w:val="2"/>
          <w:sz w:val="28"/>
          <w:szCs w:val="28"/>
          <w:lang w:eastAsia="ru-RU"/>
        </w:rPr>
        <w:t>2. </w:t>
      </w:r>
      <w:r w:rsidRPr="00E160FE">
        <w:rPr>
          <w:rFonts w:ascii="Times New Roman" w:hAnsi="Times New Roman" w:cs="Times New Roman"/>
          <w:color w:val="000000"/>
          <w:spacing w:val="2"/>
          <w:sz w:val="28"/>
          <w:szCs w:val="28"/>
          <w:lang w:eastAsia="ru-RU"/>
        </w:rPr>
        <w:t>В райдержадміністрації розробляються і затверджуються відповідні положення про навчання з питань охорони праці, а також формуються плани-графіки проведення навчання та перевірки знань з питань охорони праці, які мають бути оприлюднені.</w:t>
      </w:r>
    </w:p>
    <w:p w:rsidR="009D50B7" w:rsidRPr="00E160FE"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p>
    <w:p w:rsidR="00BB269E" w:rsidRDefault="00BB269E" w:rsidP="00E160FE">
      <w:pPr>
        <w:suppressAutoHyphens/>
        <w:spacing w:after="0" w:line="240" w:lineRule="auto"/>
        <w:ind w:firstLine="567"/>
        <w:jc w:val="both"/>
        <w:rPr>
          <w:rFonts w:ascii="Times New Roman" w:hAnsi="Times New Roman" w:cs="Times New Roman"/>
          <w:spacing w:val="2"/>
          <w:sz w:val="28"/>
          <w:szCs w:val="28"/>
          <w:lang w:eastAsia="ar-SA"/>
        </w:rPr>
      </w:pPr>
    </w:p>
    <w:p w:rsidR="00BB269E" w:rsidRDefault="00BB269E" w:rsidP="00BB269E">
      <w:pPr>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3. Організацію навчання та перевірки знань з питань охорони</w:t>
      </w:r>
      <w:r w:rsidR="004F7A43">
        <w:rPr>
          <w:rFonts w:ascii="Times New Roman" w:hAnsi="Times New Roman" w:cs="Times New Roman"/>
          <w:spacing w:val="2"/>
          <w:sz w:val="28"/>
          <w:szCs w:val="28"/>
          <w:lang w:eastAsia="ar-SA"/>
        </w:rPr>
        <w:t xml:space="preserve"> праці держслужбовців здійснює головний спеціаліст відділу управління персоналом апарату райдержадміністрації</w:t>
      </w:r>
      <w:r w:rsidRPr="00E160FE">
        <w:rPr>
          <w:rFonts w:ascii="Times New Roman" w:hAnsi="Times New Roman" w:cs="Times New Roman"/>
          <w:spacing w:val="2"/>
          <w:sz w:val="28"/>
          <w:szCs w:val="28"/>
          <w:lang w:eastAsia="ar-SA"/>
        </w:rPr>
        <w:t>.</w:t>
      </w:r>
    </w:p>
    <w:p w:rsidR="009D50B7" w:rsidRPr="009B71A6" w:rsidRDefault="009D50B7" w:rsidP="008A3DE5">
      <w:pPr>
        <w:suppressAutoHyphens/>
        <w:spacing w:after="0" w:line="240" w:lineRule="auto"/>
        <w:ind w:firstLine="567"/>
        <w:jc w:val="center"/>
        <w:rPr>
          <w:rFonts w:ascii="Times New Roman" w:hAnsi="Times New Roman" w:cs="Times New Roman"/>
          <w:spacing w:val="2"/>
          <w:sz w:val="28"/>
          <w:szCs w:val="28"/>
          <w:lang w:eastAsia="ar-SA"/>
        </w:rPr>
      </w:pPr>
    </w:p>
    <w:p w:rsidR="009D50B7" w:rsidRDefault="004F7A43"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009D50B7" w:rsidRPr="00E160FE">
        <w:rPr>
          <w:rFonts w:ascii="Times New Roman" w:hAnsi="Times New Roman" w:cs="Times New Roman"/>
          <w:spacing w:val="2"/>
          <w:sz w:val="28"/>
          <w:szCs w:val="28"/>
          <w:lang w:eastAsia="ar-SA"/>
        </w:rPr>
        <w:t>. Перевірка знань держслужбовців з питань охорони праці проводиться за нормативно-правовими актами з охорони праці, до</w:t>
      </w:r>
      <w:r w:rsidR="009D50B7">
        <w:rPr>
          <w:rFonts w:ascii="Times New Roman" w:hAnsi="Times New Roman" w:cs="Times New Roman"/>
          <w:spacing w:val="2"/>
          <w:sz w:val="28"/>
          <w:szCs w:val="28"/>
          <w:lang w:eastAsia="ar-SA"/>
        </w:rPr>
        <w:t xml:space="preserve">держання яких входить до їхніх </w:t>
      </w:r>
      <w:r w:rsidR="009D50B7" w:rsidRPr="00E160FE">
        <w:rPr>
          <w:rFonts w:ascii="Times New Roman" w:hAnsi="Times New Roman" w:cs="Times New Roman"/>
          <w:spacing w:val="2"/>
          <w:sz w:val="28"/>
          <w:szCs w:val="28"/>
          <w:lang w:eastAsia="ar-SA"/>
        </w:rPr>
        <w:t>посадових обов'язків.</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B71A6" w:rsidRDefault="004F7A43"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spacing w:val="2"/>
          <w:sz w:val="28"/>
          <w:szCs w:val="28"/>
          <w:lang w:eastAsia="ru-RU"/>
        </w:rPr>
        <w:t>5</w:t>
      </w:r>
      <w:r w:rsidR="009D50B7" w:rsidRPr="00E160FE">
        <w:rPr>
          <w:rFonts w:ascii="Times New Roman" w:hAnsi="Times New Roman" w:cs="Times New Roman"/>
          <w:spacing w:val="2"/>
          <w:sz w:val="28"/>
          <w:szCs w:val="28"/>
          <w:lang w:eastAsia="ru-RU"/>
        </w:rPr>
        <w:t>. </w:t>
      </w:r>
      <w:r w:rsidR="009D50B7" w:rsidRPr="00E160FE">
        <w:rPr>
          <w:rFonts w:ascii="Times New Roman" w:hAnsi="Times New Roman" w:cs="Times New Roman"/>
          <w:color w:val="000000"/>
          <w:spacing w:val="2"/>
          <w:sz w:val="28"/>
          <w:szCs w:val="28"/>
          <w:lang w:eastAsia="ru-RU"/>
        </w:rPr>
        <w:t xml:space="preserve">Перевірка знань держслужбовців з питань охорони праці в райдержадміністрації здійснюється комісією з перевірки знань з питань охорони праці (далі - комісія) райдержадміністрації, склад якої затверджується </w:t>
      </w:r>
    </w:p>
    <w:p w:rsidR="009D50B7" w:rsidRPr="00614D76" w:rsidRDefault="009D50B7" w:rsidP="009B71A6">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розпорядженням голови райдержадміністрації. Головою комісії призначається голова райдержадміністрації або його заступник, до службових обов'язків яких входить організ</w:t>
      </w:r>
      <w:r w:rsidR="004F7A43">
        <w:rPr>
          <w:rFonts w:ascii="Times New Roman" w:hAnsi="Times New Roman" w:cs="Times New Roman"/>
          <w:color w:val="000000"/>
          <w:spacing w:val="2"/>
          <w:sz w:val="28"/>
          <w:szCs w:val="28"/>
          <w:lang w:eastAsia="ru-RU"/>
        </w:rPr>
        <w:t>ація роботи з охорони праці, а у</w:t>
      </w:r>
      <w:r w:rsidRPr="00E160FE">
        <w:rPr>
          <w:rFonts w:ascii="Times New Roman" w:hAnsi="Times New Roman" w:cs="Times New Roman"/>
          <w:color w:val="000000"/>
          <w:spacing w:val="2"/>
          <w:sz w:val="28"/>
          <w:szCs w:val="28"/>
          <w:lang w:eastAsia="ru-RU"/>
        </w:rPr>
        <w:t xml:space="preserve"> разі потреби в окремих стр</w:t>
      </w:r>
      <w:r w:rsidR="004F7A43">
        <w:rPr>
          <w:rFonts w:ascii="Times New Roman" w:hAnsi="Times New Roman" w:cs="Times New Roman"/>
          <w:color w:val="000000"/>
          <w:spacing w:val="2"/>
          <w:sz w:val="28"/>
          <w:szCs w:val="28"/>
          <w:lang w:eastAsia="ru-RU"/>
        </w:rPr>
        <w:t>уктурних підрозділах створюються комісії з питань охорони праці які очолює</w:t>
      </w:r>
      <w:r w:rsidRPr="00E160FE">
        <w:rPr>
          <w:rFonts w:ascii="Times New Roman" w:hAnsi="Times New Roman" w:cs="Times New Roman"/>
          <w:color w:val="000000"/>
          <w:spacing w:val="2"/>
          <w:sz w:val="28"/>
          <w:szCs w:val="28"/>
          <w:lang w:eastAsia="ru-RU"/>
        </w:rPr>
        <w:t xml:space="preserve"> керівник відповідного підрозділу</w:t>
      </w:r>
      <w:r w:rsidRPr="00614D76">
        <w:rPr>
          <w:rFonts w:ascii="Times New Roman" w:hAnsi="Times New Roman" w:cs="Times New Roman"/>
          <w:color w:val="000000"/>
          <w:spacing w:val="2"/>
          <w:sz w:val="28"/>
          <w:szCs w:val="28"/>
          <w:lang w:eastAsia="ru-RU"/>
        </w:rPr>
        <w:t>.</w:t>
      </w:r>
    </w:p>
    <w:p w:rsidR="004F7A43"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До ск</w:t>
      </w:r>
      <w:r w:rsidR="004F7A43">
        <w:rPr>
          <w:rFonts w:ascii="Times New Roman" w:hAnsi="Times New Roman" w:cs="Times New Roman"/>
          <w:color w:val="000000"/>
          <w:spacing w:val="2"/>
          <w:sz w:val="28"/>
          <w:szCs w:val="28"/>
          <w:lang w:eastAsia="ru-RU"/>
        </w:rPr>
        <w:t>ладу комісії входять спеціаліст</w:t>
      </w:r>
      <w:r w:rsidRPr="00E160FE">
        <w:rPr>
          <w:rFonts w:ascii="Times New Roman" w:hAnsi="Times New Roman" w:cs="Times New Roman"/>
          <w:color w:val="000000"/>
          <w:spacing w:val="2"/>
          <w:sz w:val="28"/>
          <w:szCs w:val="28"/>
          <w:lang w:eastAsia="ru-RU"/>
        </w:rPr>
        <w:t xml:space="preserve"> служби охорони праці, представники юридичної, технічних служб, представник трудового колективу.</w:t>
      </w: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До складу комісії можуть залучатися страхові експерти з охорони праці відповідного робочого органу виконавчої дирекції Фонду соціального страхування України (далі -</w:t>
      </w:r>
      <w:r w:rsidRPr="00614D7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Фонд) та викладачі охорони праці, які проводили навчання.</w:t>
      </w:r>
    </w:p>
    <w:p w:rsidR="009D50B7" w:rsidRDefault="009D50B7" w:rsidP="004F7A43">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 xml:space="preserve">Комісія вважається правочинною, якщо до </w:t>
      </w:r>
      <w:r w:rsidR="004F7A43">
        <w:rPr>
          <w:rFonts w:ascii="Times New Roman" w:hAnsi="Times New Roman" w:cs="Times New Roman"/>
          <w:color w:val="000000"/>
          <w:spacing w:val="2"/>
          <w:sz w:val="28"/>
          <w:szCs w:val="28"/>
          <w:lang w:eastAsia="ru-RU"/>
        </w:rPr>
        <w:t xml:space="preserve">її складу входять не менше пʼяти </w:t>
      </w:r>
      <w:r w:rsidRPr="00E160FE">
        <w:rPr>
          <w:rFonts w:ascii="Times New Roman" w:hAnsi="Times New Roman" w:cs="Times New Roman"/>
          <w:color w:val="000000"/>
          <w:spacing w:val="2"/>
          <w:sz w:val="28"/>
          <w:szCs w:val="28"/>
          <w:lang w:eastAsia="ru-RU"/>
        </w:rPr>
        <w:t>осіб.</w:t>
      </w:r>
    </w:p>
    <w:p w:rsidR="009D50B7" w:rsidRPr="00E160FE" w:rsidRDefault="009D50B7" w:rsidP="00E160FE">
      <w:pPr>
        <w:shd w:val="clear" w:color="auto" w:fill="FFFFFF"/>
        <w:spacing w:after="0" w:line="240" w:lineRule="auto"/>
        <w:ind w:firstLine="426"/>
        <w:jc w:val="both"/>
        <w:textAlignment w:val="baseline"/>
        <w:rPr>
          <w:rFonts w:ascii="Times New Roman" w:hAnsi="Times New Roman" w:cs="Times New Roman"/>
          <w:color w:val="000000"/>
          <w:spacing w:val="2"/>
          <w:sz w:val="28"/>
          <w:szCs w:val="28"/>
          <w:lang w:eastAsia="ru-RU"/>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009D50B7" w:rsidRPr="00E160FE">
        <w:rPr>
          <w:rFonts w:ascii="Times New Roman" w:hAnsi="Times New Roman" w:cs="Times New Roman"/>
          <w:spacing w:val="2"/>
          <w:sz w:val="28"/>
          <w:szCs w:val="28"/>
          <w:lang w:eastAsia="ar-SA"/>
        </w:rPr>
        <w:t xml:space="preserve">. Усі члени комісії у порядку, установленому Типовим положенням, повинні пройти навчання та перевірку знань з питань охорони праці. </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009D50B7" w:rsidRPr="00E160FE">
        <w:rPr>
          <w:rFonts w:ascii="Times New Roman" w:hAnsi="Times New Roman" w:cs="Times New Roman"/>
          <w:spacing w:val="2"/>
          <w:sz w:val="28"/>
          <w:szCs w:val="28"/>
          <w:lang w:eastAsia="ar-SA"/>
        </w:rPr>
        <w:t>. Перелік питань для перевірки знань з охорони праці держслужбовців, з урахуванням специфіки роботи, складається членами комісії та затверджується головою райдержадміністрації.</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r w:rsidR="009D50B7" w:rsidRPr="00E160FE">
        <w:rPr>
          <w:rFonts w:ascii="Times New Roman" w:hAnsi="Times New Roman" w:cs="Times New Roman"/>
          <w:spacing w:val="2"/>
          <w:sz w:val="28"/>
          <w:szCs w:val="28"/>
          <w:lang w:eastAsia="ar-SA"/>
        </w:rPr>
        <w:t xml:space="preserve">. Формою перевірки знань з питань охорони праці держслужбовців є тестування, залік або іспит. Тестування проводиться комісією за допомогою технічних засобів (авто екзаменатори, модульні тести тощо), залік або іспит - за екзаменаційними білетами у вигляді усного або письмового опитування. </w:t>
      </w:r>
    </w:p>
    <w:p w:rsidR="009D50B7" w:rsidRPr="00E160FE"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Тестування, залік або іспит можуть проводитися у формі дистанційної перевірки знань.</w:t>
      </w:r>
    </w:p>
    <w:p w:rsidR="009D50B7" w:rsidRPr="00E160FE"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bookmarkStart w:id="2" w:name="n380"/>
      <w:bookmarkEnd w:id="2"/>
      <w:r w:rsidRPr="00E160FE">
        <w:rPr>
          <w:rFonts w:ascii="Times New Roman" w:hAnsi="Times New Roman" w:cs="Times New Roman"/>
          <w:color w:val="000000"/>
          <w:spacing w:val="2"/>
          <w:sz w:val="28"/>
          <w:szCs w:val="28"/>
          <w:lang w:eastAsia="ru-RU"/>
        </w:rPr>
        <w:t>Дистанційна перевірка знань здійснюється за умови:</w:t>
      </w: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bookmarkStart w:id="3" w:name="n381"/>
      <w:bookmarkEnd w:id="3"/>
      <w:r w:rsidRPr="00E160FE">
        <w:rPr>
          <w:rFonts w:ascii="Times New Roman" w:hAnsi="Times New Roman" w:cs="Times New Roman"/>
          <w:color w:val="000000"/>
          <w:spacing w:val="2"/>
          <w:sz w:val="28"/>
          <w:szCs w:val="28"/>
          <w:lang w:eastAsia="ru-RU"/>
        </w:rPr>
        <w:t>забезпечення візуальної аут</w:t>
      </w:r>
      <w:r>
        <w:rPr>
          <w:rFonts w:ascii="Times New Roman" w:hAnsi="Times New Roman" w:cs="Times New Roman"/>
          <w:color w:val="000000"/>
          <w:spacing w:val="2"/>
          <w:sz w:val="28"/>
          <w:szCs w:val="28"/>
          <w:lang w:eastAsia="ru-RU"/>
        </w:rPr>
        <w:t>е</w:t>
      </w:r>
      <w:r w:rsidRPr="00E160FE">
        <w:rPr>
          <w:rFonts w:ascii="Times New Roman" w:hAnsi="Times New Roman" w:cs="Times New Roman"/>
          <w:color w:val="000000"/>
          <w:spacing w:val="2"/>
          <w:sz w:val="28"/>
          <w:szCs w:val="28"/>
          <w:lang w:eastAsia="ru-RU"/>
        </w:rPr>
        <w:t>нтифікації того, хто проходить перевірку знань з питань охорони праці;</w:t>
      </w: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bookmarkStart w:id="4" w:name="n382"/>
      <w:bookmarkEnd w:id="4"/>
      <w:r w:rsidRPr="00E160FE">
        <w:rPr>
          <w:rFonts w:ascii="Times New Roman" w:hAnsi="Times New Roman" w:cs="Times New Roman"/>
          <w:color w:val="000000"/>
          <w:spacing w:val="2"/>
          <w:sz w:val="28"/>
          <w:szCs w:val="28"/>
          <w:lang w:eastAsia="ru-RU"/>
        </w:rPr>
        <w:t>особистої присутності членів комісії з перевірки знань з питань охорони праці.</w:t>
      </w:r>
    </w:p>
    <w:p w:rsidR="009D50B7"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bookmarkStart w:id="5" w:name="n383"/>
      <w:bookmarkEnd w:id="5"/>
      <w:r w:rsidRPr="00E160FE">
        <w:rPr>
          <w:rFonts w:ascii="Times New Roman" w:hAnsi="Times New Roman" w:cs="Times New Roman"/>
          <w:color w:val="000000"/>
          <w:spacing w:val="2"/>
          <w:sz w:val="28"/>
          <w:szCs w:val="28"/>
          <w:lang w:eastAsia="ru-RU"/>
        </w:rPr>
        <w:t>Дистанційна перевірка знань реалізується шляхом передачі відео–, аудіо–, графічної та текстової інформації у синхронному режимі.</w:t>
      </w:r>
    </w:p>
    <w:p w:rsidR="009D50B7" w:rsidRDefault="009D50B7" w:rsidP="00E160FE">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p>
    <w:p w:rsidR="00BB269E" w:rsidRDefault="00BB269E" w:rsidP="00E16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pacing w:val="2"/>
          <w:sz w:val="28"/>
          <w:szCs w:val="28"/>
          <w:lang w:eastAsia="ru-RU"/>
        </w:rPr>
      </w:pPr>
    </w:p>
    <w:p w:rsidR="00BB269E" w:rsidRDefault="00BB269E" w:rsidP="00BB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3</w:t>
      </w:r>
    </w:p>
    <w:p w:rsidR="009D50B7" w:rsidRPr="00E160FE" w:rsidRDefault="00CC4AC6" w:rsidP="00E16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9</w:t>
      </w:r>
      <w:r w:rsidR="009D50B7" w:rsidRPr="00E160FE">
        <w:rPr>
          <w:rFonts w:ascii="Times New Roman" w:hAnsi="Times New Roman" w:cs="Times New Roman"/>
          <w:spacing w:val="2"/>
          <w:sz w:val="28"/>
          <w:szCs w:val="28"/>
          <w:lang w:eastAsia="ru-RU"/>
        </w:rPr>
        <w:t>. </w:t>
      </w:r>
      <w:r w:rsidR="009D50B7" w:rsidRPr="00E160FE">
        <w:rPr>
          <w:rFonts w:ascii="Times New Roman" w:hAnsi="Times New Roman" w:cs="Times New Roman"/>
          <w:color w:val="000000"/>
          <w:spacing w:val="2"/>
          <w:sz w:val="28"/>
          <w:szCs w:val="28"/>
          <w:lang w:eastAsia="ru-RU"/>
        </w:rPr>
        <w:t>Результат перевірки знань з питань охорони праці оформлюється протоколом засідання комісії з перевірки знань з питань охорони праці</w:t>
      </w:r>
      <w:r w:rsidR="009D50B7" w:rsidRPr="00E160FE">
        <w:rPr>
          <w:rFonts w:ascii="Times New Roman" w:hAnsi="Times New Roman" w:cs="Times New Roman"/>
          <w:spacing w:val="2"/>
          <w:sz w:val="28"/>
          <w:szCs w:val="28"/>
          <w:lang w:eastAsia="ru-RU"/>
        </w:rPr>
        <w:t xml:space="preserve">. </w:t>
      </w:r>
    </w:p>
    <w:p w:rsidR="009D50B7" w:rsidRPr="00E160FE" w:rsidRDefault="009D50B7" w:rsidP="009C26CC">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 xml:space="preserve">Особам, які під час перевірки знань з охорони праці виявили задовільні результати, </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видається</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 xml:space="preserve"> посвідчення</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 xml:space="preserve"> про</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 xml:space="preserve"> перевірку</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 xml:space="preserve"> знань з </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 xml:space="preserve">питань </w:t>
      </w:r>
      <w:r w:rsidRPr="008A3DE5">
        <w:rPr>
          <w:rFonts w:ascii="Times New Roman" w:hAnsi="Times New Roman" w:cs="Times New Roman"/>
          <w:color w:val="000000"/>
          <w:spacing w:val="2"/>
          <w:sz w:val="28"/>
          <w:szCs w:val="28"/>
          <w:lang w:val="ru-RU" w:eastAsia="ru-RU"/>
        </w:rPr>
        <w:t xml:space="preserve"> </w:t>
      </w:r>
      <w:r w:rsidRPr="00E160FE">
        <w:rPr>
          <w:rFonts w:ascii="Times New Roman" w:hAnsi="Times New Roman" w:cs="Times New Roman"/>
          <w:color w:val="000000"/>
          <w:spacing w:val="2"/>
          <w:sz w:val="28"/>
          <w:szCs w:val="28"/>
          <w:lang w:eastAsia="ru-RU"/>
        </w:rPr>
        <w:t>охорони праці. При цьому в протоколі та посвідченні у стислій формі зазначається перелік основних нормативно-правових актів з охорони праці та з безпечного виконання конкретних видів робіт, в обсязі яких держслужбовець пройшов перевірку знань.</w:t>
      </w:r>
    </w:p>
    <w:p w:rsidR="009B71A6" w:rsidRDefault="009D50B7" w:rsidP="00CC4AC6">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bookmarkStart w:id="6" w:name="n80"/>
      <w:bookmarkEnd w:id="6"/>
      <w:r w:rsidRPr="00E160FE">
        <w:rPr>
          <w:rFonts w:ascii="Times New Roman" w:hAnsi="Times New Roman" w:cs="Times New Roman"/>
          <w:color w:val="000000"/>
          <w:spacing w:val="2"/>
          <w:sz w:val="28"/>
          <w:szCs w:val="28"/>
          <w:lang w:eastAsia="ru-RU"/>
        </w:rPr>
        <w:t>Питання щодо необхідності видачі посвідчень про перевірку знань з питань охорони праці вирішується головою райдержадміністрації.</w:t>
      </w:r>
    </w:p>
    <w:p w:rsidR="00CC4AC6" w:rsidRDefault="00CC4AC6" w:rsidP="00CC4AC6">
      <w:pPr>
        <w:shd w:val="clear" w:color="auto" w:fill="FFFFFF"/>
        <w:spacing w:after="0" w:line="240" w:lineRule="auto"/>
        <w:ind w:firstLine="600"/>
        <w:jc w:val="both"/>
        <w:textAlignment w:val="baseline"/>
        <w:rPr>
          <w:rFonts w:ascii="Times New Roman" w:hAnsi="Times New Roman" w:cs="Times New Roman"/>
          <w:spacing w:val="2"/>
          <w:sz w:val="28"/>
          <w:szCs w:val="28"/>
          <w:lang w:eastAsia="ar-SA"/>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10</w:t>
      </w:r>
      <w:r w:rsidR="009D50B7" w:rsidRPr="00E160FE">
        <w:rPr>
          <w:rFonts w:ascii="Times New Roman" w:hAnsi="Times New Roman" w:cs="Times New Roman"/>
          <w:spacing w:val="2"/>
          <w:sz w:val="28"/>
          <w:szCs w:val="28"/>
          <w:lang w:eastAsia="ar-SA"/>
        </w:rPr>
        <w:t>. При незадовільних результатах перевірки знань з питань охорони праці держслужбовці протягом одного місяця повинні пройти повторн</w:t>
      </w:r>
      <w:r w:rsidR="009D50B7">
        <w:rPr>
          <w:rFonts w:ascii="Times New Roman" w:hAnsi="Times New Roman" w:cs="Times New Roman"/>
          <w:spacing w:val="2"/>
          <w:sz w:val="28"/>
          <w:szCs w:val="28"/>
          <w:lang w:eastAsia="ar-SA"/>
        </w:rPr>
        <w:t>е навчання і повторну перевірку знань.</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11</w:t>
      </w:r>
      <w:r w:rsidR="009D50B7" w:rsidRPr="00766D11">
        <w:rPr>
          <w:rFonts w:ascii="Times New Roman" w:hAnsi="Times New Roman" w:cs="Times New Roman"/>
          <w:spacing w:val="2"/>
          <w:sz w:val="28"/>
          <w:szCs w:val="28"/>
          <w:lang w:eastAsia="ar-SA"/>
        </w:rPr>
        <w:t>. Не допускаються до роботи держслужбовці, у тому числі посадові особи, які не пройшли навчання, інструктаж і перевірку знань з питань охорони праці.</w:t>
      </w:r>
    </w:p>
    <w:p w:rsidR="009D50B7" w:rsidRPr="00766D11"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12</w:t>
      </w:r>
      <w:r w:rsidR="009D50B7" w:rsidRPr="00E160FE">
        <w:rPr>
          <w:rFonts w:ascii="Times New Roman" w:hAnsi="Times New Roman" w:cs="Times New Roman"/>
          <w:spacing w:val="2"/>
          <w:sz w:val="28"/>
          <w:szCs w:val="28"/>
          <w:lang w:eastAsia="ar-SA"/>
        </w:rPr>
        <w:t>. Організаційне забезпечення роботи комісії (організація проведення перевірки знань з питань охорони праці, оформлення, облік і зберігання протоколів перевірки знань, оформлення і облік посвідчень про перевірку знань з питань охорони праці</w:t>
      </w:r>
      <w:r w:rsidR="009D50B7" w:rsidRPr="00013DAF">
        <w:rPr>
          <w:rFonts w:ascii="Times New Roman" w:hAnsi="Times New Roman" w:cs="Times New Roman"/>
          <w:spacing w:val="2"/>
          <w:sz w:val="28"/>
          <w:szCs w:val="28"/>
          <w:lang w:eastAsia="ar-SA"/>
        </w:rPr>
        <w:t>) покладається на суб’єкт господарської діяльності, яким проводилось навчання з питань охорони праці</w:t>
      </w:r>
      <w:r w:rsidR="009D50B7" w:rsidRPr="00E160FE">
        <w:rPr>
          <w:rFonts w:ascii="Times New Roman" w:hAnsi="Times New Roman" w:cs="Times New Roman"/>
          <w:spacing w:val="2"/>
          <w:sz w:val="28"/>
          <w:szCs w:val="28"/>
          <w:lang w:eastAsia="ar-SA"/>
        </w:rPr>
        <w:t xml:space="preserve">. Термін зберігання протоколів перевірки знань з питань охорони праці не менше </w:t>
      </w:r>
      <w:r w:rsidR="009D50B7" w:rsidRPr="00614D76">
        <w:rPr>
          <w:rFonts w:ascii="Times New Roman" w:hAnsi="Times New Roman" w:cs="Times New Roman"/>
          <w:spacing w:val="2"/>
          <w:sz w:val="28"/>
          <w:szCs w:val="28"/>
          <w:lang w:val="ru-RU" w:eastAsia="ar-SA"/>
        </w:rPr>
        <w:t xml:space="preserve">         </w:t>
      </w:r>
      <w:r w:rsidR="009D50B7" w:rsidRPr="00E160FE">
        <w:rPr>
          <w:rFonts w:ascii="Times New Roman" w:hAnsi="Times New Roman" w:cs="Times New Roman"/>
          <w:spacing w:val="2"/>
          <w:sz w:val="28"/>
          <w:szCs w:val="28"/>
          <w:lang w:eastAsia="ar-SA"/>
        </w:rPr>
        <w:t>5 років.</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C4AC6"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13</w:t>
      </w:r>
      <w:r w:rsidR="009D50B7" w:rsidRPr="00E160FE">
        <w:rPr>
          <w:rFonts w:ascii="Times New Roman" w:hAnsi="Times New Roman" w:cs="Times New Roman"/>
          <w:spacing w:val="2"/>
          <w:sz w:val="28"/>
          <w:szCs w:val="28"/>
          <w:lang w:eastAsia="ar-SA"/>
        </w:rPr>
        <w:t>. Відповідальність за організацію і здійснення інструктажів, навчання та перевірки знань держслужбовців з питань охорони праці покладається на голову райдержадміністрації.</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C4AC6" w:rsidP="003275D3">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14</w:t>
      </w:r>
      <w:r w:rsidR="009D50B7" w:rsidRPr="00E160FE">
        <w:rPr>
          <w:rFonts w:ascii="Times New Roman" w:hAnsi="Times New Roman" w:cs="Times New Roman"/>
          <w:spacing w:val="2"/>
          <w:sz w:val="28"/>
          <w:szCs w:val="28"/>
          <w:lang w:eastAsia="ar-SA"/>
        </w:rPr>
        <w:t>. Представники трудового колективу як члени постійно діючих комісій з перевірки знань з питань охорони праці, проходять навчання з питань охорони праці відповідно до Типового положення, а перевірку знань у порядку, визначеному відповідними громадськими організаціями за участю представника спеціально уповноваженого центрального органу виконавчої влади з нагляду за охороною праці.</w:t>
      </w:r>
    </w:p>
    <w:p w:rsidR="009D50B7" w:rsidRPr="00E160FE" w:rsidRDefault="009D50B7" w:rsidP="003275D3">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E160FE">
      <w:pPr>
        <w:spacing w:after="0" w:line="240" w:lineRule="auto"/>
        <w:ind w:firstLine="567"/>
        <w:jc w:val="both"/>
        <w:rPr>
          <w:rFonts w:ascii="Times New Roman" w:hAnsi="Times New Roman" w:cs="Times New Roman"/>
          <w:noProof/>
          <w:spacing w:val="2"/>
          <w:sz w:val="28"/>
          <w:szCs w:val="28"/>
          <w:lang w:eastAsia="ru-RU"/>
        </w:rPr>
      </w:pPr>
      <w:r w:rsidRPr="00E160FE">
        <w:rPr>
          <w:rFonts w:ascii="Times New Roman" w:hAnsi="Times New Roman" w:cs="Times New Roman"/>
          <w:spacing w:val="2"/>
          <w:sz w:val="28"/>
          <w:szCs w:val="28"/>
          <w:lang w:eastAsia="ru-RU"/>
        </w:rPr>
        <w:t>1</w:t>
      </w:r>
      <w:r w:rsidR="00CC4AC6">
        <w:rPr>
          <w:rFonts w:ascii="Times New Roman" w:hAnsi="Times New Roman" w:cs="Times New Roman"/>
          <w:spacing w:val="2"/>
          <w:sz w:val="28"/>
          <w:szCs w:val="28"/>
          <w:lang w:eastAsia="ru-RU"/>
        </w:rPr>
        <w:t>5</w:t>
      </w:r>
      <w:r w:rsidRPr="00E160FE">
        <w:rPr>
          <w:rFonts w:ascii="Times New Roman" w:hAnsi="Times New Roman" w:cs="Times New Roman"/>
          <w:spacing w:val="2"/>
          <w:sz w:val="28"/>
          <w:szCs w:val="28"/>
          <w:lang w:eastAsia="ru-RU"/>
        </w:rPr>
        <w:t>. </w:t>
      </w:r>
      <w:r w:rsidRPr="00E160FE">
        <w:rPr>
          <w:rFonts w:ascii="Times New Roman" w:hAnsi="Times New Roman" w:cs="Times New Roman"/>
          <w:noProof/>
          <w:color w:val="000000"/>
          <w:spacing w:val="2"/>
          <w:sz w:val="28"/>
          <w:szCs w:val="28"/>
          <w:lang w:eastAsia="ru-RU"/>
        </w:rPr>
        <w:t>Страхові експерти з охорони праці Фонду як члени постійно діючих комісій з перевірки знань з питань охорони праці проходять навчання з питань охорони праці відповідно до Типового положення, а перевірку знань у порядку, визначеному правлінням Фонду, за участю представника Держпраці.</w:t>
      </w:r>
    </w:p>
    <w:p w:rsidR="009D50B7" w:rsidRPr="00C51079" w:rsidRDefault="009D50B7" w:rsidP="00E160FE">
      <w:pPr>
        <w:suppressAutoHyphens/>
        <w:spacing w:after="0" w:line="240" w:lineRule="auto"/>
        <w:ind w:firstLine="720"/>
        <w:jc w:val="both"/>
        <w:rPr>
          <w:rFonts w:ascii="Times New Roman" w:hAnsi="Times New Roman" w:cs="Times New Roman"/>
          <w:spacing w:val="2"/>
          <w:sz w:val="28"/>
          <w:szCs w:val="28"/>
          <w:lang w:eastAsia="ar-SA"/>
        </w:rPr>
      </w:pPr>
    </w:p>
    <w:p w:rsidR="009D50B7" w:rsidRPr="00C51079" w:rsidRDefault="009D50B7" w:rsidP="00E160FE">
      <w:pPr>
        <w:suppressAutoHyphens/>
        <w:spacing w:after="0" w:line="240" w:lineRule="auto"/>
        <w:ind w:firstLine="720"/>
        <w:jc w:val="center"/>
        <w:rPr>
          <w:rFonts w:ascii="Times New Roman" w:hAnsi="Times New Roman" w:cs="Times New Roman"/>
          <w:spacing w:val="2"/>
          <w:sz w:val="28"/>
          <w:szCs w:val="28"/>
          <w:lang w:eastAsia="ar-SA"/>
        </w:rPr>
      </w:pPr>
      <w:r w:rsidRPr="00C51079">
        <w:rPr>
          <w:rFonts w:ascii="Times New Roman" w:hAnsi="Times New Roman" w:cs="Times New Roman"/>
          <w:spacing w:val="2"/>
          <w:sz w:val="28"/>
          <w:szCs w:val="28"/>
          <w:lang w:eastAsia="ar-SA"/>
        </w:rPr>
        <w:t>ІІІ. Навчання і перевірка знань з питань охорони праці посадових осіб</w:t>
      </w:r>
    </w:p>
    <w:p w:rsidR="009D50B7" w:rsidRPr="00C51079" w:rsidRDefault="009D50B7" w:rsidP="00E160FE">
      <w:pPr>
        <w:suppressAutoHyphens/>
        <w:spacing w:after="0" w:line="240" w:lineRule="auto"/>
        <w:ind w:firstLine="720"/>
        <w:jc w:val="both"/>
        <w:rPr>
          <w:rFonts w:ascii="Times New Roman" w:hAnsi="Times New Roman" w:cs="Times New Roman"/>
          <w:spacing w:val="2"/>
          <w:sz w:val="28"/>
          <w:szCs w:val="28"/>
          <w:lang w:eastAsia="ar-SA"/>
        </w:rPr>
      </w:pPr>
    </w:p>
    <w:p w:rsidR="00BB269E" w:rsidRDefault="00BB269E" w:rsidP="00E160FE">
      <w:pPr>
        <w:suppressAutoHyphens/>
        <w:spacing w:after="0" w:line="240" w:lineRule="auto"/>
        <w:ind w:firstLine="567"/>
        <w:jc w:val="both"/>
        <w:rPr>
          <w:rFonts w:ascii="Times New Roman" w:hAnsi="Times New Roman" w:cs="Times New Roman"/>
          <w:spacing w:val="2"/>
          <w:sz w:val="28"/>
          <w:szCs w:val="28"/>
          <w:lang w:eastAsia="ar-SA"/>
        </w:rPr>
      </w:pPr>
    </w:p>
    <w:p w:rsidR="00BB269E" w:rsidRDefault="00BB269E" w:rsidP="00E160FE">
      <w:pPr>
        <w:suppressAutoHyphens/>
        <w:spacing w:after="0" w:line="240" w:lineRule="auto"/>
        <w:ind w:firstLine="567"/>
        <w:jc w:val="both"/>
        <w:rPr>
          <w:rFonts w:ascii="Times New Roman" w:hAnsi="Times New Roman" w:cs="Times New Roman"/>
          <w:spacing w:val="2"/>
          <w:sz w:val="28"/>
          <w:szCs w:val="28"/>
          <w:lang w:eastAsia="ar-SA"/>
        </w:rPr>
      </w:pPr>
    </w:p>
    <w:p w:rsidR="00BB269E" w:rsidRDefault="00BB269E" w:rsidP="00BB269E">
      <w:pPr>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 Перелік посад посадових осіб, які проходять навчання і перевірку знань з питань охорони праці, під час прийняття на роботу і періодично, один раз на три роки, навчаються згідно з тематичним планом і програмою навчання з питан</w:t>
      </w:r>
      <w:r>
        <w:rPr>
          <w:rFonts w:ascii="Times New Roman" w:hAnsi="Times New Roman" w:cs="Times New Roman"/>
          <w:spacing w:val="2"/>
          <w:sz w:val="28"/>
          <w:szCs w:val="28"/>
          <w:lang w:eastAsia="ar-SA"/>
        </w:rPr>
        <w:t>ь охорони праці посадових осіб</w:t>
      </w:r>
      <w:r w:rsidRPr="00E160FE">
        <w:rPr>
          <w:rFonts w:ascii="Times New Roman" w:hAnsi="Times New Roman" w:cs="Times New Roman"/>
          <w:spacing w:val="2"/>
          <w:sz w:val="28"/>
          <w:szCs w:val="28"/>
          <w:lang w:eastAsia="ar-SA"/>
        </w:rPr>
        <w:t>.</w:t>
      </w:r>
    </w:p>
    <w:p w:rsidR="009C26CC" w:rsidRPr="00E160FE" w:rsidRDefault="009C26CC"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 xml:space="preserve">Позачергове </w:t>
      </w:r>
      <w:r w:rsidRPr="00E160FE">
        <w:rPr>
          <w:rFonts w:ascii="Times New Roman" w:hAnsi="Times New Roman" w:cs="Times New Roman"/>
          <w:spacing w:val="2"/>
          <w:sz w:val="28"/>
          <w:szCs w:val="28"/>
          <w:lang w:eastAsia="ar-SA"/>
        </w:rPr>
        <w:t>навчання і перевірка знань посадових осіб, а також фахівців з питань охорони праці проводяться при переведенні держслужбовців на іншу роботу або призначенні його на іншу посаду, що потребує додатков</w:t>
      </w:r>
      <w:r w:rsidR="009C26CC">
        <w:rPr>
          <w:rFonts w:ascii="Times New Roman" w:hAnsi="Times New Roman" w:cs="Times New Roman"/>
          <w:spacing w:val="2"/>
          <w:sz w:val="28"/>
          <w:szCs w:val="28"/>
          <w:lang w:eastAsia="ar-SA"/>
        </w:rPr>
        <w:t>их знань з питань охорони праці.</w:t>
      </w:r>
    </w:p>
    <w:p w:rsidR="009B71A6"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Посадові особи, у тому числі фахівці з питань охорони праці, де стався нещасний випадок (професійне отруєння) груповий або із смертельним наслідком, повинні протягом місяця пройти позачергове навчання і перевірку знань з питань охорони праці в порядку, встановленому Типовим положенням, </w:t>
      </w:r>
    </w:p>
    <w:p w:rsidR="009D50B7" w:rsidRPr="00E160FE" w:rsidRDefault="009D50B7" w:rsidP="009B71A6">
      <w:pPr>
        <w:suppressAutoHyphens/>
        <w:spacing w:after="0" w:line="240" w:lineRule="auto"/>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якщо комісією з розслідування встановлено факт порушення ними вимог нормативно-правових актів з охорони праці.</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Позачергове навчання з метою ознайомлення з новими нормативно-правовими актами з охорони праці може проводитися у формі семінарів. </w:t>
      </w:r>
    </w:p>
    <w:p w:rsidR="009D50B7" w:rsidRPr="00E160FE" w:rsidRDefault="009D50B7" w:rsidP="00E160FE">
      <w:pPr>
        <w:suppressAutoHyphens/>
        <w:spacing w:after="0" w:line="240" w:lineRule="auto"/>
        <w:ind w:firstLine="709"/>
        <w:jc w:val="both"/>
        <w:rPr>
          <w:rFonts w:ascii="Times New Roman" w:hAnsi="Times New Roman" w:cs="Times New Roman"/>
          <w:b/>
          <w:bCs/>
          <w:spacing w:val="2"/>
          <w:sz w:val="28"/>
          <w:szCs w:val="28"/>
          <w:lang w:eastAsia="ar-SA"/>
        </w:rPr>
      </w:pPr>
    </w:p>
    <w:p w:rsidR="009D50B7" w:rsidRPr="00C51079" w:rsidRDefault="009D50B7" w:rsidP="00E160FE">
      <w:pPr>
        <w:suppressAutoHyphens/>
        <w:spacing w:after="0" w:line="240" w:lineRule="auto"/>
        <w:ind w:firstLine="709"/>
        <w:jc w:val="center"/>
        <w:rPr>
          <w:rFonts w:ascii="Times New Roman" w:hAnsi="Times New Roman" w:cs="Times New Roman"/>
          <w:spacing w:val="2"/>
          <w:sz w:val="28"/>
          <w:szCs w:val="28"/>
          <w:lang w:eastAsia="ar-SA"/>
        </w:rPr>
      </w:pPr>
      <w:bookmarkStart w:id="7" w:name="n388"/>
      <w:bookmarkEnd w:id="7"/>
      <w:r w:rsidRPr="00C51079">
        <w:rPr>
          <w:rFonts w:ascii="Times New Roman" w:hAnsi="Times New Roman" w:cs="Times New Roman"/>
          <w:spacing w:val="2"/>
          <w:sz w:val="28"/>
          <w:szCs w:val="28"/>
          <w:lang w:eastAsia="ar-SA"/>
        </w:rPr>
        <w:t>ІV. Організація проведення інструктажів з питань охорони праці</w:t>
      </w:r>
    </w:p>
    <w:p w:rsidR="009D50B7" w:rsidRPr="00E160FE" w:rsidRDefault="009D50B7" w:rsidP="00E160FE">
      <w:pPr>
        <w:suppressAutoHyphens/>
        <w:spacing w:after="0" w:line="240" w:lineRule="auto"/>
        <w:ind w:firstLine="709"/>
        <w:jc w:val="center"/>
        <w:rPr>
          <w:rFonts w:ascii="Times New Roman" w:hAnsi="Times New Roman" w:cs="Times New Roman"/>
          <w:b/>
          <w:bCs/>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color w:val="000000"/>
          <w:spacing w:val="2"/>
          <w:sz w:val="28"/>
          <w:szCs w:val="28"/>
          <w:lang w:eastAsia="ar-SA"/>
        </w:rPr>
      </w:pPr>
      <w:r w:rsidRPr="00E160FE">
        <w:rPr>
          <w:rFonts w:ascii="Times New Roman" w:hAnsi="Times New Roman" w:cs="Times New Roman"/>
          <w:spacing w:val="2"/>
          <w:sz w:val="28"/>
          <w:szCs w:val="28"/>
          <w:lang w:eastAsia="ar-SA"/>
        </w:rPr>
        <w:t>1. Держслужбовці</w:t>
      </w:r>
      <w:r w:rsidRPr="00E160FE">
        <w:rPr>
          <w:rFonts w:ascii="Times New Roman" w:hAnsi="Times New Roman" w:cs="Times New Roman"/>
          <w:color w:val="000000"/>
          <w:spacing w:val="2"/>
          <w:sz w:val="28"/>
          <w:szCs w:val="28"/>
          <w:lang w:eastAsia="ar-SA"/>
        </w:rPr>
        <w:t>, під час прийняття на роботу та періодично, повинні проходити інструктажі з питань охорони праці, надання долікарняної медичної допомоги потерпілим від нещасних випадків, а також з правил поведінки та дій при виникненні аварійних ситуацій, пожеж і стихійних лих.</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2. За характером і часом проведення інструктажі з питань охорони праці (далі – інструктажі) поділяються на вступний, первинний, повторний, позаплановий та цільовий.</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5F5CCB">
      <w:pPr>
        <w:widowControl w:val="0"/>
        <w:snapToGrid w:val="0"/>
        <w:spacing w:after="0" w:line="240" w:lineRule="auto"/>
        <w:ind w:firstLine="567"/>
        <w:jc w:val="both"/>
        <w:rPr>
          <w:rFonts w:ascii="Times New Roman" w:hAnsi="Times New Roman" w:cs="Times New Roman"/>
          <w:spacing w:val="2"/>
          <w:sz w:val="28"/>
          <w:szCs w:val="28"/>
          <w:lang w:eastAsia="ru-RU"/>
        </w:rPr>
      </w:pPr>
      <w:r w:rsidRPr="00E160FE">
        <w:rPr>
          <w:rFonts w:ascii="Times New Roman" w:hAnsi="Times New Roman" w:cs="Times New Roman"/>
          <w:spacing w:val="2"/>
          <w:sz w:val="28"/>
          <w:szCs w:val="28"/>
          <w:lang w:eastAsia="ru-RU"/>
        </w:rPr>
        <w:t>3.</w:t>
      </w:r>
      <w:r w:rsidRPr="00E160FE">
        <w:rPr>
          <w:rFonts w:ascii="Times New Roman" w:hAnsi="Times New Roman" w:cs="Times New Roman"/>
          <w:b/>
          <w:bCs/>
          <w:spacing w:val="2"/>
          <w:sz w:val="28"/>
          <w:szCs w:val="28"/>
          <w:lang w:eastAsia="ru-RU"/>
        </w:rPr>
        <w:t> </w:t>
      </w:r>
      <w:r w:rsidRPr="00E160FE">
        <w:rPr>
          <w:rFonts w:ascii="Times New Roman" w:hAnsi="Times New Roman" w:cs="Times New Roman"/>
          <w:spacing w:val="2"/>
          <w:sz w:val="28"/>
          <w:szCs w:val="28"/>
          <w:lang w:eastAsia="ru-RU"/>
        </w:rPr>
        <w:t>Вступний інструктаж</w:t>
      </w:r>
      <w:r>
        <w:rPr>
          <w:rFonts w:ascii="Times New Roman" w:hAnsi="Times New Roman" w:cs="Times New Roman"/>
          <w:spacing w:val="2"/>
          <w:sz w:val="28"/>
          <w:szCs w:val="28"/>
          <w:lang w:eastAsia="ru-RU"/>
        </w:rPr>
        <w:t xml:space="preserve"> п</w:t>
      </w:r>
      <w:r w:rsidRPr="00E160FE">
        <w:rPr>
          <w:rFonts w:ascii="Times New Roman" w:hAnsi="Times New Roman" w:cs="Times New Roman"/>
          <w:spacing w:val="2"/>
          <w:sz w:val="28"/>
          <w:szCs w:val="28"/>
          <w:lang w:eastAsia="ru-RU"/>
        </w:rPr>
        <w:t>роводиться:</w:t>
      </w:r>
    </w:p>
    <w:p w:rsidR="009D50B7" w:rsidRPr="00E160FE" w:rsidRDefault="009D50B7" w:rsidP="005F5CCB">
      <w:pPr>
        <w:widowControl w:val="0"/>
        <w:snapToGrid w:val="0"/>
        <w:spacing w:after="0" w:line="240" w:lineRule="auto"/>
        <w:ind w:firstLine="567"/>
        <w:jc w:val="both"/>
        <w:rPr>
          <w:rFonts w:ascii="Times New Roman" w:hAnsi="Times New Roman" w:cs="Times New Roman"/>
          <w:spacing w:val="2"/>
          <w:sz w:val="28"/>
          <w:szCs w:val="28"/>
          <w:lang w:eastAsia="ru-RU"/>
        </w:rPr>
      </w:pPr>
    </w:p>
    <w:p w:rsidR="009D50B7"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color w:val="000000"/>
          <w:spacing w:val="2"/>
          <w:sz w:val="28"/>
          <w:szCs w:val="28"/>
          <w:lang w:eastAsia="ru-RU"/>
        </w:rPr>
        <w:t>1) </w:t>
      </w:r>
      <w:r w:rsidRPr="00E160FE">
        <w:rPr>
          <w:rFonts w:ascii="Times New Roman" w:hAnsi="Times New Roman" w:cs="Times New Roman"/>
          <w:color w:val="000000"/>
          <w:spacing w:val="2"/>
          <w:sz w:val="28"/>
          <w:szCs w:val="28"/>
          <w:lang w:eastAsia="ru-RU"/>
        </w:rPr>
        <w:t>з усіма держслужбовцями</w:t>
      </w:r>
      <w:r>
        <w:rPr>
          <w:rFonts w:ascii="Times New Roman" w:hAnsi="Times New Roman" w:cs="Times New Roman"/>
          <w:color w:val="000000"/>
          <w:spacing w:val="2"/>
          <w:sz w:val="28"/>
          <w:szCs w:val="28"/>
          <w:lang w:eastAsia="ru-RU"/>
        </w:rPr>
        <w:t xml:space="preserve"> та працівниками</w:t>
      </w:r>
      <w:r w:rsidRPr="00766D11">
        <w:rPr>
          <w:rFonts w:ascii="Times New Roman" w:hAnsi="Times New Roman" w:cs="Times New Roman"/>
          <w:color w:val="000000"/>
          <w:spacing w:val="2"/>
          <w:sz w:val="28"/>
          <w:szCs w:val="28"/>
          <w:lang w:eastAsia="ru-RU"/>
        </w:rPr>
        <w:t>,</w:t>
      </w:r>
      <w:r w:rsidRPr="00E160FE">
        <w:rPr>
          <w:rFonts w:ascii="Times New Roman" w:hAnsi="Times New Roman" w:cs="Times New Roman"/>
          <w:color w:val="000000"/>
          <w:spacing w:val="2"/>
          <w:sz w:val="28"/>
          <w:szCs w:val="28"/>
          <w:lang w:eastAsia="ru-RU"/>
        </w:rPr>
        <w:t xml:space="preserve"> які приймаються на постійну або тимчасову роботу, незалежно від їх освіти, стажу роботи та посади</w:t>
      </w:r>
      <w:r>
        <w:rPr>
          <w:rFonts w:ascii="Times New Roman" w:hAnsi="Times New Roman" w:cs="Times New Roman"/>
          <w:color w:val="000000"/>
          <w:spacing w:val="2"/>
          <w:sz w:val="28"/>
          <w:szCs w:val="28"/>
          <w:lang w:eastAsia="ru-RU"/>
        </w:rPr>
        <w:t>;</w:t>
      </w: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p>
    <w:p w:rsidR="009D50B7"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bookmarkStart w:id="8" w:name="n127"/>
      <w:bookmarkStart w:id="9" w:name="n129"/>
      <w:bookmarkStart w:id="10" w:name="n130"/>
      <w:bookmarkEnd w:id="8"/>
      <w:bookmarkEnd w:id="9"/>
      <w:bookmarkEnd w:id="10"/>
      <w:r>
        <w:rPr>
          <w:rFonts w:ascii="Times New Roman" w:hAnsi="Times New Roman" w:cs="Times New Roman"/>
          <w:color w:val="000000"/>
          <w:spacing w:val="2"/>
          <w:sz w:val="28"/>
          <w:szCs w:val="28"/>
          <w:lang w:eastAsia="ru-RU"/>
        </w:rPr>
        <w:t>2) з</w:t>
      </w:r>
      <w:r w:rsidRPr="00E160FE">
        <w:rPr>
          <w:rFonts w:ascii="Times New Roman" w:hAnsi="Times New Roman" w:cs="Times New Roman"/>
          <w:color w:val="000000"/>
          <w:spacing w:val="2"/>
          <w:sz w:val="28"/>
          <w:szCs w:val="28"/>
          <w:lang w:eastAsia="ru-RU"/>
        </w:rPr>
        <w:t xml:space="preserve"> спеціалістом служби охорони праці або іншим фахівцем відповідно до розпорядження голови, який в установленому порядку пройшов навчання і перевірку знань з питань охорони праці</w:t>
      </w:r>
      <w:r>
        <w:rPr>
          <w:rFonts w:ascii="Times New Roman" w:hAnsi="Times New Roman" w:cs="Times New Roman"/>
          <w:color w:val="000000"/>
          <w:spacing w:val="2"/>
          <w:sz w:val="28"/>
          <w:szCs w:val="28"/>
          <w:lang w:eastAsia="ru-RU"/>
        </w:rPr>
        <w:t>;</w:t>
      </w: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p>
    <w:p w:rsidR="009D50B7" w:rsidRDefault="009D50B7" w:rsidP="005F5CCB">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color w:val="000000"/>
          <w:spacing w:val="2"/>
          <w:sz w:val="28"/>
          <w:szCs w:val="28"/>
          <w:lang w:eastAsia="ru-RU"/>
        </w:rPr>
        <w:t xml:space="preserve">3) </w:t>
      </w:r>
      <w:r w:rsidRPr="00E160FE">
        <w:rPr>
          <w:rFonts w:ascii="Times New Roman" w:hAnsi="Times New Roman" w:cs="Times New Roman"/>
          <w:color w:val="000000"/>
          <w:spacing w:val="2"/>
          <w:sz w:val="28"/>
          <w:szCs w:val="28"/>
          <w:lang w:eastAsia="ru-RU"/>
        </w:rPr>
        <w:t>в кабінеті охорони праці з використанням сучасних технічних засобів навчання, навчальних та н</w:t>
      </w:r>
      <w:r>
        <w:rPr>
          <w:rFonts w:ascii="Times New Roman" w:hAnsi="Times New Roman" w:cs="Times New Roman"/>
          <w:color w:val="000000"/>
          <w:spacing w:val="2"/>
          <w:sz w:val="28"/>
          <w:szCs w:val="28"/>
          <w:lang w:eastAsia="ru-RU"/>
        </w:rPr>
        <w:t xml:space="preserve">аочних посібників за програмою, </w:t>
      </w:r>
      <w:r w:rsidRPr="00E160FE">
        <w:rPr>
          <w:rFonts w:ascii="Times New Roman" w:hAnsi="Times New Roman" w:cs="Times New Roman"/>
          <w:color w:val="000000"/>
          <w:spacing w:val="2"/>
          <w:sz w:val="28"/>
          <w:szCs w:val="28"/>
          <w:lang w:eastAsia="ru-RU"/>
        </w:rPr>
        <w:t xml:space="preserve">розробленою службою охорони праці з урахуванням особливостей діяльності. </w:t>
      </w:r>
    </w:p>
    <w:p w:rsidR="009D50B7" w:rsidRPr="00E160FE" w:rsidRDefault="009D50B7" w:rsidP="005F5CCB">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Перелік, тривалість та програма інструктажу затверджуються головою райдержадміністрації.</w:t>
      </w:r>
    </w:p>
    <w:p w:rsidR="00BB269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Запис про проведення вступного інструктажу для осіб, які приймаються на роботу відповідно до наказу (розпорядження) робиться в журналі реєстрації вступного</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інструктажу </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з </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питань охорони</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праці, </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який</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зберігається службою </w:t>
      </w:r>
    </w:p>
    <w:p w:rsidR="00BB269E" w:rsidRDefault="00BB269E" w:rsidP="00BB269E">
      <w:pPr>
        <w:shd w:val="clear" w:color="auto" w:fill="FFFFFF"/>
        <w:spacing w:after="0" w:line="240" w:lineRule="auto"/>
        <w:jc w:val="center"/>
        <w:textAlignment w:val="baseline"/>
        <w:rPr>
          <w:rFonts w:ascii="Times New Roman" w:hAnsi="Times New Roman" w:cs="Times New Roman"/>
          <w:color w:val="000000"/>
          <w:spacing w:val="2"/>
          <w:sz w:val="28"/>
          <w:szCs w:val="28"/>
          <w:lang w:eastAsia="ru-RU"/>
        </w:rPr>
      </w:pPr>
      <w:r>
        <w:rPr>
          <w:rFonts w:ascii="Times New Roman" w:hAnsi="Times New Roman" w:cs="Times New Roman"/>
          <w:color w:val="000000"/>
          <w:spacing w:val="2"/>
          <w:sz w:val="28"/>
          <w:szCs w:val="28"/>
          <w:lang w:eastAsia="ru-RU"/>
        </w:rPr>
        <w:t>5</w:t>
      </w:r>
    </w:p>
    <w:p w:rsidR="009D50B7" w:rsidRPr="00E160FE" w:rsidRDefault="009D50B7" w:rsidP="00BB269E">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охорони праці, що відповідає за проведення вступного інструктажу, а також у наказі про прийняття працівника або державного службовця на роботу.</w:t>
      </w:r>
    </w:p>
    <w:p w:rsidR="009D50B7" w:rsidRDefault="009D50B7" w:rsidP="005F5CCB">
      <w:pPr>
        <w:widowControl w:val="0"/>
        <w:snapToGrid w:val="0"/>
        <w:spacing w:after="0" w:line="240" w:lineRule="auto"/>
        <w:ind w:firstLine="567"/>
        <w:jc w:val="center"/>
        <w:rPr>
          <w:rFonts w:ascii="Times New Roman" w:hAnsi="Times New Roman" w:cs="Times New Roman"/>
          <w:spacing w:val="2"/>
          <w:sz w:val="28"/>
          <w:szCs w:val="28"/>
          <w:lang w:eastAsia="ru-RU"/>
        </w:rPr>
      </w:pPr>
    </w:p>
    <w:p w:rsidR="009D50B7" w:rsidRDefault="009D50B7" w:rsidP="00E160FE">
      <w:pPr>
        <w:widowControl w:val="0"/>
        <w:snapToGrid w:val="0"/>
        <w:spacing w:after="0" w:line="240" w:lineRule="auto"/>
        <w:ind w:firstLine="567"/>
        <w:jc w:val="both"/>
        <w:rPr>
          <w:rFonts w:ascii="Times New Roman" w:hAnsi="Times New Roman" w:cs="Times New Roman"/>
          <w:spacing w:val="2"/>
          <w:sz w:val="28"/>
          <w:szCs w:val="28"/>
          <w:lang w:eastAsia="ru-RU"/>
        </w:rPr>
      </w:pPr>
      <w:r w:rsidRPr="00E160FE">
        <w:rPr>
          <w:rFonts w:ascii="Times New Roman" w:hAnsi="Times New Roman" w:cs="Times New Roman"/>
          <w:spacing w:val="2"/>
          <w:sz w:val="28"/>
          <w:szCs w:val="28"/>
          <w:lang w:eastAsia="ru-RU"/>
        </w:rPr>
        <w:t>4. Первинний інструктаж</w:t>
      </w:r>
      <w:r w:rsidRPr="00E160FE">
        <w:rPr>
          <w:rFonts w:ascii="Times New Roman" w:hAnsi="Times New Roman" w:cs="Times New Roman"/>
          <w:i/>
          <w:iCs/>
          <w:spacing w:val="2"/>
          <w:sz w:val="28"/>
          <w:szCs w:val="28"/>
          <w:lang w:eastAsia="ru-RU"/>
        </w:rPr>
        <w:t xml:space="preserve"> </w:t>
      </w:r>
      <w:r w:rsidRPr="00E160FE">
        <w:rPr>
          <w:rFonts w:ascii="Times New Roman" w:hAnsi="Times New Roman" w:cs="Times New Roman"/>
          <w:spacing w:val="2"/>
          <w:sz w:val="28"/>
          <w:szCs w:val="28"/>
          <w:lang w:eastAsia="ru-RU"/>
        </w:rPr>
        <w:t>проводиться до початку роботи безпосередньо на робочому місці з держслужбовцем:</w:t>
      </w:r>
    </w:p>
    <w:p w:rsidR="009D50B7" w:rsidRPr="00E160FE" w:rsidRDefault="009D50B7" w:rsidP="00E160FE">
      <w:pPr>
        <w:widowControl w:val="0"/>
        <w:snapToGrid w:val="0"/>
        <w:spacing w:after="0" w:line="240" w:lineRule="auto"/>
        <w:ind w:firstLine="567"/>
        <w:jc w:val="both"/>
        <w:rPr>
          <w:rFonts w:ascii="Times New Roman" w:hAnsi="Times New Roman" w:cs="Times New Roman"/>
          <w:spacing w:val="2"/>
          <w:sz w:val="28"/>
          <w:szCs w:val="28"/>
          <w:lang w:eastAsia="ru-RU"/>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 xml:space="preserve">1) </w:t>
      </w:r>
      <w:r w:rsidRPr="00E160FE">
        <w:rPr>
          <w:rFonts w:ascii="Times New Roman" w:hAnsi="Times New Roman" w:cs="Times New Roman"/>
          <w:spacing w:val="2"/>
          <w:sz w:val="28"/>
          <w:szCs w:val="28"/>
          <w:lang w:eastAsia="ar-SA"/>
        </w:rPr>
        <w:t>новоприйнятим до райдержадміністрації;</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 </w:t>
      </w:r>
      <w:r w:rsidRPr="00E160FE">
        <w:rPr>
          <w:rFonts w:ascii="Times New Roman" w:hAnsi="Times New Roman" w:cs="Times New Roman"/>
          <w:spacing w:val="2"/>
          <w:sz w:val="28"/>
          <w:szCs w:val="28"/>
          <w:lang w:eastAsia="ar-SA"/>
        </w:rPr>
        <w:t>який переводиться з одного структурного підрозділу райдержадміністрації до іншого;</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46481">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 xml:space="preserve">3) </w:t>
      </w:r>
      <w:r w:rsidRPr="00E160FE">
        <w:rPr>
          <w:rFonts w:ascii="Times New Roman" w:hAnsi="Times New Roman" w:cs="Times New Roman"/>
          <w:spacing w:val="2"/>
          <w:sz w:val="28"/>
          <w:szCs w:val="28"/>
          <w:lang w:eastAsia="ar-SA"/>
        </w:rPr>
        <w:t>який виконуватиме нову для нього роботу.</w:t>
      </w:r>
    </w:p>
    <w:p w:rsidR="00BB269E" w:rsidRPr="00E160FE" w:rsidRDefault="00BB269E" w:rsidP="00246481">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Первинний інструктаж на робочому місці проводиться індивідуально або з групою осіб одного фаху за діючими в райдержадміністрації інструкціями з охорони праці відповідно до виконуваних робіт.</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5. Повторний інструктаж</w:t>
      </w:r>
      <w:r w:rsidRPr="00E160FE">
        <w:rPr>
          <w:rFonts w:ascii="Times New Roman" w:hAnsi="Times New Roman" w:cs="Times New Roman"/>
          <w:b/>
          <w:bCs/>
          <w:i/>
          <w:iCs/>
          <w:spacing w:val="2"/>
          <w:sz w:val="28"/>
          <w:szCs w:val="28"/>
          <w:lang w:eastAsia="ar-SA"/>
        </w:rPr>
        <w:t xml:space="preserve"> </w:t>
      </w:r>
      <w:r w:rsidRPr="00E160FE">
        <w:rPr>
          <w:rFonts w:ascii="Times New Roman" w:hAnsi="Times New Roman" w:cs="Times New Roman"/>
          <w:spacing w:val="2"/>
          <w:sz w:val="28"/>
          <w:szCs w:val="28"/>
          <w:lang w:eastAsia="ar-SA"/>
        </w:rPr>
        <w:t xml:space="preserve">проводиться на робочому місці індивідуально з окремим держслужбовцем або групою держслужбовців, які </w:t>
      </w:r>
      <w:r>
        <w:rPr>
          <w:rFonts w:ascii="Times New Roman" w:hAnsi="Times New Roman" w:cs="Times New Roman"/>
          <w:spacing w:val="2"/>
          <w:sz w:val="28"/>
          <w:szCs w:val="28"/>
          <w:lang w:eastAsia="ar-SA"/>
        </w:rPr>
        <w:t xml:space="preserve">виконують однотипні роботи, за </w:t>
      </w:r>
      <w:r w:rsidRPr="00E160FE">
        <w:rPr>
          <w:rFonts w:ascii="Times New Roman" w:hAnsi="Times New Roman" w:cs="Times New Roman"/>
          <w:spacing w:val="2"/>
          <w:sz w:val="28"/>
          <w:szCs w:val="28"/>
          <w:lang w:eastAsia="ar-SA"/>
        </w:rPr>
        <w:t>діючими в райдержадміністрації інструкціями з охорони праці.</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Повторний </w:t>
      </w:r>
      <w:r>
        <w:rPr>
          <w:rFonts w:ascii="Times New Roman" w:hAnsi="Times New Roman" w:cs="Times New Roman"/>
          <w:spacing w:val="2"/>
          <w:sz w:val="28"/>
          <w:szCs w:val="28"/>
          <w:lang w:eastAsia="ar-SA"/>
        </w:rPr>
        <w:t>інструктаж проводиться в термі</w:t>
      </w:r>
      <w:r w:rsidRPr="00E160FE">
        <w:rPr>
          <w:rFonts w:ascii="Times New Roman" w:hAnsi="Times New Roman" w:cs="Times New Roman"/>
          <w:spacing w:val="2"/>
          <w:sz w:val="28"/>
          <w:szCs w:val="28"/>
          <w:lang w:eastAsia="ar-SA"/>
        </w:rPr>
        <w:t>ни, визначені нормативно правовими актами з охорони праці, які діють у галузі, з урахуванням конк</w:t>
      </w:r>
      <w:r>
        <w:rPr>
          <w:rFonts w:ascii="Times New Roman" w:hAnsi="Times New Roman" w:cs="Times New Roman"/>
          <w:spacing w:val="2"/>
          <w:sz w:val="28"/>
          <w:szCs w:val="28"/>
          <w:lang w:eastAsia="ar-SA"/>
        </w:rPr>
        <w:t>ретних умов праці, але не рідше</w:t>
      </w:r>
      <w:r w:rsidR="009C26CC">
        <w:rPr>
          <w:rFonts w:ascii="Times New Roman" w:hAnsi="Times New Roman" w:cs="Times New Roman"/>
          <w:spacing w:val="2"/>
          <w:sz w:val="28"/>
          <w:szCs w:val="28"/>
          <w:lang w:eastAsia="ar-SA"/>
        </w:rPr>
        <w:t xml:space="preserve"> </w:t>
      </w:r>
      <w:r w:rsidRPr="00E160FE">
        <w:rPr>
          <w:rFonts w:ascii="Times New Roman" w:hAnsi="Times New Roman" w:cs="Times New Roman"/>
          <w:spacing w:val="2"/>
          <w:sz w:val="28"/>
          <w:szCs w:val="28"/>
          <w:lang w:eastAsia="ar-SA"/>
        </w:rPr>
        <w:t>1 раз</w:t>
      </w:r>
      <w:r>
        <w:rPr>
          <w:rFonts w:ascii="Times New Roman" w:hAnsi="Times New Roman" w:cs="Times New Roman"/>
          <w:spacing w:val="2"/>
          <w:sz w:val="28"/>
          <w:szCs w:val="28"/>
          <w:lang w:eastAsia="ar-SA"/>
        </w:rPr>
        <w:t>у</w:t>
      </w:r>
      <w:r w:rsidRPr="00E160FE">
        <w:rPr>
          <w:rFonts w:ascii="Times New Roman" w:hAnsi="Times New Roman" w:cs="Times New Roman"/>
          <w:spacing w:val="2"/>
          <w:sz w:val="28"/>
          <w:szCs w:val="28"/>
          <w:lang w:eastAsia="ar-SA"/>
        </w:rPr>
        <w:t xml:space="preserve"> на 6 місяців.</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6. Позаплановий інструктаж</w:t>
      </w:r>
      <w:r w:rsidRPr="00E160FE">
        <w:rPr>
          <w:rFonts w:ascii="Times New Roman" w:hAnsi="Times New Roman" w:cs="Times New Roman"/>
          <w:b/>
          <w:bCs/>
          <w:i/>
          <w:iCs/>
          <w:spacing w:val="2"/>
          <w:sz w:val="28"/>
          <w:szCs w:val="28"/>
          <w:lang w:eastAsia="ar-SA"/>
        </w:rPr>
        <w:t xml:space="preserve"> </w:t>
      </w:r>
      <w:r w:rsidRPr="00E160FE">
        <w:rPr>
          <w:rFonts w:ascii="Times New Roman" w:hAnsi="Times New Roman" w:cs="Times New Roman"/>
          <w:spacing w:val="2"/>
          <w:sz w:val="28"/>
          <w:szCs w:val="28"/>
          <w:lang w:eastAsia="ar-SA"/>
        </w:rPr>
        <w:t>проводиться з держслужбовцями на робочому місці або в кабінеті охорони праці:</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 </w:t>
      </w:r>
      <w:r w:rsidRPr="00E160FE">
        <w:rPr>
          <w:rFonts w:ascii="Times New Roman" w:hAnsi="Times New Roman" w:cs="Times New Roman"/>
          <w:spacing w:val="2"/>
          <w:sz w:val="28"/>
          <w:szCs w:val="28"/>
          <w:lang w:eastAsia="ar-SA"/>
        </w:rPr>
        <w:t>при введенні в дію нових або переглянутих нормативно - правових актів з охорони праці, а також при внесенні змін та доповнень до них;</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 xml:space="preserve">2) </w:t>
      </w:r>
      <w:r w:rsidRPr="00E160FE">
        <w:rPr>
          <w:rFonts w:ascii="Times New Roman" w:hAnsi="Times New Roman" w:cs="Times New Roman"/>
          <w:spacing w:val="2"/>
          <w:sz w:val="28"/>
          <w:szCs w:val="28"/>
          <w:lang w:eastAsia="ar-SA"/>
        </w:rPr>
        <w:t>при порушеннях держслужбовцями вимог нормативно-правових актів з охорони праці, що призвели до травм, аварій, пожеж тощо;</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color w:val="000000"/>
          <w:spacing w:val="2"/>
          <w:sz w:val="28"/>
          <w:szCs w:val="28"/>
          <w:lang w:eastAsia="ru-RU"/>
        </w:rPr>
        <w:t xml:space="preserve">3) </w:t>
      </w:r>
      <w:r w:rsidRPr="00E160FE">
        <w:rPr>
          <w:rFonts w:ascii="Times New Roman" w:hAnsi="Times New Roman" w:cs="Times New Roman"/>
          <w:color w:val="000000"/>
          <w:spacing w:val="2"/>
          <w:sz w:val="28"/>
          <w:szCs w:val="28"/>
          <w:lang w:eastAsia="ru-RU"/>
        </w:rPr>
        <w:t>при перерві в роботі виконавця робіт більш ніж на 30 календарних днів</w:t>
      </w:r>
      <w:r w:rsidR="00BB269E" w:rsidRPr="00BB269E">
        <w:rPr>
          <w:rFonts w:ascii="Times New Roman" w:hAnsi="Times New Roman" w:cs="Times New Roman"/>
          <w:color w:val="000000"/>
          <w:spacing w:val="2"/>
          <w:sz w:val="28"/>
          <w:szCs w:val="28"/>
          <w:lang w:eastAsia="ru-RU"/>
        </w:rPr>
        <w:t xml:space="preserve"> </w:t>
      </w:r>
      <w:r w:rsidR="00BB269E">
        <w:rPr>
          <w:rFonts w:ascii="Times New Roman" w:hAnsi="Times New Roman" w:cs="Times New Roman"/>
          <w:color w:val="000000"/>
          <w:spacing w:val="2"/>
          <w:sz w:val="28"/>
          <w:szCs w:val="28"/>
          <w:lang w:eastAsia="ru-RU"/>
        </w:rPr>
        <w:t xml:space="preserve">- </w:t>
      </w:r>
      <w:r w:rsidR="00BB269E" w:rsidRPr="00E160FE">
        <w:rPr>
          <w:rFonts w:ascii="Times New Roman" w:hAnsi="Times New Roman" w:cs="Times New Roman"/>
          <w:color w:val="000000"/>
          <w:spacing w:val="2"/>
          <w:sz w:val="28"/>
          <w:szCs w:val="28"/>
          <w:lang w:eastAsia="ru-RU"/>
        </w:rPr>
        <w:t>для робіт підвищеної небезпеки</w:t>
      </w:r>
      <w:r>
        <w:rPr>
          <w:rFonts w:ascii="Times New Roman" w:hAnsi="Times New Roman" w:cs="Times New Roman"/>
          <w:color w:val="000000"/>
          <w:spacing w:val="2"/>
          <w:sz w:val="28"/>
          <w:szCs w:val="28"/>
          <w:lang w:eastAsia="ru-RU"/>
        </w:rPr>
        <w:t>;</w:t>
      </w:r>
    </w:p>
    <w:p w:rsidR="009D50B7"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color w:val="000000"/>
          <w:spacing w:val="2"/>
          <w:sz w:val="28"/>
          <w:szCs w:val="28"/>
          <w:lang w:eastAsia="ru-RU"/>
        </w:rPr>
        <w:t>4)</w:t>
      </w:r>
      <w:r w:rsidR="00BB269E">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для решти робіт - понад 60 днів.</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Позаплановий інструктаж з учнями, студентами, курсантами, слухачами проводиться під час проведення трудового і професійного навчання при порушеннях ними вимог нор</w:t>
      </w:r>
      <w:r w:rsidRPr="00E160FE">
        <w:rPr>
          <w:rFonts w:ascii="Times New Roman" w:hAnsi="Times New Roman" w:cs="Times New Roman"/>
          <w:spacing w:val="2"/>
          <w:sz w:val="28"/>
          <w:szCs w:val="28"/>
          <w:lang w:eastAsia="ar-SA"/>
        </w:rPr>
        <w:softHyphen/>
        <w:t>мативно - правових актів з охорони праці, що можуть призвести або призвели до травм, аварій, пожеж тощо.</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Позаплановий інструктаж може проводитись індивідуально з окремим держслужбовцем або з групою держслужбовців одного фаху. Обсяг і зміст позапланового інструктажу визначаються в кожному окремому випадку залежно від причин і обставин, що спричинили потребу його проведення.</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BB269E" w:rsidRDefault="00BB269E" w:rsidP="00BB269E">
      <w:pPr>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p>
    <w:p w:rsidR="009D50B7" w:rsidRPr="00980A80" w:rsidRDefault="009D50B7" w:rsidP="00E160FE">
      <w:pPr>
        <w:suppressAutoHyphens/>
        <w:spacing w:after="0" w:line="240" w:lineRule="auto"/>
        <w:ind w:firstLine="567"/>
        <w:jc w:val="both"/>
        <w:rPr>
          <w:rFonts w:ascii="Times New Roman" w:hAnsi="Times New Roman" w:cs="Times New Roman"/>
          <w:spacing w:val="2"/>
          <w:sz w:val="28"/>
          <w:szCs w:val="28"/>
          <w:lang w:val="ru-RU" w:eastAsia="ar-SA"/>
        </w:rPr>
      </w:pPr>
      <w:r w:rsidRPr="00E160FE">
        <w:rPr>
          <w:rFonts w:ascii="Times New Roman" w:hAnsi="Times New Roman" w:cs="Times New Roman"/>
          <w:spacing w:val="2"/>
          <w:sz w:val="28"/>
          <w:szCs w:val="28"/>
          <w:lang w:eastAsia="ar-SA"/>
        </w:rPr>
        <w:t>7.</w:t>
      </w:r>
      <w:r w:rsidRPr="00E160FE">
        <w:rPr>
          <w:rFonts w:ascii="Times New Roman" w:hAnsi="Times New Roman" w:cs="Times New Roman"/>
          <w:b/>
          <w:bCs/>
          <w:spacing w:val="2"/>
          <w:sz w:val="28"/>
          <w:szCs w:val="28"/>
          <w:lang w:eastAsia="ar-SA"/>
        </w:rPr>
        <w:t xml:space="preserve"> </w:t>
      </w:r>
      <w:r w:rsidRPr="00E160FE">
        <w:rPr>
          <w:rFonts w:ascii="Times New Roman" w:hAnsi="Times New Roman" w:cs="Times New Roman"/>
          <w:spacing w:val="2"/>
          <w:sz w:val="28"/>
          <w:szCs w:val="28"/>
          <w:lang w:eastAsia="ar-SA"/>
        </w:rPr>
        <w:t>Цільовий інструктаж</w:t>
      </w:r>
      <w:r w:rsidRPr="00E160FE">
        <w:rPr>
          <w:rFonts w:ascii="Times New Roman" w:hAnsi="Times New Roman" w:cs="Times New Roman"/>
          <w:b/>
          <w:bCs/>
          <w:i/>
          <w:iCs/>
          <w:spacing w:val="2"/>
          <w:sz w:val="28"/>
          <w:szCs w:val="28"/>
          <w:lang w:eastAsia="ar-SA"/>
        </w:rPr>
        <w:t xml:space="preserve"> </w:t>
      </w:r>
      <w:r w:rsidRPr="00E160FE">
        <w:rPr>
          <w:rFonts w:ascii="Times New Roman" w:hAnsi="Times New Roman" w:cs="Times New Roman"/>
          <w:spacing w:val="2"/>
          <w:sz w:val="28"/>
          <w:szCs w:val="28"/>
          <w:lang w:eastAsia="ar-SA"/>
        </w:rPr>
        <w:t>проводиться з держслужбовцями:</w:t>
      </w:r>
    </w:p>
    <w:p w:rsidR="009D50B7" w:rsidRPr="00980A80" w:rsidRDefault="009D50B7" w:rsidP="00E160FE">
      <w:pPr>
        <w:suppressAutoHyphens/>
        <w:spacing w:after="0" w:line="240" w:lineRule="auto"/>
        <w:ind w:firstLine="567"/>
        <w:jc w:val="both"/>
        <w:rPr>
          <w:rFonts w:ascii="Times New Roman" w:hAnsi="Times New Roman" w:cs="Times New Roman"/>
          <w:spacing w:val="2"/>
          <w:sz w:val="28"/>
          <w:szCs w:val="28"/>
          <w:lang w:val="ru-RU" w:eastAsia="ar-SA"/>
        </w:rPr>
      </w:pP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 </w:t>
      </w:r>
      <w:r w:rsidRPr="00E160FE">
        <w:rPr>
          <w:rFonts w:ascii="Times New Roman" w:hAnsi="Times New Roman" w:cs="Times New Roman"/>
          <w:spacing w:val="2"/>
          <w:sz w:val="28"/>
          <w:szCs w:val="28"/>
          <w:lang w:eastAsia="ar-SA"/>
        </w:rPr>
        <w:t>при ліквідації аварії або стихійного лиха;</w:t>
      </w:r>
    </w:p>
    <w:p w:rsidR="009D50B7" w:rsidRPr="00980A80" w:rsidRDefault="009D50B7" w:rsidP="004578F8">
      <w:pPr>
        <w:suppressAutoHyphens/>
        <w:spacing w:after="0" w:line="240" w:lineRule="auto"/>
        <w:ind w:firstLine="567"/>
        <w:jc w:val="center"/>
        <w:rPr>
          <w:rFonts w:ascii="Times New Roman" w:hAnsi="Times New Roman" w:cs="Times New Roman"/>
          <w:spacing w:val="2"/>
          <w:sz w:val="28"/>
          <w:szCs w:val="28"/>
          <w:lang w:val="ru-RU"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 </w:t>
      </w:r>
      <w:r w:rsidRPr="00E160FE">
        <w:rPr>
          <w:rFonts w:ascii="Times New Roman" w:hAnsi="Times New Roman" w:cs="Times New Roman"/>
          <w:spacing w:val="2"/>
          <w:sz w:val="28"/>
          <w:szCs w:val="28"/>
          <w:lang w:eastAsia="ar-SA"/>
        </w:rPr>
        <w:t>при проведенні робіт, на які відповідно до законодавства, оформлюються наряд-допуск, наказ або розпорядження.</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Цільовий інструктаж проводиться індивідуально з окремим держслужбовцем або з групою держслужбовців. Обсяг і зміст цільового інструктажу визначаються залежно від виду робіт, що виконуватимуться.</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8. Первинний, повторний, позаплановий і цільовий інструктажі</w:t>
      </w:r>
      <w:r w:rsidRPr="00E160FE">
        <w:rPr>
          <w:rFonts w:ascii="Times New Roman" w:hAnsi="Times New Roman" w:cs="Times New Roman"/>
          <w:b/>
          <w:bCs/>
          <w:spacing w:val="2"/>
          <w:sz w:val="28"/>
          <w:szCs w:val="28"/>
          <w:lang w:eastAsia="ar-SA"/>
        </w:rPr>
        <w:t xml:space="preserve"> </w:t>
      </w:r>
      <w:r w:rsidRPr="00E160FE">
        <w:rPr>
          <w:rFonts w:ascii="Times New Roman" w:hAnsi="Times New Roman" w:cs="Times New Roman"/>
          <w:spacing w:val="2"/>
          <w:sz w:val="28"/>
          <w:szCs w:val="28"/>
          <w:lang w:eastAsia="ar-SA"/>
        </w:rPr>
        <w:t>проводить відповідальний з питань охорони  праці.</w:t>
      </w:r>
    </w:p>
    <w:p w:rsidR="00BB269E" w:rsidRPr="00E160FE" w:rsidRDefault="00BB269E"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9B71A6">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9. Первинний, повторний, позаплановий і цільовий інструктажі завершуються перевіркою знань у вигляді усного опитування або за допомогою технічних засобів, а також перевіркою набутих навичок безпечних методів праці, особою, яка проводила інструктаж.</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При незадовільних результатах перевірки знань, умінь і навичок щодо безпечного виконання робіт після первинного, повторного чи позапланового інструктажів, протягом 10 днів додатково проводяться інструктаж і повторна перевірка знань. </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При незадовільних результатах перевірки знань після цільового інструктажу допуск до виконання робіт не надається. Повторна перевірка знань при цьому не дозволяється.</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spacing w:val="2"/>
          <w:sz w:val="28"/>
          <w:szCs w:val="28"/>
          <w:lang w:eastAsia="ru-RU"/>
        </w:rPr>
        <w:t>10. </w:t>
      </w:r>
      <w:r w:rsidRPr="00E160FE">
        <w:rPr>
          <w:rFonts w:ascii="Times New Roman" w:hAnsi="Times New Roman" w:cs="Times New Roman"/>
          <w:color w:val="000000"/>
          <w:spacing w:val="2"/>
          <w:sz w:val="28"/>
          <w:szCs w:val="28"/>
          <w:lang w:eastAsia="ru-RU"/>
        </w:rPr>
        <w:t>Про проведення первинного, повторного, позапланового та цільового інструктажів та їх допуск до роботи, ос</w:t>
      </w:r>
      <w:r w:rsidR="003210DA">
        <w:rPr>
          <w:rFonts w:ascii="Times New Roman" w:hAnsi="Times New Roman" w:cs="Times New Roman"/>
          <w:color w:val="000000"/>
          <w:spacing w:val="2"/>
          <w:sz w:val="28"/>
          <w:szCs w:val="28"/>
          <w:lang w:eastAsia="ru-RU"/>
        </w:rPr>
        <w:t>оба, яка проводила інструктаж, в</w:t>
      </w:r>
      <w:r w:rsidRPr="00E160FE">
        <w:rPr>
          <w:rFonts w:ascii="Times New Roman" w:hAnsi="Times New Roman" w:cs="Times New Roman"/>
          <w:color w:val="000000"/>
          <w:spacing w:val="2"/>
          <w:sz w:val="28"/>
          <w:szCs w:val="28"/>
          <w:lang w:eastAsia="ru-RU"/>
        </w:rPr>
        <w:t>носить запис до журналу реєстрації інструктажів з питань охорони праці на робочому місці. Сторінки журналу реєстрації інструктажів повинні бути пронумеровані, прошнуровані і скріплені печаткою .</w:t>
      </w:r>
    </w:p>
    <w:p w:rsidR="009D50B7" w:rsidRPr="00C51079" w:rsidRDefault="009D50B7" w:rsidP="00E160FE">
      <w:pPr>
        <w:suppressAutoHyphens/>
        <w:spacing w:after="0" w:line="240" w:lineRule="auto"/>
        <w:ind w:firstLine="709"/>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У разі виконання робіт, що потребують оформлення наряду-допуску, цільовий інструктаж реєструється в цьому наряді-допуску, а в журналі реєстрації інструктажів - не обов</w:t>
      </w:r>
      <w:r w:rsidRPr="008A3DE5">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язково.</w:t>
      </w:r>
    </w:p>
    <w:p w:rsidR="009D50B7" w:rsidRPr="008A3DE5" w:rsidRDefault="009D50B7" w:rsidP="00E160FE">
      <w:pPr>
        <w:suppressAutoHyphens/>
        <w:spacing w:after="0" w:line="240" w:lineRule="auto"/>
        <w:ind w:firstLine="709"/>
        <w:jc w:val="both"/>
        <w:rPr>
          <w:rFonts w:ascii="Times New Roman" w:hAnsi="Times New Roman" w:cs="Times New Roman"/>
          <w:spacing w:val="2"/>
          <w:sz w:val="28"/>
          <w:szCs w:val="28"/>
          <w:lang w:eastAsia="ar-SA"/>
        </w:rPr>
      </w:pPr>
    </w:p>
    <w:p w:rsidR="009D50B7" w:rsidRPr="00E160FE" w:rsidRDefault="009D50B7" w:rsidP="00E160FE">
      <w:pPr>
        <w:suppressAutoHyphens/>
        <w:spacing w:after="0" w:line="240" w:lineRule="auto"/>
        <w:ind w:firstLine="567"/>
        <w:jc w:val="both"/>
        <w:rPr>
          <w:rFonts w:ascii="Times New Roman" w:hAnsi="Times New Roman" w:cs="Times New Roman"/>
          <w:b/>
          <w:bCs/>
          <w:spacing w:val="2"/>
          <w:sz w:val="28"/>
          <w:szCs w:val="28"/>
          <w:lang w:eastAsia="ar-SA"/>
        </w:rPr>
      </w:pPr>
      <w:r w:rsidRPr="00E160FE">
        <w:rPr>
          <w:rFonts w:ascii="Times New Roman" w:hAnsi="Times New Roman" w:cs="Times New Roman"/>
          <w:spacing w:val="2"/>
          <w:sz w:val="28"/>
          <w:szCs w:val="28"/>
          <w:lang w:eastAsia="ar-SA"/>
        </w:rPr>
        <w:t xml:space="preserve">11. Перелік професій та посад держслужбовців, які звільняються від  повторного інструктажу, затверджується головою райдержадміністрації. </w:t>
      </w:r>
    </w:p>
    <w:p w:rsidR="009D50B7" w:rsidRPr="00E160FE" w:rsidRDefault="009D50B7" w:rsidP="00E160FE">
      <w:pPr>
        <w:spacing w:after="0" w:line="240" w:lineRule="auto"/>
        <w:ind w:firstLine="709"/>
        <w:jc w:val="both"/>
        <w:rPr>
          <w:rFonts w:ascii="Times New Roman" w:hAnsi="Times New Roman" w:cs="Times New Roman"/>
          <w:b/>
          <w:bCs/>
          <w:noProof/>
          <w:spacing w:val="2"/>
          <w:sz w:val="28"/>
          <w:szCs w:val="28"/>
          <w:lang w:eastAsia="ru-RU"/>
        </w:rPr>
      </w:pPr>
    </w:p>
    <w:p w:rsidR="009D50B7" w:rsidRPr="00C51079" w:rsidRDefault="009D50B7" w:rsidP="00E160FE">
      <w:pPr>
        <w:suppressAutoHyphens/>
        <w:spacing w:after="0" w:line="240" w:lineRule="auto"/>
        <w:ind w:left="360" w:firstLine="349"/>
        <w:jc w:val="center"/>
        <w:rPr>
          <w:rFonts w:ascii="Times New Roman" w:hAnsi="Times New Roman" w:cs="Times New Roman"/>
          <w:spacing w:val="2"/>
          <w:sz w:val="28"/>
          <w:szCs w:val="28"/>
          <w:lang w:eastAsia="ar-SA"/>
        </w:rPr>
      </w:pPr>
      <w:r w:rsidRPr="00C51079">
        <w:rPr>
          <w:rFonts w:ascii="Times New Roman" w:hAnsi="Times New Roman" w:cs="Times New Roman"/>
          <w:spacing w:val="2"/>
          <w:sz w:val="28"/>
          <w:szCs w:val="28"/>
          <w:lang w:val="en-US" w:eastAsia="ar-SA"/>
        </w:rPr>
        <w:t>V</w:t>
      </w:r>
      <w:r w:rsidRPr="00C51079">
        <w:rPr>
          <w:rFonts w:ascii="Times New Roman" w:hAnsi="Times New Roman" w:cs="Times New Roman"/>
          <w:spacing w:val="2"/>
          <w:sz w:val="28"/>
          <w:szCs w:val="28"/>
          <w:lang w:eastAsia="ar-SA"/>
        </w:rPr>
        <w:t>. Стажування, дублювання і допуск держслужбовців до роботи</w:t>
      </w:r>
    </w:p>
    <w:p w:rsidR="009D50B7" w:rsidRPr="00C51079" w:rsidRDefault="009D50B7" w:rsidP="00E160FE">
      <w:pPr>
        <w:suppressAutoHyphens/>
        <w:spacing w:after="0" w:line="240" w:lineRule="auto"/>
        <w:ind w:left="360" w:firstLine="349"/>
        <w:jc w:val="center"/>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1. Новоприйняті в районну державну адміністрацію держслужбовці після первинного інструктажу на робочому місці до початку самостійної роботи в разі необхідності повинні під керівництвом досвідчених, кваліфікованих працівників пройти стажування. </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BB269E" w:rsidRDefault="009D50B7" w:rsidP="00E160FE">
      <w:pPr>
        <w:suppressAutoHyphens/>
        <w:spacing w:after="0" w:line="240" w:lineRule="auto"/>
        <w:ind w:firstLine="567"/>
        <w:jc w:val="both"/>
        <w:rPr>
          <w:rFonts w:ascii="Times New Roman" w:hAnsi="Times New Roman" w:cs="Times New Roman"/>
          <w:color w:val="000000"/>
          <w:spacing w:val="2"/>
          <w:sz w:val="28"/>
          <w:szCs w:val="28"/>
          <w:lang w:eastAsia="ar-SA"/>
        </w:rPr>
      </w:pPr>
      <w:r w:rsidRPr="00E160FE">
        <w:rPr>
          <w:rFonts w:ascii="Times New Roman" w:hAnsi="Times New Roman" w:cs="Times New Roman"/>
          <w:spacing w:val="2"/>
          <w:sz w:val="28"/>
          <w:szCs w:val="28"/>
          <w:lang w:eastAsia="ar-SA"/>
        </w:rPr>
        <w:t>2. </w:t>
      </w:r>
      <w:r w:rsidRPr="00E160FE">
        <w:rPr>
          <w:rFonts w:ascii="Times New Roman" w:hAnsi="Times New Roman" w:cs="Times New Roman"/>
          <w:color w:val="000000"/>
          <w:spacing w:val="2"/>
          <w:sz w:val="28"/>
          <w:szCs w:val="28"/>
          <w:lang w:eastAsia="ar-SA"/>
        </w:rPr>
        <w:t xml:space="preserve">Допуск до стажування (дублювання) оформлюється </w:t>
      </w:r>
      <w:r w:rsidRPr="00A23D2C">
        <w:rPr>
          <w:rFonts w:ascii="Times New Roman" w:hAnsi="Times New Roman" w:cs="Times New Roman"/>
          <w:spacing w:val="2"/>
          <w:sz w:val="28"/>
          <w:szCs w:val="28"/>
          <w:lang w:eastAsia="ar-SA"/>
        </w:rPr>
        <w:t xml:space="preserve">наказом керівника апарату або розпорядженням </w:t>
      </w:r>
      <w:r w:rsidRPr="00E160FE">
        <w:rPr>
          <w:rFonts w:ascii="Times New Roman" w:hAnsi="Times New Roman" w:cs="Times New Roman"/>
          <w:color w:val="000000"/>
          <w:spacing w:val="2"/>
          <w:sz w:val="28"/>
          <w:szCs w:val="28"/>
          <w:lang w:eastAsia="ar-SA"/>
        </w:rPr>
        <w:t xml:space="preserve">голови райдержадміністрації. У </w:t>
      </w:r>
      <w:r w:rsidRPr="00A23D2C">
        <w:rPr>
          <w:rFonts w:ascii="Times New Roman" w:hAnsi="Times New Roman" w:cs="Times New Roman"/>
          <w:spacing w:val="2"/>
          <w:sz w:val="28"/>
          <w:szCs w:val="28"/>
          <w:lang w:eastAsia="ar-SA"/>
        </w:rPr>
        <w:t>наказі (розпорядженні)</w:t>
      </w:r>
      <w:r w:rsidRPr="00E160FE">
        <w:rPr>
          <w:rFonts w:ascii="Times New Roman" w:hAnsi="Times New Roman" w:cs="Times New Roman"/>
          <w:color w:val="FF0000"/>
          <w:spacing w:val="2"/>
          <w:sz w:val="28"/>
          <w:szCs w:val="28"/>
          <w:lang w:eastAsia="ar-SA"/>
        </w:rPr>
        <w:t xml:space="preserve"> </w:t>
      </w:r>
      <w:r w:rsidR="00BB269E">
        <w:rPr>
          <w:rFonts w:ascii="Times New Roman" w:hAnsi="Times New Roman" w:cs="Times New Roman"/>
          <w:color w:val="FF0000"/>
          <w:spacing w:val="2"/>
          <w:sz w:val="28"/>
          <w:szCs w:val="28"/>
          <w:lang w:eastAsia="ar-SA"/>
        </w:rPr>
        <w:t xml:space="preserve">   </w:t>
      </w:r>
      <w:r w:rsidRPr="00E160FE">
        <w:rPr>
          <w:rFonts w:ascii="Times New Roman" w:hAnsi="Times New Roman" w:cs="Times New Roman"/>
          <w:color w:val="000000"/>
          <w:spacing w:val="2"/>
          <w:sz w:val="28"/>
          <w:szCs w:val="28"/>
          <w:lang w:eastAsia="ar-SA"/>
        </w:rPr>
        <w:t>визначається</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 xml:space="preserve"> тривалість</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 xml:space="preserve"> </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стажування</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 xml:space="preserve"> </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(дублювання)</w:t>
      </w:r>
      <w:r w:rsidR="00BB269E">
        <w:rPr>
          <w:rFonts w:ascii="Times New Roman" w:hAnsi="Times New Roman" w:cs="Times New Roman"/>
          <w:color w:val="000000"/>
          <w:spacing w:val="2"/>
          <w:sz w:val="28"/>
          <w:szCs w:val="28"/>
          <w:lang w:eastAsia="ar-SA"/>
        </w:rPr>
        <w:t xml:space="preserve">   </w:t>
      </w:r>
      <w:r w:rsidRPr="00E160FE">
        <w:rPr>
          <w:rFonts w:ascii="Times New Roman" w:hAnsi="Times New Roman" w:cs="Times New Roman"/>
          <w:color w:val="000000"/>
          <w:spacing w:val="2"/>
          <w:sz w:val="28"/>
          <w:szCs w:val="28"/>
          <w:lang w:eastAsia="ar-SA"/>
        </w:rPr>
        <w:t xml:space="preserve"> та </w:t>
      </w:r>
    </w:p>
    <w:p w:rsidR="00BB269E" w:rsidRDefault="00BB269E" w:rsidP="00BB269E">
      <w:pPr>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7</w:t>
      </w:r>
    </w:p>
    <w:p w:rsidR="009D50B7" w:rsidRDefault="009D50B7" w:rsidP="00BB269E">
      <w:pPr>
        <w:suppressAutoHyphens/>
        <w:spacing w:after="0" w:line="240" w:lineRule="auto"/>
        <w:jc w:val="both"/>
        <w:rPr>
          <w:rFonts w:ascii="Times New Roman" w:hAnsi="Times New Roman" w:cs="Times New Roman"/>
          <w:color w:val="000000"/>
          <w:spacing w:val="2"/>
          <w:sz w:val="28"/>
          <w:szCs w:val="28"/>
          <w:lang w:eastAsia="ar-SA"/>
        </w:rPr>
      </w:pPr>
      <w:r w:rsidRPr="00E160FE">
        <w:rPr>
          <w:rFonts w:ascii="Times New Roman" w:hAnsi="Times New Roman" w:cs="Times New Roman"/>
          <w:color w:val="000000"/>
          <w:spacing w:val="2"/>
          <w:sz w:val="28"/>
          <w:szCs w:val="28"/>
          <w:lang w:eastAsia="ar-SA"/>
        </w:rPr>
        <w:t>вказується прізвище та ініціали держслужбовця, відповідального за проведення стажування (дублювання).</w:t>
      </w:r>
    </w:p>
    <w:p w:rsidR="009D50B7" w:rsidRPr="00E160FE" w:rsidRDefault="009D50B7" w:rsidP="00E160FE">
      <w:pPr>
        <w:suppressAutoHyphens/>
        <w:spacing w:after="0" w:line="240" w:lineRule="auto"/>
        <w:ind w:firstLine="567"/>
        <w:jc w:val="both"/>
        <w:rPr>
          <w:rFonts w:ascii="Times New Roman" w:hAnsi="Times New Roman" w:cs="Times New Roman"/>
          <w:color w:val="000000"/>
          <w:spacing w:val="2"/>
          <w:sz w:val="28"/>
          <w:szCs w:val="28"/>
          <w:lang w:eastAsia="ar-SA"/>
        </w:rPr>
      </w:pPr>
    </w:p>
    <w:p w:rsidR="009D50B7" w:rsidRDefault="009D50B7" w:rsidP="004578F8">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3. Перелік посад, які повинні проходити стажування (дублювання), а також тривалість стажування (дублювання) визначаються</w:t>
      </w:r>
      <w:r>
        <w:rPr>
          <w:rFonts w:ascii="Times New Roman" w:hAnsi="Times New Roman" w:cs="Times New Roman"/>
          <w:spacing w:val="2"/>
          <w:sz w:val="28"/>
          <w:szCs w:val="28"/>
          <w:lang w:eastAsia="ar-SA"/>
        </w:rPr>
        <w:t xml:space="preserve"> </w:t>
      </w:r>
      <w:r w:rsidRPr="00E160FE">
        <w:rPr>
          <w:rFonts w:ascii="Times New Roman" w:hAnsi="Times New Roman" w:cs="Times New Roman"/>
          <w:spacing w:val="2"/>
          <w:sz w:val="28"/>
          <w:szCs w:val="28"/>
          <w:lang w:eastAsia="ar-SA"/>
        </w:rPr>
        <w:t>головою райдержадміністрації відповідно до норматив</w:t>
      </w:r>
      <w:r w:rsidR="00A771EC">
        <w:rPr>
          <w:rFonts w:ascii="Times New Roman" w:hAnsi="Times New Roman" w:cs="Times New Roman"/>
          <w:spacing w:val="2"/>
          <w:sz w:val="28"/>
          <w:szCs w:val="28"/>
          <w:lang w:eastAsia="ar-SA"/>
        </w:rPr>
        <w:t xml:space="preserve"> </w:t>
      </w:r>
      <w:r w:rsidRPr="00E160FE">
        <w:rPr>
          <w:rFonts w:ascii="Times New Roman" w:hAnsi="Times New Roman" w:cs="Times New Roman"/>
          <w:spacing w:val="2"/>
          <w:sz w:val="28"/>
          <w:szCs w:val="28"/>
          <w:lang w:eastAsia="ar-SA"/>
        </w:rPr>
        <w:t>но-правових актів з охорони праці. Тривалість стажування (дублювання) залежить від стажу і характеру роботи, а також від кваліфікації держслужбовця.</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B71A6" w:rsidRDefault="009D50B7" w:rsidP="008A3DE5">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spacing w:val="2"/>
          <w:sz w:val="28"/>
          <w:szCs w:val="28"/>
          <w:lang w:eastAsia="ru-RU"/>
        </w:rPr>
        <w:t>4. </w:t>
      </w:r>
      <w:r w:rsidRPr="00E160FE">
        <w:rPr>
          <w:rFonts w:ascii="Times New Roman" w:hAnsi="Times New Roman" w:cs="Times New Roman"/>
          <w:color w:val="000000"/>
          <w:spacing w:val="2"/>
          <w:sz w:val="28"/>
          <w:szCs w:val="28"/>
          <w:lang w:eastAsia="ru-RU"/>
        </w:rPr>
        <w:t>Голові райдержадміністрації надається право своїм</w:t>
      </w:r>
      <w:r w:rsidRPr="00A23D2C">
        <w:rPr>
          <w:rFonts w:ascii="Times New Roman" w:hAnsi="Times New Roman" w:cs="Times New Roman"/>
          <w:spacing w:val="2"/>
          <w:sz w:val="28"/>
          <w:szCs w:val="28"/>
          <w:lang w:eastAsia="ru-RU"/>
        </w:rPr>
        <w:t xml:space="preserve"> розпорядженням </w:t>
      </w:r>
      <w:r w:rsidRPr="00E160FE">
        <w:rPr>
          <w:rFonts w:ascii="Times New Roman" w:hAnsi="Times New Roman" w:cs="Times New Roman"/>
          <w:color w:val="000000"/>
          <w:spacing w:val="2"/>
          <w:sz w:val="28"/>
          <w:szCs w:val="28"/>
          <w:lang w:eastAsia="ru-RU"/>
        </w:rPr>
        <w:t xml:space="preserve">звільняти від проходження стажування (дублювання) держслужбовця, який має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стаж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роботи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на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посаді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не</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менше</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3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років</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або </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переводиться</w:t>
      </w:r>
      <w:r w:rsidR="009B71A6">
        <w:rPr>
          <w:rFonts w:ascii="Times New Roman" w:hAnsi="Times New Roman" w:cs="Times New Roman"/>
          <w:color w:val="000000"/>
          <w:spacing w:val="2"/>
          <w:sz w:val="28"/>
          <w:szCs w:val="28"/>
          <w:lang w:eastAsia="ru-RU"/>
        </w:rPr>
        <w:t xml:space="preserve"> </w:t>
      </w:r>
      <w:r w:rsidRPr="00E160FE">
        <w:rPr>
          <w:rFonts w:ascii="Times New Roman" w:hAnsi="Times New Roman" w:cs="Times New Roman"/>
          <w:color w:val="000000"/>
          <w:spacing w:val="2"/>
          <w:sz w:val="28"/>
          <w:szCs w:val="28"/>
          <w:lang w:eastAsia="ru-RU"/>
        </w:rPr>
        <w:t xml:space="preserve"> з одного</w:t>
      </w:r>
    </w:p>
    <w:p w:rsidR="009D50B7" w:rsidRDefault="009D50B7" w:rsidP="009B71A6">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color w:val="000000"/>
          <w:spacing w:val="2"/>
          <w:sz w:val="28"/>
          <w:szCs w:val="28"/>
          <w:lang w:eastAsia="ru-RU"/>
        </w:rPr>
        <w:t>підрозділу до іншого, де характер роботи та тип обладнання, на якому він працюватиме, не змінюються.</w:t>
      </w:r>
    </w:p>
    <w:p w:rsidR="009D50B7" w:rsidRPr="00E160FE" w:rsidRDefault="009D50B7" w:rsidP="008A3DE5">
      <w:pPr>
        <w:shd w:val="clear" w:color="auto" w:fill="FFFFFF"/>
        <w:spacing w:after="0" w:line="240" w:lineRule="auto"/>
        <w:ind w:firstLine="567"/>
        <w:jc w:val="both"/>
        <w:textAlignment w:val="baseline"/>
        <w:rPr>
          <w:rFonts w:ascii="Times New Roman" w:hAnsi="Times New Roman" w:cs="Times New Roman"/>
          <w:color w:val="000000"/>
          <w:spacing w:val="2"/>
          <w:sz w:val="28"/>
          <w:szCs w:val="28"/>
          <w:lang w:eastAsia="ru-RU"/>
        </w:rPr>
      </w:pPr>
    </w:p>
    <w:p w:rsidR="009D50B7" w:rsidRPr="00C51079" w:rsidRDefault="009D50B7" w:rsidP="00166F7E">
      <w:pPr>
        <w:shd w:val="clear" w:color="auto" w:fill="FFFFFF"/>
        <w:spacing w:after="0" w:line="240" w:lineRule="auto"/>
        <w:ind w:firstLine="567"/>
        <w:jc w:val="both"/>
        <w:textAlignment w:val="baseline"/>
        <w:rPr>
          <w:rFonts w:ascii="Times New Roman" w:hAnsi="Times New Roman" w:cs="Times New Roman"/>
          <w:spacing w:val="2"/>
          <w:sz w:val="28"/>
          <w:szCs w:val="28"/>
          <w:lang w:val="ru-RU" w:eastAsia="ar-SA"/>
        </w:rPr>
      </w:pPr>
      <w:r w:rsidRPr="00E160FE">
        <w:rPr>
          <w:rFonts w:ascii="Times New Roman" w:hAnsi="Times New Roman" w:cs="Times New Roman"/>
          <w:spacing w:val="2"/>
          <w:sz w:val="28"/>
          <w:szCs w:val="28"/>
          <w:lang w:eastAsia="ru-RU"/>
        </w:rPr>
        <w:t>5. У процесі стажування (дублювання) держслужбовець повинен:</w:t>
      </w:r>
    </w:p>
    <w:p w:rsidR="009D50B7" w:rsidRPr="00C51079" w:rsidRDefault="009D50B7" w:rsidP="00E160FE">
      <w:pPr>
        <w:suppressAutoHyphens/>
        <w:spacing w:after="0" w:line="240" w:lineRule="auto"/>
        <w:ind w:firstLine="567"/>
        <w:jc w:val="both"/>
        <w:rPr>
          <w:rFonts w:ascii="Times New Roman" w:hAnsi="Times New Roman" w:cs="Times New Roman"/>
          <w:spacing w:val="2"/>
          <w:sz w:val="28"/>
          <w:szCs w:val="28"/>
          <w:lang w:val="ru-RU" w:eastAsia="ar-SA"/>
        </w:rPr>
      </w:pPr>
    </w:p>
    <w:p w:rsidR="009D50B7" w:rsidRPr="00C51079" w:rsidRDefault="009D50B7" w:rsidP="00E160FE">
      <w:pPr>
        <w:suppressAutoHyphens/>
        <w:spacing w:after="0" w:line="240" w:lineRule="auto"/>
        <w:ind w:firstLine="567"/>
        <w:jc w:val="both"/>
        <w:rPr>
          <w:rFonts w:ascii="Times New Roman" w:hAnsi="Times New Roman" w:cs="Times New Roman"/>
          <w:spacing w:val="2"/>
          <w:sz w:val="28"/>
          <w:szCs w:val="28"/>
          <w:lang w:val="ru-RU" w:eastAsia="ar-SA"/>
        </w:rPr>
      </w:pPr>
      <w:r w:rsidRPr="008A3DE5">
        <w:rPr>
          <w:rFonts w:ascii="Times New Roman" w:hAnsi="Times New Roman" w:cs="Times New Roman"/>
          <w:spacing w:val="2"/>
          <w:sz w:val="28"/>
          <w:szCs w:val="28"/>
          <w:lang w:eastAsia="ar-SA"/>
        </w:rPr>
        <w:t>1)</w:t>
      </w:r>
      <w:r>
        <w:rPr>
          <w:rFonts w:ascii="Times New Roman" w:hAnsi="Times New Roman" w:cs="Times New Roman"/>
          <w:spacing w:val="2"/>
          <w:sz w:val="28"/>
          <w:szCs w:val="28"/>
          <w:lang w:val="en-US" w:eastAsia="ar-SA"/>
        </w:rPr>
        <w:t> </w:t>
      </w:r>
      <w:r w:rsidRPr="00E160FE">
        <w:rPr>
          <w:rFonts w:ascii="Times New Roman" w:hAnsi="Times New Roman" w:cs="Times New Roman"/>
          <w:spacing w:val="2"/>
          <w:sz w:val="28"/>
          <w:szCs w:val="28"/>
          <w:lang w:eastAsia="ar-SA"/>
        </w:rPr>
        <w:t>закріпити знання щодо правил безпечної експлуатації технологічного обладнання, технологічних і посадових інструкцій та інструкцій з охорони праці;</w:t>
      </w:r>
    </w:p>
    <w:p w:rsidR="009D50B7" w:rsidRPr="00C51079" w:rsidRDefault="009D50B7" w:rsidP="00E160FE">
      <w:pPr>
        <w:suppressAutoHyphens/>
        <w:spacing w:after="0" w:line="240" w:lineRule="auto"/>
        <w:ind w:firstLine="567"/>
        <w:jc w:val="both"/>
        <w:rPr>
          <w:rFonts w:ascii="Times New Roman" w:hAnsi="Times New Roman" w:cs="Times New Roman"/>
          <w:spacing w:val="2"/>
          <w:sz w:val="28"/>
          <w:szCs w:val="28"/>
          <w:lang w:val="ru-RU" w:eastAsia="ar-SA"/>
        </w:rPr>
      </w:pPr>
    </w:p>
    <w:p w:rsidR="009D50B7" w:rsidRPr="00C51079" w:rsidRDefault="009D50B7" w:rsidP="003210DA">
      <w:pPr>
        <w:suppressAutoHyphens/>
        <w:spacing w:after="0" w:line="240" w:lineRule="auto"/>
        <w:ind w:firstLine="567"/>
        <w:jc w:val="both"/>
        <w:rPr>
          <w:rFonts w:ascii="Times New Roman" w:hAnsi="Times New Roman" w:cs="Times New Roman"/>
          <w:spacing w:val="2"/>
          <w:sz w:val="28"/>
          <w:szCs w:val="28"/>
          <w:lang w:val="ru-RU" w:eastAsia="ar-SA"/>
        </w:rPr>
      </w:pPr>
      <w:r w:rsidRPr="008A3DE5">
        <w:rPr>
          <w:rFonts w:ascii="Times New Roman" w:hAnsi="Times New Roman" w:cs="Times New Roman"/>
          <w:spacing w:val="2"/>
          <w:sz w:val="28"/>
          <w:szCs w:val="28"/>
          <w:lang w:val="ru-RU" w:eastAsia="ar-SA"/>
        </w:rPr>
        <w:t>2)</w:t>
      </w:r>
      <w:r>
        <w:rPr>
          <w:rFonts w:ascii="Times New Roman" w:hAnsi="Times New Roman" w:cs="Times New Roman"/>
          <w:spacing w:val="2"/>
          <w:sz w:val="28"/>
          <w:szCs w:val="28"/>
          <w:lang w:val="en-US" w:eastAsia="ar-SA"/>
        </w:rPr>
        <w:t> </w:t>
      </w:r>
      <w:r w:rsidRPr="00E160FE">
        <w:rPr>
          <w:rFonts w:ascii="Times New Roman" w:hAnsi="Times New Roman" w:cs="Times New Roman"/>
          <w:spacing w:val="2"/>
          <w:sz w:val="28"/>
          <w:szCs w:val="28"/>
          <w:lang w:eastAsia="ar-SA"/>
        </w:rPr>
        <w:t>оволодіти навичками орієнтування у виробничих ситуаціях у нормальних і аварійних умовах;</w:t>
      </w:r>
    </w:p>
    <w:p w:rsidR="009D50B7" w:rsidRPr="00C51079" w:rsidRDefault="009D50B7" w:rsidP="00E160FE">
      <w:pPr>
        <w:suppressAutoHyphens/>
        <w:spacing w:after="0" w:line="240" w:lineRule="auto"/>
        <w:jc w:val="both"/>
        <w:rPr>
          <w:rFonts w:ascii="Times New Roman" w:hAnsi="Times New Roman" w:cs="Times New Roman"/>
          <w:spacing w:val="2"/>
          <w:sz w:val="28"/>
          <w:szCs w:val="28"/>
          <w:lang w:val="ru-RU" w:eastAsia="ar-SA"/>
        </w:rPr>
      </w:pPr>
    </w:p>
    <w:p w:rsidR="009D50B7" w:rsidRPr="00C51079" w:rsidRDefault="009D50B7" w:rsidP="003210DA">
      <w:pPr>
        <w:suppressAutoHyphens/>
        <w:spacing w:after="0" w:line="240" w:lineRule="auto"/>
        <w:ind w:firstLine="567"/>
        <w:jc w:val="both"/>
        <w:rPr>
          <w:rFonts w:ascii="Times New Roman" w:hAnsi="Times New Roman" w:cs="Times New Roman"/>
          <w:spacing w:val="2"/>
          <w:sz w:val="28"/>
          <w:szCs w:val="28"/>
          <w:lang w:val="ru-RU" w:eastAsia="ar-SA"/>
        </w:rPr>
      </w:pPr>
      <w:r w:rsidRPr="008A3DE5">
        <w:rPr>
          <w:rFonts w:ascii="Times New Roman" w:hAnsi="Times New Roman" w:cs="Times New Roman"/>
          <w:spacing w:val="2"/>
          <w:sz w:val="28"/>
          <w:szCs w:val="28"/>
          <w:lang w:val="ru-RU" w:eastAsia="ar-SA"/>
        </w:rPr>
        <w:t>3)</w:t>
      </w:r>
      <w:r>
        <w:rPr>
          <w:rFonts w:ascii="Times New Roman" w:hAnsi="Times New Roman" w:cs="Times New Roman"/>
          <w:spacing w:val="2"/>
          <w:sz w:val="28"/>
          <w:szCs w:val="28"/>
          <w:lang w:val="en-US" w:eastAsia="ar-SA"/>
        </w:rPr>
        <w:t> </w:t>
      </w:r>
      <w:r w:rsidRPr="00E160FE">
        <w:rPr>
          <w:rFonts w:ascii="Times New Roman" w:hAnsi="Times New Roman" w:cs="Times New Roman"/>
          <w:spacing w:val="2"/>
          <w:sz w:val="28"/>
          <w:szCs w:val="28"/>
          <w:lang w:eastAsia="ar-SA"/>
        </w:rPr>
        <w:t>засвоїти в конкретних умовах технологічні процеси і обладнання та методи безаварійного керування ними з метою забезпечення вимог безпеки праці.</w:t>
      </w:r>
    </w:p>
    <w:p w:rsidR="009D50B7" w:rsidRPr="00C51079" w:rsidRDefault="009D50B7" w:rsidP="00E160FE">
      <w:pPr>
        <w:suppressAutoHyphens/>
        <w:spacing w:after="0" w:line="240" w:lineRule="auto"/>
        <w:jc w:val="both"/>
        <w:rPr>
          <w:rFonts w:ascii="Times New Roman" w:hAnsi="Times New Roman" w:cs="Times New Roman"/>
          <w:spacing w:val="2"/>
          <w:sz w:val="28"/>
          <w:szCs w:val="28"/>
          <w:lang w:val="ru-RU" w:eastAsia="ar-SA"/>
        </w:rPr>
      </w:pPr>
    </w:p>
    <w:p w:rsidR="009D50B7" w:rsidRPr="00E160FE" w:rsidRDefault="009D50B7" w:rsidP="00E160FE">
      <w:pPr>
        <w:shd w:val="clear" w:color="auto" w:fill="FFFFFF"/>
        <w:spacing w:after="0" w:line="240" w:lineRule="auto"/>
        <w:ind w:firstLine="600"/>
        <w:jc w:val="both"/>
        <w:textAlignment w:val="baseline"/>
        <w:rPr>
          <w:rFonts w:ascii="Times New Roman" w:hAnsi="Times New Roman" w:cs="Times New Roman"/>
          <w:color w:val="000000"/>
          <w:spacing w:val="2"/>
          <w:sz w:val="28"/>
          <w:szCs w:val="28"/>
          <w:lang w:eastAsia="ru-RU"/>
        </w:rPr>
      </w:pPr>
      <w:r w:rsidRPr="00E160FE">
        <w:rPr>
          <w:rFonts w:ascii="Times New Roman" w:hAnsi="Times New Roman" w:cs="Times New Roman"/>
          <w:spacing w:val="2"/>
          <w:sz w:val="28"/>
          <w:szCs w:val="28"/>
          <w:lang w:eastAsia="ru-RU"/>
        </w:rPr>
        <w:t>6. </w:t>
      </w:r>
      <w:r w:rsidRPr="00E160FE">
        <w:rPr>
          <w:rFonts w:ascii="Times New Roman" w:hAnsi="Times New Roman" w:cs="Times New Roman"/>
          <w:color w:val="000000"/>
          <w:spacing w:val="2"/>
          <w:sz w:val="28"/>
          <w:szCs w:val="28"/>
          <w:lang w:eastAsia="ru-RU"/>
        </w:rPr>
        <w:t xml:space="preserve">Після закінчення стажування (дублювання) та при задовільних результатах перевірки знань з питань охорони праці наказом </w:t>
      </w:r>
      <w:r w:rsidRPr="00A23D2C">
        <w:rPr>
          <w:rFonts w:ascii="Times New Roman" w:hAnsi="Times New Roman" w:cs="Times New Roman"/>
          <w:spacing w:val="2"/>
          <w:sz w:val="28"/>
          <w:szCs w:val="28"/>
          <w:lang w:eastAsia="ru-RU"/>
        </w:rPr>
        <w:t xml:space="preserve">(розпорядженням) держслужбовець </w:t>
      </w:r>
      <w:r w:rsidRPr="00E160FE">
        <w:rPr>
          <w:rFonts w:ascii="Times New Roman" w:hAnsi="Times New Roman" w:cs="Times New Roman"/>
          <w:color w:val="000000"/>
          <w:spacing w:val="2"/>
          <w:sz w:val="28"/>
          <w:szCs w:val="28"/>
          <w:lang w:eastAsia="ru-RU"/>
        </w:rPr>
        <w:t>допускається до самостійної роботи, про що робиться запис у журналі реєстрації інструктажів.</w:t>
      </w:r>
    </w:p>
    <w:p w:rsidR="009D50B7" w:rsidRPr="00E160FE" w:rsidRDefault="009D50B7" w:rsidP="00E160FE">
      <w:pPr>
        <w:pStyle w:val="HTML"/>
        <w:jc w:val="both"/>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Pr="00CB5C11"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r w:rsidRPr="00CB5C11">
        <w:rPr>
          <w:rFonts w:ascii="Times New Roman" w:hAnsi="Times New Roman" w:cs="Times New Roman"/>
          <w:spacing w:val="2"/>
          <w:sz w:val="28"/>
          <w:szCs w:val="28"/>
          <w:lang w:val="uk-UA"/>
        </w:rPr>
        <w:t xml:space="preserve">                           ____________________________________________</w:t>
      </w: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3210DA" w:rsidRDefault="003210DA"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Pr="00CB5C11" w:rsidRDefault="009D50B7" w:rsidP="00CB5C11">
      <w:pPr>
        <w:pStyle w:val="HTML"/>
        <w:shd w:val="clear" w:color="auto" w:fill="FFFFFF"/>
        <w:spacing w:line="360" w:lineRule="auto"/>
        <w:jc w:val="both"/>
        <w:textAlignment w:val="baseline"/>
        <w:rPr>
          <w:rFonts w:ascii="Times New Roman" w:hAnsi="Times New Roman" w:cs="Times New Roman"/>
          <w:spacing w:val="2"/>
          <w:sz w:val="28"/>
          <w:szCs w:val="28"/>
        </w:rPr>
      </w:pPr>
      <w:r w:rsidRPr="00CB5C11">
        <w:rPr>
          <w:rFonts w:ascii="Times New Roman" w:hAnsi="Times New Roman" w:cs="Times New Roman"/>
          <w:spacing w:val="2"/>
          <w:sz w:val="28"/>
          <w:szCs w:val="28"/>
          <w:lang w:val="uk-UA"/>
        </w:rPr>
        <w:t xml:space="preserve">                                                                             </w:t>
      </w:r>
      <w:r w:rsidRPr="00CB5C11">
        <w:rPr>
          <w:rFonts w:ascii="Times New Roman" w:hAnsi="Times New Roman" w:cs="Times New Roman"/>
          <w:spacing w:val="2"/>
          <w:sz w:val="28"/>
          <w:szCs w:val="28"/>
        </w:rPr>
        <w:t>ЗАТВЕРДЖЕНО</w:t>
      </w:r>
    </w:p>
    <w:p w:rsidR="009D50B7" w:rsidRPr="00CB5C11" w:rsidRDefault="009D50B7" w:rsidP="00CB5C11">
      <w:pPr>
        <w:pStyle w:val="HTML"/>
        <w:shd w:val="clear" w:color="auto" w:fill="FFFFFF"/>
        <w:jc w:val="both"/>
        <w:textAlignment w:val="baseline"/>
        <w:rPr>
          <w:rFonts w:ascii="Times New Roman" w:hAnsi="Times New Roman" w:cs="Times New Roman"/>
          <w:spacing w:val="2"/>
          <w:sz w:val="28"/>
          <w:szCs w:val="28"/>
        </w:rPr>
      </w:pPr>
      <w:r w:rsidRPr="00CB5C11">
        <w:rPr>
          <w:rFonts w:ascii="Times New Roman" w:hAnsi="Times New Roman" w:cs="Times New Roman"/>
          <w:spacing w:val="2"/>
          <w:sz w:val="28"/>
          <w:szCs w:val="28"/>
        </w:rPr>
        <w:t xml:space="preserve">                                                                             Розпорядження голови</w:t>
      </w:r>
    </w:p>
    <w:p w:rsidR="009D50B7" w:rsidRPr="00CB5C11" w:rsidRDefault="009D50B7" w:rsidP="00CB5C11">
      <w:pPr>
        <w:pStyle w:val="HTML"/>
        <w:shd w:val="clear" w:color="auto" w:fill="FFFFFF"/>
        <w:jc w:val="both"/>
        <w:textAlignment w:val="baseline"/>
        <w:rPr>
          <w:rFonts w:ascii="Times New Roman" w:hAnsi="Times New Roman" w:cs="Times New Roman"/>
          <w:spacing w:val="2"/>
          <w:sz w:val="28"/>
          <w:szCs w:val="28"/>
        </w:rPr>
      </w:pPr>
      <w:r w:rsidRPr="00CB5C11">
        <w:rPr>
          <w:rFonts w:ascii="Times New Roman" w:hAnsi="Times New Roman" w:cs="Times New Roman"/>
          <w:spacing w:val="2"/>
          <w:sz w:val="28"/>
          <w:szCs w:val="28"/>
        </w:rPr>
        <w:t xml:space="preserve">                                                                             районної державної адміністрації</w:t>
      </w:r>
    </w:p>
    <w:p w:rsidR="009D50B7" w:rsidRPr="00CB5C11" w:rsidRDefault="009D50B7" w:rsidP="00CB5C11">
      <w:pPr>
        <w:pStyle w:val="HTML"/>
        <w:shd w:val="clear" w:color="auto" w:fill="FFFFFF"/>
        <w:jc w:val="both"/>
        <w:textAlignment w:val="baseline"/>
        <w:rPr>
          <w:rFonts w:ascii="Times New Roman" w:hAnsi="Times New Roman" w:cs="Times New Roman"/>
          <w:spacing w:val="2"/>
          <w:sz w:val="28"/>
          <w:szCs w:val="28"/>
        </w:rPr>
      </w:pPr>
    </w:p>
    <w:p w:rsidR="009D50B7" w:rsidRPr="00F6512A" w:rsidRDefault="009D50B7" w:rsidP="00CB5C11">
      <w:pPr>
        <w:pStyle w:val="HTML"/>
        <w:shd w:val="clear" w:color="auto" w:fill="FFFFFF"/>
        <w:jc w:val="both"/>
        <w:textAlignment w:val="baseline"/>
        <w:rPr>
          <w:rFonts w:ascii="Times New Roman" w:hAnsi="Times New Roman" w:cs="Times New Roman"/>
          <w:spacing w:val="2"/>
          <w:sz w:val="28"/>
          <w:szCs w:val="28"/>
          <w:lang w:val="uk-UA"/>
        </w:rPr>
      </w:pPr>
      <w:r w:rsidRPr="00CB5C11">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CB5C11">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p>
    <w:p w:rsidR="009D50B7" w:rsidRPr="00CB5C11"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color w:val="FF0000"/>
          <w:spacing w:val="2"/>
          <w:sz w:val="28"/>
          <w:szCs w:val="28"/>
          <w:lang w:val="uk-UA"/>
        </w:rPr>
      </w:pPr>
    </w:p>
    <w:p w:rsidR="009D50B7" w:rsidRDefault="009D50B7" w:rsidP="001B0E1B">
      <w:pPr>
        <w:pStyle w:val="HTML"/>
        <w:shd w:val="clear" w:color="auto" w:fill="FFFFFF"/>
        <w:jc w:val="center"/>
        <w:textAlignment w:val="baseline"/>
        <w:rPr>
          <w:rFonts w:ascii="Times New Roman" w:hAnsi="Times New Roman" w:cs="Times New Roman"/>
          <w:spacing w:val="2"/>
          <w:sz w:val="28"/>
          <w:szCs w:val="28"/>
          <w:lang w:eastAsia="ar-SA"/>
        </w:rPr>
      </w:pPr>
      <w:r w:rsidRPr="00C51079">
        <w:rPr>
          <w:rFonts w:ascii="Times New Roman" w:hAnsi="Times New Roman" w:cs="Times New Roman"/>
          <w:spacing w:val="2"/>
          <w:sz w:val="28"/>
          <w:szCs w:val="28"/>
          <w:lang w:eastAsia="ar-SA"/>
        </w:rPr>
        <w:t>Програма</w:t>
      </w:r>
    </w:p>
    <w:p w:rsidR="009D50B7" w:rsidRDefault="001B0E1B" w:rsidP="00E160FE">
      <w:pPr>
        <w:suppressAutoHyphens/>
        <w:spacing w:after="0" w:line="240" w:lineRule="auto"/>
        <w:ind w:left="-567" w:right="-284" w:firstLine="567"/>
        <w:jc w:val="center"/>
        <w:rPr>
          <w:rFonts w:ascii="Times New Roman" w:hAnsi="Times New Roman" w:cs="Times New Roman"/>
          <w:bCs/>
          <w:color w:val="333333"/>
          <w:sz w:val="28"/>
          <w:szCs w:val="28"/>
          <w:shd w:val="clear" w:color="auto" w:fill="FFFFFF"/>
        </w:rPr>
      </w:pPr>
      <w:r w:rsidRPr="001B0E1B">
        <w:rPr>
          <w:rFonts w:ascii="Times New Roman" w:hAnsi="Times New Roman" w:cs="Times New Roman"/>
          <w:bCs/>
          <w:color w:val="333333"/>
          <w:sz w:val="28"/>
          <w:szCs w:val="28"/>
          <w:shd w:val="clear" w:color="auto" w:fill="FFFFFF"/>
        </w:rPr>
        <w:t>навчання з питань охорони праці посадових осіб</w:t>
      </w:r>
    </w:p>
    <w:p w:rsidR="001B0E1B" w:rsidRPr="001B0E1B" w:rsidRDefault="001B0E1B" w:rsidP="00E160FE">
      <w:pPr>
        <w:suppressAutoHyphens/>
        <w:spacing w:after="0" w:line="240" w:lineRule="auto"/>
        <w:ind w:left="-567" w:right="-284" w:firstLine="567"/>
        <w:jc w:val="center"/>
        <w:rPr>
          <w:rFonts w:ascii="Times New Roman" w:hAnsi="Times New Roman" w:cs="Times New Roman"/>
          <w:spacing w:val="2"/>
          <w:sz w:val="28"/>
          <w:szCs w:val="28"/>
          <w:lang w:eastAsia="ar-SA"/>
        </w:rPr>
      </w:pPr>
    </w:p>
    <w:p w:rsidR="009D50B7" w:rsidRPr="00C51079" w:rsidRDefault="009D50B7" w:rsidP="003B7897">
      <w:pPr>
        <w:suppressAutoHyphens/>
        <w:spacing w:after="0" w:line="240" w:lineRule="auto"/>
        <w:ind w:right="-2" w:firstLine="567"/>
        <w:jc w:val="center"/>
        <w:rPr>
          <w:rFonts w:ascii="Times New Roman" w:hAnsi="Times New Roman" w:cs="Times New Roman"/>
          <w:spacing w:val="2"/>
          <w:sz w:val="28"/>
          <w:szCs w:val="28"/>
          <w:lang w:val="ru-RU" w:eastAsia="ar-SA"/>
        </w:rPr>
      </w:pPr>
      <w:r>
        <w:rPr>
          <w:rFonts w:ascii="Times New Roman" w:hAnsi="Times New Roman" w:cs="Times New Roman"/>
          <w:spacing w:val="2"/>
          <w:sz w:val="28"/>
          <w:szCs w:val="28"/>
          <w:lang w:eastAsia="ar-SA"/>
        </w:rPr>
        <w:t>1</w:t>
      </w:r>
      <w:r w:rsidRPr="00C51079">
        <w:rPr>
          <w:rFonts w:ascii="Times New Roman" w:hAnsi="Times New Roman" w:cs="Times New Roman"/>
          <w:spacing w:val="2"/>
          <w:sz w:val="28"/>
          <w:szCs w:val="28"/>
          <w:lang w:eastAsia="ar-SA"/>
        </w:rPr>
        <w:t>. Загальні відомості про роботу районної державної адміністрації, характерні особливості</w:t>
      </w:r>
    </w:p>
    <w:p w:rsidR="009D50B7" w:rsidRPr="00C51079" w:rsidRDefault="009D50B7" w:rsidP="00022F3D">
      <w:pPr>
        <w:suppressAutoHyphens/>
        <w:spacing w:after="0" w:line="240" w:lineRule="auto"/>
        <w:ind w:right="-42" w:firstLine="567"/>
        <w:jc w:val="center"/>
        <w:rPr>
          <w:rFonts w:ascii="Times New Roman" w:hAnsi="Times New Roman" w:cs="Times New Roman"/>
          <w:b/>
          <w:bCs/>
          <w:spacing w:val="2"/>
          <w:sz w:val="28"/>
          <w:szCs w:val="28"/>
          <w:lang w:val="ru-RU" w:eastAsia="ar-SA"/>
        </w:rPr>
      </w:pPr>
    </w:p>
    <w:p w:rsidR="009D50B7" w:rsidRPr="00C51079" w:rsidRDefault="009D50B7" w:rsidP="00022F3D">
      <w:pPr>
        <w:tabs>
          <w:tab w:val="left" w:pos="7005"/>
        </w:tabs>
        <w:suppressAutoHyphens/>
        <w:spacing w:after="0" w:line="240" w:lineRule="auto"/>
        <w:ind w:right="-42" w:firstLine="567"/>
        <w:jc w:val="both"/>
        <w:rPr>
          <w:rFonts w:ascii="Times New Roman" w:hAnsi="Times New Roman" w:cs="Times New Roman"/>
          <w:spacing w:val="2"/>
          <w:sz w:val="28"/>
          <w:szCs w:val="28"/>
          <w:lang w:val="ru-RU" w:eastAsia="ar-SA"/>
        </w:rPr>
      </w:pPr>
      <w:r w:rsidRPr="00E160FE">
        <w:rPr>
          <w:rFonts w:ascii="Times New Roman" w:hAnsi="Times New Roman" w:cs="Times New Roman"/>
          <w:spacing w:val="2"/>
          <w:sz w:val="28"/>
          <w:szCs w:val="28"/>
          <w:lang w:eastAsia="ru-RU"/>
        </w:rPr>
        <w:t>Луцька районна державна адміністрація</w:t>
      </w:r>
      <w:r w:rsidRPr="00E160FE">
        <w:rPr>
          <w:rFonts w:ascii="Times New Roman" w:hAnsi="Times New Roman" w:cs="Times New Roman"/>
          <w:spacing w:val="2"/>
          <w:sz w:val="28"/>
          <w:szCs w:val="28"/>
          <w:lang w:eastAsia="ar-SA"/>
        </w:rPr>
        <w:t xml:space="preserve"> діє на підставі Закону України «Про місцеві державні адміністрації», має власну печатку із своїм найменуванням, у своїй діяльності керується Конституцією України, </w:t>
      </w:r>
      <w:r w:rsidRPr="005E37E5">
        <w:rPr>
          <w:rFonts w:ascii="Times New Roman" w:hAnsi="Times New Roman" w:cs="Times New Roman"/>
          <w:spacing w:val="2"/>
          <w:sz w:val="28"/>
          <w:szCs w:val="28"/>
          <w:lang w:eastAsia="ar-SA"/>
        </w:rPr>
        <w:t>Законами України, Указами та розпорядженнями Президента України, постановами Кабінету Міністрів України, Регламентом Луцької районної державної адміністрації, наказами, розпорядженнями та іншими правовими документами.</w:t>
      </w:r>
      <w:r w:rsidRPr="00E160FE">
        <w:rPr>
          <w:rFonts w:ascii="Times New Roman" w:hAnsi="Times New Roman" w:cs="Times New Roman"/>
          <w:color w:val="FF0000"/>
          <w:spacing w:val="2"/>
          <w:sz w:val="28"/>
          <w:szCs w:val="28"/>
          <w:lang w:eastAsia="ru-RU"/>
        </w:rPr>
        <w:t xml:space="preserve"> </w:t>
      </w:r>
      <w:r w:rsidRPr="005E37E5">
        <w:rPr>
          <w:rFonts w:ascii="Times New Roman" w:hAnsi="Times New Roman" w:cs="Times New Roman"/>
          <w:spacing w:val="2"/>
          <w:sz w:val="28"/>
          <w:szCs w:val="28"/>
          <w:lang w:eastAsia="ru-RU"/>
        </w:rPr>
        <w:t>Луцька районна державна адміністрація</w:t>
      </w:r>
      <w:r w:rsidRPr="005E37E5">
        <w:rPr>
          <w:rFonts w:ascii="Times New Roman" w:hAnsi="Times New Roman" w:cs="Times New Roman"/>
          <w:spacing w:val="2"/>
          <w:sz w:val="28"/>
          <w:szCs w:val="28"/>
          <w:lang w:eastAsia="ar-SA"/>
        </w:rPr>
        <w:t xml:space="preserve"> розміщена з</w:t>
      </w:r>
      <w:r w:rsidRPr="00E160FE">
        <w:rPr>
          <w:rFonts w:ascii="Times New Roman" w:hAnsi="Times New Roman" w:cs="Times New Roman"/>
          <w:spacing w:val="2"/>
          <w:sz w:val="28"/>
          <w:szCs w:val="28"/>
          <w:lang w:eastAsia="ar-SA"/>
        </w:rPr>
        <w:t xml:space="preserve">а адресою: Волинська область, </w:t>
      </w:r>
      <w:r w:rsidRPr="00E160FE">
        <w:rPr>
          <w:rFonts w:ascii="Times New Roman" w:hAnsi="Times New Roman" w:cs="Times New Roman"/>
          <w:spacing w:val="2"/>
          <w:sz w:val="28"/>
          <w:szCs w:val="28"/>
          <w:lang w:val="ru-RU" w:eastAsia="ar-SA"/>
        </w:rPr>
        <w:t>м. Луцьк, вул. </w:t>
      </w:r>
      <w:r w:rsidRPr="00E160FE">
        <w:rPr>
          <w:rFonts w:ascii="Times New Roman" w:hAnsi="Times New Roman" w:cs="Times New Roman"/>
          <w:spacing w:val="2"/>
          <w:sz w:val="28"/>
          <w:szCs w:val="28"/>
          <w:lang w:eastAsia="ru-RU"/>
        </w:rPr>
        <w:t>Ковельська, 53</w:t>
      </w:r>
      <w:r>
        <w:rPr>
          <w:rFonts w:ascii="Times New Roman" w:hAnsi="Times New Roman" w:cs="Times New Roman"/>
          <w:spacing w:val="2"/>
          <w:sz w:val="28"/>
          <w:szCs w:val="28"/>
          <w:lang w:eastAsia="ar-SA"/>
        </w:rPr>
        <w:t>.</w:t>
      </w:r>
    </w:p>
    <w:p w:rsidR="009D50B7" w:rsidRPr="00C51079" w:rsidRDefault="009D50B7" w:rsidP="00E160FE">
      <w:pPr>
        <w:tabs>
          <w:tab w:val="left" w:pos="7005"/>
        </w:tabs>
        <w:suppressAutoHyphens/>
        <w:spacing w:after="0" w:line="240" w:lineRule="auto"/>
        <w:ind w:right="-284" w:firstLine="567"/>
        <w:jc w:val="both"/>
        <w:rPr>
          <w:rFonts w:ascii="Times New Roman" w:hAnsi="Times New Roman" w:cs="Times New Roman"/>
          <w:spacing w:val="2"/>
          <w:sz w:val="28"/>
          <w:szCs w:val="28"/>
          <w:lang w:val="ru-RU" w:eastAsia="ar-SA"/>
        </w:rPr>
      </w:pPr>
    </w:p>
    <w:p w:rsidR="009D50B7" w:rsidRPr="00C51079" w:rsidRDefault="009D50B7" w:rsidP="003A4505">
      <w:pPr>
        <w:suppressAutoHyphens/>
        <w:spacing w:after="0" w:line="240" w:lineRule="auto"/>
        <w:ind w:right="-2" w:firstLine="567"/>
        <w:jc w:val="center"/>
        <w:rPr>
          <w:rFonts w:ascii="Times New Roman" w:hAnsi="Times New Roman" w:cs="Times New Roman"/>
          <w:spacing w:val="2"/>
          <w:sz w:val="28"/>
          <w:szCs w:val="28"/>
          <w:lang w:val="ru-RU" w:eastAsia="ar-SA"/>
        </w:rPr>
      </w:pPr>
      <w:r>
        <w:rPr>
          <w:rFonts w:ascii="Times New Roman" w:hAnsi="Times New Roman" w:cs="Times New Roman"/>
          <w:spacing w:val="2"/>
          <w:sz w:val="28"/>
          <w:szCs w:val="28"/>
          <w:lang w:eastAsia="ar-SA"/>
        </w:rPr>
        <w:t>2</w:t>
      </w:r>
      <w:r w:rsidRPr="00C51079">
        <w:rPr>
          <w:rFonts w:ascii="Times New Roman" w:hAnsi="Times New Roman" w:cs="Times New Roman"/>
          <w:spacing w:val="2"/>
          <w:sz w:val="28"/>
          <w:szCs w:val="28"/>
          <w:lang w:eastAsia="ar-SA"/>
        </w:rPr>
        <w:t xml:space="preserve">. Загальні правила поведінки державних службовців </w:t>
      </w:r>
    </w:p>
    <w:p w:rsidR="009D50B7" w:rsidRPr="00C51079" w:rsidRDefault="009D50B7" w:rsidP="003A4505">
      <w:pPr>
        <w:suppressAutoHyphens/>
        <w:spacing w:after="0" w:line="240" w:lineRule="auto"/>
        <w:ind w:right="-2" w:firstLine="567"/>
        <w:jc w:val="center"/>
        <w:rPr>
          <w:rFonts w:ascii="Times New Roman" w:hAnsi="Times New Roman" w:cs="Times New Roman"/>
          <w:spacing w:val="2"/>
          <w:sz w:val="28"/>
          <w:szCs w:val="28"/>
          <w:lang w:val="ru-RU" w:eastAsia="ar-SA"/>
        </w:rPr>
      </w:pPr>
      <w:r w:rsidRPr="00C51079">
        <w:rPr>
          <w:rFonts w:ascii="Times New Roman" w:hAnsi="Times New Roman" w:cs="Times New Roman"/>
          <w:spacing w:val="2"/>
          <w:sz w:val="28"/>
          <w:szCs w:val="28"/>
          <w:lang w:eastAsia="ar-SA"/>
        </w:rPr>
        <w:t>у приміщенні та на території районної державної адміністрації</w:t>
      </w:r>
    </w:p>
    <w:p w:rsidR="009D50B7" w:rsidRPr="00C51079" w:rsidRDefault="009D50B7" w:rsidP="003A4505">
      <w:pPr>
        <w:suppressAutoHyphens/>
        <w:spacing w:after="0" w:line="240" w:lineRule="auto"/>
        <w:ind w:right="-2" w:firstLine="567"/>
        <w:jc w:val="center"/>
        <w:rPr>
          <w:rFonts w:ascii="Times New Roman" w:hAnsi="Times New Roman" w:cs="Times New Roman"/>
          <w:spacing w:val="2"/>
          <w:sz w:val="28"/>
          <w:szCs w:val="28"/>
          <w:lang w:val="ru-RU" w:eastAsia="ar-SA"/>
        </w:rPr>
      </w:pPr>
    </w:p>
    <w:p w:rsidR="009D50B7" w:rsidRPr="00E160FE" w:rsidRDefault="009D50B7" w:rsidP="00E160FE">
      <w:pPr>
        <w:suppressAutoHyphens/>
        <w:spacing w:after="0" w:line="240" w:lineRule="auto"/>
        <w:ind w:right="-2"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Усі державні службовці при прийнятті на роботу проходять інструктажі з охорони праці (</w:t>
      </w:r>
      <w:r w:rsidRPr="00E160FE">
        <w:rPr>
          <w:rFonts w:ascii="Times New Roman" w:hAnsi="Times New Roman" w:cs="Times New Roman"/>
          <w:b/>
          <w:bCs/>
          <w:spacing w:val="2"/>
          <w:sz w:val="28"/>
          <w:szCs w:val="28"/>
          <w:lang w:eastAsia="ar-SA"/>
        </w:rPr>
        <w:t>вступний</w:t>
      </w:r>
      <w:r w:rsidRPr="00E160FE">
        <w:rPr>
          <w:rFonts w:ascii="Times New Roman" w:hAnsi="Times New Roman" w:cs="Times New Roman"/>
          <w:spacing w:val="2"/>
          <w:sz w:val="28"/>
          <w:szCs w:val="28"/>
          <w:lang w:eastAsia="ar-SA"/>
        </w:rPr>
        <w:t xml:space="preserve"> – один раз при оформленні на роботу, </w:t>
      </w:r>
      <w:r w:rsidRPr="00E160FE">
        <w:rPr>
          <w:rFonts w:ascii="Times New Roman" w:hAnsi="Times New Roman" w:cs="Times New Roman"/>
          <w:b/>
          <w:bCs/>
          <w:spacing w:val="2"/>
          <w:sz w:val="28"/>
          <w:szCs w:val="28"/>
          <w:lang w:eastAsia="ar-SA"/>
        </w:rPr>
        <w:t>первинний</w:t>
      </w:r>
      <w:r w:rsidRPr="00E160FE">
        <w:rPr>
          <w:rFonts w:ascii="Times New Roman" w:hAnsi="Times New Roman" w:cs="Times New Roman"/>
          <w:spacing w:val="2"/>
          <w:sz w:val="28"/>
          <w:szCs w:val="28"/>
          <w:lang w:eastAsia="ar-SA"/>
        </w:rPr>
        <w:t xml:space="preserve"> - на робочому місці, </w:t>
      </w:r>
      <w:r w:rsidRPr="00E160FE">
        <w:rPr>
          <w:rFonts w:ascii="Times New Roman" w:hAnsi="Times New Roman" w:cs="Times New Roman"/>
          <w:b/>
          <w:bCs/>
          <w:spacing w:val="2"/>
          <w:sz w:val="28"/>
          <w:szCs w:val="28"/>
          <w:lang w:eastAsia="ar-SA"/>
        </w:rPr>
        <w:t>повторний</w:t>
      </w:r>
      <w:r w:rsidRPr="00E160FE">
        <w:rPr>
          <w:rFonts w:ascii="Times New Roman" w:hAnsi="Times New Roman" w:cs="Times New Roman"/>
          <w:spacing w:val="2"/>
          <w:sz w:val="28"/>
          <w:szCs w:val="28"/>
          <w:lang w:eastAsia="ar-SA"/>
        </w:rPr>
        <w:t xml:space="preserve"> –</w:t>
      </w:r>
      <w:r w:rsidR="003210DA">
        <w:rPr>
          <w:rFonts w:ascii="Times New Roman" w:hAnsi="Times New Roman" w:cs="Times New Roman"/>
          <w:spacing w:val="2"/>
          <w:sz w:val="28"/>
          <w:szCs w:val="28"/>
          <w:lang w:eastAsia="ar-SA"/>
        </w:rPr>
        <w:t xml:space="preserve"> </w:t>
      </w:r>
      <w:r w:rsidRPr="00E160FE">
        <w:rPr>
          <w:rFonts w:ascii="Times New Roman" w:hAnsi="Times New Roman" w:cs="Times New Roman"/>
          <w:spacing w:val="2"/>
          <w:sz w:val="28"/>
          <w:szCs w:val="28"/>
          <w:lang w:eastAsia="ar-SA"/>
        </w:rPr>
        <w:t xml:space="preserve">1 раз у півріччя, </w:t>
      </w:r>
      <w:r w:rsidRPr="00E160FE">
        <w:rPr>
          <w:rFonts w:ascii="Times New Roman" w:hAnsi="Times New Roman" w:cs="Times New Roman"/>
          <w:b/>
          <w:bCs/>
          <w:spacing w:val="2"/>
          <w:sz w:val="28"/>
          <w:szCs w:val="28"/>
          <w:lang w:eastAsia="ar-SA"/>
        </w:rPr>
        <w:t>позаплановий</w:t>
      </w:r>
      <w:r w:rsidRPr="00E160FE">
        <w:rPr>
          <w:rFonts w:ascii="Times New Roman" w:hAnsi="Times New Roman" w:cs="Times New Roman"/>
          <w:spacing w:val="2"/>
          <w:sz w:val="28"/>
          <w:szCs w:val="28"/>
          <w:lang w:eastAsia="ar-SA"/>
        </w:rPr>
        <w:t xml:space="preserve"> – при введенні в дію нових нормативних актів, при порушенні вимог нормативних актів, при перервах в роботі - для робіт, з підвищеними вимогами безпеки праці більш ніж на 30 календарних днів, а для решти робіт - 60 днів, </w:t>
      </w:r>
      <w:r w:rsidRPr="00E160FE">
        <w:rPr>
          <w:rFonts w:ascii="Times New Roman" w:hAnsi="Times New Roman" w:cs="Times New Roman"/>
          <w:b/>
          <w:bCs/>
          <w:spacing w:val="2"/>
          <w:sz w:val="28"/>
          <w:szCs w:val="28"/>
          <w:lang w:eastAsia="ar-SA"/>
        </w:rPr>
        <w:t>цільовий</w:t>
      </w:r>
      <w:r>
        <w:rPr>
          <w:rFonts w:ascii="Times New Roman" w:hAnsi="Times New Roman" w:cs="Times New Roman"/>
          <w:b/>
          <w:bCs/>
          <w:spacing w:val="2"/>
          <w:sz w:val="28"/>
          <w:szCs w:val="28"/>
          <w:lang w:eastAsia="ar-SA"/>
        </w:rPr>
        <w:t>-</w:t>
      </w:r>
      <w:r w:rsidRPr="00E160FE">
        <w:rPr>
          <w:rFonts w:ascii="Times New Roman" w:hAnsi="Times New Roman" w:cs="Times New Roman"/>
          <w:spacing w:val="2"/>
          <w:sz w:val="28"/>
          <w:szCs w:val="28"/>
          <w:lang w:eastAsia="ar-SA"/>
        </w:rPr>
        <w:t xml:space="preserve"> при ліквідації аварії або стихійного лиха; при проведені робіт, на які оформлюється наряд-допуск). Допуск до роботи осіб, які не пройшли  інструктажі і перевірки знань з охорони праці, забороняється.</w:t>
      </w:r>
    </w:p>
    <w:p w:rsidR="009D50B7" w:rsidRPr="00E160FE" w:rsidRDefault="009D50B7" w:rsidP="00E160FE">
      <w:pPr>
        <w:suppressAutoHyphens/>
        <w:spacing w:after="0" w:line="240" w:lineRule="auto"/>
        <w:ind w:right="-2"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Загальні правила поведінки, коло обов’язків (робіт), що їх виконує кожен державний службовець за своєю посадою, визначається посадовими інструкціями і положеннями, затвердженими в установленому порядку, колективним договором та правилами внутрішнього трудового розпорядку.</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jc w:val="center"/>
        <w:rPr>
          <w:rFonts w:ascii="Times New Roman" w:hAnsi="Times New Roman" w:cs="Times New Roman"/>
          <w:spacing w:val="2"/>
          <w:sz w:val="28"/>
          <w:szCs w:val="28"/>
          <w:lang w:eastAsia="ar-SA"/>
        </w:rPr>
      </w:pP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jc w:val="center"/>
        <w:rPr>
          <w:rFonts w:ascii="Times New Roman" w:hAnsi="Times New Roman" w:cs="Times New Roman"/>
          <w:spacing w:val="2"/>
          <w:sz w:val="28"/>
          <w:szCs w:val="28"/>
          <w:lang w:eastAsia="ar-SA"/>
        </w:rPr>
      </w:pPr>
      <w:r w:rsidRPr="00C51079">
        <w:rPr>
          <w:rFonts w:ascii="Times New Roman" w:hAnsi="Times New Roman" w:cs="Times New Roman"/>
          <w:spacing w:val="2"/>
          <w:sz w:val="28"/>
          <w:szCs w:val="28"/>
          <w:lang w:eastAsia="ar-SA"/>
        </w:rPr>
        <w:t>3.</w:t>
      </w:r>
      <w:r w:rsidR="00B854A1">
        <w:rPr>
          <w:rFonts w:ascii="Times New Roman" w:hAnsi="Times New Roman" w:cs="Times New Roman"/>
          <w:spacing w:val="2"/>
          <w:sz w:val="28"/>
          <w:szCs w:val="28"/>
          <w:lang w:eastAsia="ar-SA"/>
        </w:rPr>
        <w:t xml:space="preserve"> </w:t>
      </w:r>
      <w:r w:rsidRPr="00C51079">
        <w:rPr>
          <w:rFonts w:ascii="Times New Roman" w:hAnsi="Times New Roman" w:cs="Times New Roman"/>
          <w:spacing w:val="2"/>
          <w:sz w:val="28"/>
          <w:szCs w:val="28"/>
          <w:lang w:eastAsia="ar-SA"/>
        </w:rPr>
        <w:t>Основні положення Закону України «Про охорону праці», Кодексу</w:t>
      </w:r>
      <w:r>
        <w:rPr>
          <w:rFonts w:ascii="Times New Roman" w:hAnsi="Times New Roman" w:cs="Times New Roman"/>
          <w:spacing w:val="2"/>
          <w:sz w:val="28"/>
          <w:szCs w:val="28"/>
          <w:lang w:eastAsia="ar-SA"/>
        </w:rPr>
        <w:t xml:space="preserve"> </w:t>
      </w:r>
    </w:p>
    <w:p w:rsidR="009D50B7" w:rsidRPr="00C51079"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jc w:val="center"/>
        <w:rPr>
          <w:rFonts w:ascii="Times New Roman" w:hAnsi="Times New Roman" w:cs="Times New Roman"/>
          <w:spacing w:val="2"/>
          <w:sz w:val="28"/>
          <w:szCs w:val="28"/>
          <w:lang w:eastAsia="ar-SA"/>
        </w:rPr>
      </w:pPr>
      <w:r w:rsidRPr="00C51079">
        <w:rPr>
          <w:rFonts w:ascii="Times New Roman" w:hAnsi="Times New Roman" w:cs="Times New Roman"/>
          <w:spacing w:val="2"/>
          <w:sz w:val="28"/>
          <w:szCs w:val="28"/>
          <w:lang w:eastAsia="ar-SA"/>
        </w:rPr>
        <w:t>законів про працю України та нормативних актів про охорону праці, вирішення спірних питань між адміністрацією і держслужбовцями</w:t>
      </w:r>
    </w:p>
    <w:p w:rsidR="009D50B7" w:rsidRPr="00C51079"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jc w:val="center"/>
        <w:rPr>
          <w:rFonts w:ascii="Times New Roman" w:hAnsi="Times New Roman" w:cs="Times New Roman"/>
          <w:color w:val="212121"/>
          <w:spacing w:val="2"/>
          <w:sz w:val="28"/>
          <w:szCs w:val="28"/>
          <w:lang w:eastAsia="ru-RU"/>
        </w:rPr>
      </w:pP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Охорона праці - це система правових, соціально - економічних, організаційно - технічних, санітарно-гігієнічних і лікувально - профілактичних заходів і засобів, спрямованих на збереження життя, здоров'я і працездатності людини в процесі трудової діяльності.</w:t>
      </w:r>
    </w:p>
    <w:p w:rsidR="001B0E1B" w:rsidRDefault="001B0E1B" w:rsidP="0002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firstLine="567"/>
        <w:jc w:val="center"/>
        <w:rPr>
          <w:rFonts w:ascii="Times New Roman" w:hAnsi="Times New Roman" w:cs="Times New Roman"/>
          <w:color w:val="212121"/>
          <w:spacing w:val="2"/>
          <w:sz w:val="28"/>
          <w:szCs w:val="28"/>
          <w:lang w:eastAsia="ru-RU"/>
        </w:rPr>
      </w:pPr>
    </w:p>
    <w:p w:rsidR="009D50B7" w:rsidRDefault="009D50B7" w:rsidP="001B0E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jc w:val="center"/>
        <w:rPr>
          <w:rFonts w:ascii="Times New Roman" w:hAnsi="Times New Roman" w:cs="Times New Roman"/>
          <w:color w:val="212121"/>
          <w:spacing w:val="2"/>
          <w:sz w:val="28"/>
          <w:szCs w:val="28"/>
          <w:lang w:eastAsia="ru-RU"/>
        </w:rPr>
      </w:pPr>
      <w:r>
        <w:rPr>
          <w:rFonts w:ascii="Times New Roman" w:hAnsi="Times New Roman" w:cs="Times New Roman"/>
          <w:color w:val="212121"/>
          <w:spacing w:val="2"/>
          <w:sz w:val="28"/>
          <w:szCs w:val="28"/>
          <w:lang w:eastAsia="ru-RU"/>
        </w:rPr>
        <w:t>2</w:t>
      </w:r>
    </w:p>
    <w:p w:rsidR="009D50B7" w:rsidRPr="00E160FE" w:rsidRDefault="009D50B7" w:rsidP="00C510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2" w:firstLine="567"/>
        <w:jc w:val="both"/>
        <w:rPr>
          <w:rFonts w:ascii="Times New Roman" w:hAnsi="Times New Roman" w:cs="Times New Roman"/>
          <w:color w:val="212121"/>
          <w:spacing w:val="2"/>
          <w:sz w:val="28"/>
          <w:szCs w:val="28"/>
          <w:lang w:val="ru-RU" w:eastAsia="ru-RU"/>
        </w:rPr>
      </w:pPr>
      <w:r w:rsidRPr="00E160FE">
        <w:rPr>
          <w:rFonts w:ascii="Times New Roman" w:hAnsi="Times New Roman" w:cs="Times New Roman"/>
          <w:color w:val="212121"/>
          <w:spacing w:val="2"/>
          <w:sz w:val="28"/>
          <w:szCs w:val="28"/>
          <w:lang w:eastAsia="ru-RU"/>
        </w:rPr>
        <w:t>Законодавство про охорону праці складається з Закону України «Про охорону праці», Кодексу законів про працю України</w:t>
      </w:r>
      <w:r>
        <w:rPr>
          <w:rFonts w:ascii="Times New Roman" w:hAnsi="Times New Roman" w:cs="Times New Roman"/>
          <w:color w:val="212121"/>
          <w:spacing w:val="2"/>
          <w:sz w:val="28"/>
          <w:szCs w:val="28"/>
          <w:lang w:eastAsia="ru-RU"/>
        </w:rPr>
        <w:t xml:space="preserve"> (далі - КЗпП)</w:t>
      </w:r>
      <w:r w:rsidRPr="00E160FE">
        <w:rPr>
          <w:rFonts w:ascii="Times New Roman" w:hAnsi="Times New Roman" w:cs="Times New Roman"/>
          <w:color w:val="212121"/>
          <w:spacing w:val="2"/>
          <w:sz w:val="28"/>
          <w:szCs w:val="28"/>
          <w:lang w:eastAsia="ru-RU"/>
        </w:rPr>
        <w:t>, Закону України «Про загальнообов'язкове державне соціальне страхування» та прийнятих відповідно до них нормативних актів з охорони праці.</w:t>
      </w:r>
    </w:p>
    <w:p w:rsidR="009D50B7" w:rsidRPr="00E160FE" w:rsidRDefault="009D50B7" w:rsidP="004578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Закон України «Про охорону праці» визначає права громадян на охорону їх життя і здоров</w:t>
      </w:r>
      <w:r w:rsidRPr="004578F8">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я в процесі трудової діяльності, регулює відносини між власником підприємства і працівником з питань безпеки, гігієни праці, встановлює єдиний порядок організації охорони праці в Україні.</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Кодекс законів про працю України визначає трудові права і обов'язки робітників і службовців, порядок укладення та розірвання трудових договорів, порядок обліку робочого часу та часу відпустки, обов'язки адміністрації щодо створення безпечних умов праці і т.д.</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Робота у вихідні дні може компенсуватися наданням іншого дня відпочинку або у грошовій формі у подвійному розмірі (стаття 72 КЗпП).</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 xml:space="preserve">Роботодавець (стаття 13 Закону України «Про охорону праці», статті 153,157,158 КЗпП) зобов'язаний створити на кожному робочому місці умови праці відповідно до вимог нормативних актів, а також забезпечити дотримання прав працівників, гарантованих законодавством про охорону праці. </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З цією метою власник:</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створює відповідні служби і призначає посадових осіб, які забезпечують вирішення конкретних питань охорони праці;</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розробляє і реалізує комплексні заходи для досягнення встановлених нормативів з охорони праці, впроваджує прогресивні технології, досягнення науки і техніки, засоби механізації та автоматизації виробництва і т.п .</w:t>
      </w:r>
      <w:r>
        <w:rPr>
          <w:rFonts w:ascii="Times New Roman" w:hAnsi="Times New Roman" w:cs="Times New Roman"/>
          <w:color w:val="212121"/>
          <w:spacing w:val="2"/>
          <w:sz w:val="28"/>
          <w:szCs w:val="28"/>
          <w:lang w:eastAsia="ru-RU"/>
        </w:rPr>
        <w:t>;</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організовує проведення досліджень умов праці, атестації робочих місць на відповідність нормативним акт</w:t>
      </w:r>
      <w:r w:rsidR="00322BA9">
        <w:rPr>
          <w:rFonts w:ascii="Times New Roman" w:hAnsi="Times New Roman" w:cs="Times New Roman"/>
          <w:color w:val="212121"/>
          <w:spacing w:val="2"/>
          <w:sz w:val="28"/>
          <w:szCs w:val="28"/>
          <w:lang w:eastAsia="ru-RU"/>
        </w:rPr>
        <w:t>ам про охорону праці, приймає за їх підсумками заходи</w:t>
      </w:r>
      <w:r w:rsidRPr="00E160FE">
        <w:rPr>
          <w:rFonts w:ascii="Times New Roman" w:hAnsi="Times New Roman" w:cs="Times New Roman"/>
          <w:color w:val="212121"/>
          <w:spacing w:val="2"/>
          <w:sz w:val="28"/>
          <w:szCs w:val="28"/>
          <w:lang w:eastAsia="ru-RU"/>
        </w:rPr>
        <w:t xml:space="preserve"> щодо усунення небезпечних і шкідливих для здоров'я виробничих факторів;</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розробляє і затверджує положення та інструкції про охорону праці</w:t>
      </w:r>
      <w:r>
        <w:rPr>
          <w:rFonts w:ascii="Times New Roman" w:hAnsi="Times New Roman" w:cs="Times New Roman"/>
          <w:color w:val="212121"/>
          <w:spacing w:val="2"/>
          <w:sz w:val="28"/>
          <w:szCs w:val="28"/>
          <w:lang w:eastAsia="ru-RU"/>
        </w:rPr>
        <w:t>, що діють в межах підприємства.</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Працівник (стаття 14 Закону України «Про охорону праці», стаття 159 КЗпП) зобов</w:t>
      </w:r>
      <w:r w:rsidRPr="00372BC0">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язаний:</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Pr>
          <w:rFonts w:ascii="Times New Roman" w:hAnsi="Times New Roman" w:cs="Times New Roman"/>
          <w:color w:val="212121"/>
          <w:spacing w:val="2"/>
          <w:sz w:val="28"/>
          <w:szCs w:val="28"/>
          <w:lang w:eastAsia="ru-RU"/>
        </w:rPr>
        <w:t>д</w:t>
      </w:r>
      <w:r w:rsidRPr="00E160FE">
        <w:rPr>
          <w:rFonts w:ascii="Times New Roman" w:hAnsi="Times New Roman" w:cs="Times New Roman"/>
          <w:color w:val="212121"/>
          <w:spacing w:val="2"/>
          <w:sz w:val="28"/>
          <w:szCs w:val="28"/>
          <w:lang w:eastAsia="ru-RU"/>
        </w:rPr>
        <w:t>бати про особисту безпеку і здоров</w:t>
      </w:r>
      <w:r w:rsidRPr="004578F8">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я, а також про безпеку і здоров</w:t>
      </w:r>
      <w:r w:rsidRPr="004578F8">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я оточуючих людей в процесі виконання робіт чи під час перебування на території підприємства;</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знати і виконувати вимоги нормативних актів про охорону праці, правила поводження з машинами, механізмами, устаткуванням, користуватися засобами індивідуального захисту;</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val="ru-RU" w:eastAsia="ru-RU"/>
        </w:rPr>
      </w:pPr>
      <w:r w:rsidRPr="00E160FE">
        <w:rPr>
          <w:rFonts w:ascii="Times New Roman" w:hAnsi="Times New Roman" w:cs="Times New Roman"/>
          <w:color w:val="212121"/>
          <w:spacing w:val="2"/>
          <w:sz w:val="28"/>
          <w:szCs w:val="28"/>
          <w:lang w:eastAsia="ru-RU"/>
        </w:rPr>
        <w:t>проходити в установленому порядку попередні та періодичні медичні огляди</w:t>
      </w:r>
      <w:r>
        <w:rPr>
          <w:rFonts w:ascii="Times New Roman" w:hAnsi="Times New Roman" w:cs="Times New Roman"/>
          <w:color w:val="212121"/>
          <w:spacing w:val="2"/>
          <w:sz w:val="28"/>
          <w:szCs w:val="28"/>
          <w:lang w:eastAsia="ru-RU"/>
        </w:rPr>
        <w:t>.</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Усі працівники при прийнятті на роботу і в процесі роботи повинні проходити за рахунок роботодавця інструктаж, навчання з питань охорони праці (стаття 18 Закону України «Про охорону праці»).</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p>
    <w:p w:rsidR="000427FD" w:rsidRDefault="000427FD" w:rsidP="001B0E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hAnsi="Times New Roman" w:cs="Times New Roman"/>
          <w:color w:val="212121"/>
          <w:spacing w:val="2"/>
          <w:sz w:val="28"/>
          <w:szCs w:val="28"/>
          <w:lang w:eastAsia="ru-RU"/>
        </w:rPr>
      </w:pPr>
    </w:p>
    <w:p w:rsidR="009D50B7" w:rsidRDefault="009D50B7" w:rsidP="001B0E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hAnsi="Times New Roman" w:cs="Times New Roman"/>
          <w:color w:val="212121"/>
          <w:spacing w:val="2"/>
          <w:sz w:val="28"/>
          <w:szCs w:val="28"/>
          <w:lang w:eastAsia="ru-RU"/>
        </w:rPr>
      </w:pPr>
      <w:r>
        <w:rPr>
          <w:rFonts w:ascii="Times New Roman" w:hAnsi="Times New Roman" w:cs="Times New Roman"/>
          <w:color w:val="212121"/>
          <w:spacing w:val="2"/>
          <w:sz w:val="28"/>
          <w:szCs w:val="28"/>
          <w:lang w:eastAsia="ru-RU"/>
        </w:rPr>
        <w:t>3</w:t>
      </w:r>
    </w:p>
    <w:p w:rsidR="009D50B7"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Посадові особи, діяльність яких пов'язана з організацією безпечного ведення робіт, при прийомі на роботу і періодично, один раз на три роки, проходять навчання і перевірку знань з питань охорони праці.</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val="ru-RU" w:eastAsia="ru-RU"/>
        </w:rPr>
      </w:pPr>
      <w:r w:rsidRPr="00E160FE">
        <w:rPr>
          <w:rFonts w:ascii="Times New Roman" w:hAnsi="Times New Roman" w:cs="Times New Roman"/>
          <w:color w:val="212121"/>
          <w:spacing w:val="2"/>
          <w:sz w:val="28"/>
          <w:szCs w:val="28"/>
          <w:lang w:eastAsia="ru-RU"/>
        </w:rPr>
        <w:t>Колективний договір є найважливішим документом у системі нормативного регулювання взаємовідносин між власником і працівниками з питань соціального характеру, в тому числі з питань охорони праці.</w:t>
      </w:r>
    </w:p>
    <w:p w:rsidR="00ED4201"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 xml:space="preserve">Стаття 20 Закону України «Про охорону праці» встановлює, що в колективному договорі має бути передбачено надання працівникам соціальних гарантій у галузі охорони праці на рівні, не нижче передбачених законодавством, а також комплексні заходи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професійних захворювань і аварій. </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Стаття 9 Закону «Про охорону праці» визначає порядок відшкодування</w:t>
      </w:r>
      <w:r>
        <w:rPr>
          <w:rFonts w:ascii="Times New Roman" w:hAnsi="Times New Roman" w:cs="Times New Roman"/>
          <w:color w:val="212121"/>
          <w:spacing w:val="2"/>
          <w:sz w:val="28"/>
          <w:szCs w:val="28"/>
          <w:lang w:eastAsia="ru-RU"/>
        </w:rPr>
        <w:t xml:space="preserve"> шкоди в разі ушкодження здоров</w:t>
      </w:r>
      <w:r w:rsidRPr="004578F8">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я працівника або в разі його смерті. Відшкодування шкоди здійснюється Фондом соціального страхування. Роботодавець може за рахунок власних коштів здійснювати потерпілим додаткові виплати відповідно до колективного договору.</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За працівниками, які втратили працездатність у зв</w:t>
      </w:r>
      <w:r w:rsidRPr="004578F8">
        <w:rPr>
          <w:rFonts w:ascii="Times New Roman" w:hAnsi="Times New Roman" w:cs="Times New Roman"/>
          <w:color w:val="212121"/>
          <w:spacing w:val="2"/>
          <w:sz w:val="28"/>
          <w:szCs w:val="28"/>
          <w:lang w:eastAsia="ru-RU"/>
        </w:rPr>
        <w:t>’</w:t>
      </w:r>
      <w:r w:rsidRPr="00E160FE">
        <w:rPr>
          <w:rFonts w:ascii="Times New Roman" w:hAnsi="Times New Roman" w:cs="Times New Roman"/>
          <w:color w:val="212121"/>
          <w:spacing w:val="2"/>
          <w:sz w:val="28"/>
          <w:szCs w:val="28"/>
          <w:lang w:eastAsia="ru-RU"/>
        </w:rPr>
        <w:t xml:space="preserve">язку з нещасним випадком на виробництві або професійним захворюванням, зберігаються місце роботи (посада) і середня заробітна плата на весь період до відновлення працездатності або до встановлення стійкої втрати професійної працездатності.  </w:t>
      </w:r>
    </w:p>
    <w:p w:rsidR="009D50B7" w:rsidRDefault="009D50B7" w:rsidP="00CB5C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eastAsia="ru-RU"/>
        </w:rPr>
      </w:pPr>
      <w:r w:rsidRPr="00E160FE">
        <w:rPr>
          <w:rFonts w:ascii="Times New Roman" w:hAnsi="Times New Roman" w:cs="Times New Roman"/>
          <w:color w:val="212121"/>
          <w:spacing w:val="2"/>
          <w:sz w:val="28"/>
          <w:szCs w:val="28"/>
          <w:lang w:eastAsia="ru-RU"/>
        </w:rPr>
        <w:t>В Конституції України, статтею 46 зазначено, що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та в інших випадках, передбачених законом. Це право гарантується загальнообов</w:t>
      </w:r>
      <w:r w:rsidRPr="004578F8">
        <w:rPr>
          <w:rFonts w:ascii="Times New Roman" w:hAnsi="Times New Roman" w:cs="Times New Roman"/>
          <w:color w:val="212121"/>
          <w:spacing w:val="2"/>
          <w:sz w:val="28"/>
          <w:szCs w:val="28"/>
          <w:lang w:val="ru-RU" w:eastAsia="ru-RU"/>
        </w:rPr>
        <w:t>’</w:t>
      </w:r>
      <w:r w:rsidRPr="00E160FE">
        <w:rPr>
          <w:rFonts w:ascii="Times New Roman" w:hAnsi="Times New Roman" w:cs="Times New Roman"/>
          <w:color w:val="212121"/>
          <w:spacing w:val="2"/>
          <w:sz w:val="28"/>
          <w:szCs w:val="28"/>
          <w:lang w:eastAsia="ru-RU"/>
        </w:rPr>
        <w:t xml:space="preserve">язковим державним соціальним страхуванням згідно Закону України «Про загальнообов'язкове державне соціальне страхування». </w:t>
      </w:r>
      <w:r w:rsidRPr="00E160FE">
        <w:rPr>
          <w:rFonts w:ascii="Times New Roman" w:hAnsi="Times New Roman" w:cs="Times New Roman"/>
          <w:spacing w:val="2"/>
          <w:sz w:val="28"/>
          <w:szCs w:val="28"/>
          <w:lang w:eastAsia="ru-RU"/>
        </w:rPr>
        <w:t>Цей Закон відповідно до</w:t>
      </w:r>
      <w:r w:rsidRPr="00E160FE">
        <w:rPr>
          <w:rFonts w:ascii="Times New Roman" w:hAnsi="Times New Roman" w:cs="Times New Roman"/>
          <w:spacing w:val="2"/>
          <w:sz w:val="28"/>
          <w:szCs w:val="28"/>
          <w:lang w:val="ru-RU" w:eastAsia="ru-RU"/>
        </w:rPr>
        <w:t> </w:t>
      </w:r>
      <w:hyperlink r:id="rId8" w:tgtFrame="_blank" w:history="1">
        <w:r w:rsidRPr="00E160FE">
          <w:rPr>
            <w:rFonts w:ascii="Times New Roman" w:hAnsi="Times New Roman" w:cs="Times New Roman"/>
            <w:color w:val="000000"/>
            <w:spacing w:val="2"/>
            <w:sz w:val="28"/>
            <w:szCs w:val="28"/>
            <w:lang w:eastAsia="ru-RU"/>
          </w:rPr>
          <w:t>Основ законодавства України про загальнообов’язкове державне соціальне страхування</w:t>
        </w:r>
      </w:hyperlink>
      <w:r w:rsidRPr="00E160FE">
        <w:rPr>
          <w:rFonts w:ascii="Times New Roman" w:hAnsi="Times New Roman" w:cs="Times New Roman"/>
          <w:color w:val="000000"/>
          <w:spacing w:val="2"/>
          <w:sz w:val="28"/>
          <w:szCs w:val="28"/>
          <w:lang w:val="ru-RU" w:eastAsia="ru-RU"/>
        </w:rPr>
        <w:t> </w:t>
      </w:r>
      <w:r w:rsidRPr="00E160FE">
        <w:rPr>
          <w:rFonts w:ascii="Times New Roman" w:hAnsi="Times New Roman" w:cs="Times New Roman"/>
          <w:color w:val="000000"/>
          <w:spacing w:val="2"/>
          <w:sz w:val="28"/>
          <w:szCs w:val="28"/>
          <w:lang w:eastAsia="ru-RU"/>
        </w:rPr>
        <w:t>ви</w:t>
      </w:r>
      <w:r w:rsidRPr="00E160FE">
        <w:rPr>
          <w:rFonts w:ascii="Times New Roman" w:hAnsi="Times New Roman" w:cs="Times New Roman"/>
          <w:spacing w:val="2"/>
          <w:sz w:val="28"/>
          <w:szCs w:val="28"/>
          <w:lang w:eastAsia="ru-RU"/>
        </w:rPr>
        <w:t>значає правові, фінансові та організаційні засади загальнообов’язкового державного соціального страхування, гарантії працюючих громадян щодо їх соціального захисту у зв’язку з тимчасовою втратою працездатності, вагітністю та пологами, охорони життя та здоров’я.</w:t>
      </w:r>
      <w:r w:rsidRPr="00E160FE">
        <w:rPr>
          <w:rFonts w:ascii="Times New Roman" w:hAnsi="Times New Roman" w:cs="Times New Roman"/>
          <w:color w:val="212121"/>
          <w:spacing w:val="2"/>
          <w:sz w:val="28"/>
          <w:szCs w:val="28"/>
          <w:lang w:eastAsia="ru-RU"/>
        </w:rPr>
        <w:t xml:space="preserve"> Прийнятий Закон зберігає всі існуючі норми виплат потерпілим на виробництві, а також збільшує кількість соціальних послуг, що надаються працівникові в разі його травмування чи професійного захворювання.</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color w:val="212121"/>
          <w:spacing w:val="2"/>
          <w:sz w:val="28"/>
          <w:szCs w:val="28"/>
          <w:lang w:val="ru-RU" w:eastAsia="ru-RU"/>
        </w:rPr>
      </w:pPr>
      <w:r w:rsidRPr="00E160FE">
        <w:rPr>
          <w:rFonts w:ascii="Times New Roman" w:hAnsi="Times New Roman" w:cs="Times New Roman"/>
          <w:color w:val="212121"/>
          <w:spacing w:val="2"/>
          <w:sz w:val="28"/>
          <w:szCs w:val="28"/>
          <w:lang w:eastAsia="ru-RU"/>
        </w:rPr>
        <w:t>Дія Закону поширюється також на осіб, потерпілих в минулі роки і мали право на відповідні виплати та соціальні послуги.</w:t>
      </w:r>
    </w:p>
    <w:p w:rsidR="009D50B7" w:rsidRPr="00E160FE"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both"/>
        <w:rPr>
          <w:rFonts w:ascii="Times New Roman" w:hAnsi="Times New Roman" w:cs="Times New Roman"/>
          <w:b/>
          <w:bCs/>
          <w:spacing w:val="2"/>
          <w:sz w:val="28"/>
          <w:szCs w:val="28"/>
          <w:lang w:eastAsia="ru-RU"/>
        </w:rPr>
      </w:pPr>
    </w:p>
    <w:p w:rsidR="009D50B7" w:rsidRPr="00022F3D" w:rsidRDefault="009D50B7" w:rsidP="00E160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hAnsi="Times New Roman" w:cs="Times New Roman"/>
          <w:spacing w:val="2"/>
          <w:sz w:val="28"/>
          <w:szCs w:val="28"/>
          <w:lang w:eastAsia="ru-RU"/>
        </w:rPr>
      </w:pPr>
      <w:r w:rsidRPr="00022F3D">
        <w:rPr>
          <w:rFonts w:ascii="Times New Roman" w:hAnsi="Times New Roman" w:cs="Times New Roman"/>
          <w:spacing w:val="2"/>
          <w:sz w:val="28"/>
          <w:szCs w:val="28"/>
          <w:lang w:eastAsia="ru-RU"/>
        </w:rPr>
        <w:t>4. Основні вимоги виробничої санітарії та особистої гігієни</w:t>
      </w:r>
    </w:p>
    <w:p w:rsidR="009D50B7" w:rsidRPr="00E160FE" w:rsidRDefault="009D50B7" w:rsidP="00022F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jc w:val="center"/>
        <w:rPr>
          <w:rFonts w:ascii="Times New Roman" w:hAnsi="Times New Roman" w:cs="Times New Roman"/>
          <w:b/>
          <w:bCs/>
          <w:spacing w:val="2"/>
          <w:sz w:val="28"/>
          <w:szCs w:val="28"/>
          <w:lang w:eastAsia="ru-RU"/>
        </w:rPr>
      </w:pPr>
    </w:p>
    <w:p w:rsidR="009D50B7" w:rsidRPr="00E160FE" w:rsidRDefault="009D50B7" w:rsidP="00715A3F">
      <w:pPr>
        <w:suppressAutoHyphens/>
        <w:spacing w:after="0" w:line="240" w:lineRule="auto"/>
        <w:ind w:right="68" w:firstLine="567"/>
        <w:jc w:val="both"/>
        <w:rPr>
          <w:rFonts w:ascii="Times New Roman" w:hAnsi="Times New Roman" w:cs="Times New Roman"/>
          <w:b/>
          <w:bCs/>
          <w:spacing w:val="2"/>
          <w:sz w:val="28"/>
          <w:szCs w:val="28"/>
          <w:lang w:eastAsia="ar-SA"/>
        </w:rPr>
      </w:pPr>
      <w:r w:rsidRPr="00E160FE">
        <w:rPr>
          <w:rFonts w:ascii="Times New Roman" w:hAnsi="Times New Roman" w:cs="Times New Roman"/>
          <w:spacing w:val="2"/>
          <w:sz w:val="28"/>
          <w:szCs w:val="28"/>
          <w:lang w:eastAsia="ar-SA"/>
        </w:rPr>
        <w:t xml:space="preserve">Державний службовець повинен дотримуватися вимог щодо особистої та виробничої гігієни, вести здоровий спосіб життя, мати належний зовнішній вигляд, що не суперечить системі моралі. Якщо робота передбачає спецодяг, то він має бути чистим. </w:t>
      </w:r>
    </w:p>
    <w:p w:rsidR="009D50B7" w:rsidRPr="00E160FE" w:rsidRDefault="009D50B7" w:rsidP="00715A3F">
      <w:pPr>
        <w:suppressAutoHyphens/>
        <w:spacing w:after="0" w:line="240" w:lineRule="auto"/>
        <w:ind w:left="-567" w:right="68" w:firstLine="1134"/>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Кожен державний службовець повинен:</w:t>
      </w:r>
    </w:p>
    <w:p w:rsidR="000427FD" w:rsidRDefault="000427FD" w:rsidP="000427FD">
      <w:pPr>
        <w:suppressAutoHyphens/>
        <w:spacing w:after="0" w:line="240" w:lineRule="auto"/>
        <w:ind w:right="68"/>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p>
    <w:p w:rsidR="009D50B7" w:rsidRPr="00E160FE" w:rsidRDefault="009D50B7" w:rsidP="00715A3F">
      <w:pPr>
        <w:suppressAutoHyphens/>
        <w:spacing w:after="0" w:line="240" w:lineRule="auto"/>
        <w:ind w:right="68"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проходити медичні огляди, необхідні щеплення з метою профілактики інфекційних захворювань;</w:t>
      </w:r>
    </w:p>
    <w:p w:rsidR="009D50B7" w:rsidRPr="00E160FE" w:rsidRDefault="009D50B7" w:rsidP="00715A3F">
      <w:pPr>
        <w:suppressAutoHyphens/>
        <w:spacing w:after="0" w:line="240" w:lineRule="auto"/>
        <w:ind w:left="-567" w:right="68" w:firstLine="1134"/>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дотримуватися встановленого режиму праці та відпочинку;</w:t>
      </w:r>
    </w:p>
    <w:p w:rsidR="009D50B7" w:rsidRPr="00E160FE" w:rsidRDefault="009D50B7" w:rsidP="00715A3F">
      <w:pPr>
        <w:suppressAutoHyphens/>
        <w:spacing w:after="0" w:line="240" w:lineRule="auto"/>
        <w:ind w:right="68"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підтримувати чистоту та порядок, додержання основних вимог та норм щодо санітарії та гігієни (освітлення, температурний режим, наявність миючих та дезінфікуючих засобів тощо).</w:t>
      </w:r>
    </w:p>
    <w:p w:rsidR="009D50B7" w:rsidRPr="009857A8" w:rsidRDefault="009D50B7" w:rsidP="00715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8"/>
        <w:jc w:val="center"/>
        <w:rPr>
          <w:rFonts w:ascii="Times New Roman" w:hAnsi="Times New Roman" w:cs="Times New Roman"/>
          <w:spacing w:val="2"/>
          <w:sz w:val="28"/>
          <w:szCs w:val="28"/>
          <w:lang w:eastAsia="ru-RU"/>
        </w:rPr>
      </w:pPr>
    </w:p>
    <w:p w:rsidR="009D50B7" w:rsidRPr="003275D3" w:rsidRDefault="009D50B7" w:rsidP="00715A3F">
      <w:pPr>
        <w:pStyle w:val="HTML"/>
        <w:shd w:val="clear" w:color="auto" w:fill="FFFFFF"/>
        <w:ind w:right="68"/>
        <w:jc w:val="both"/>
        <w:textAlignment w:val="baseline"/>
        <w:rPr>
          <w:rFonts w:ascii="Times New Roman" w:hAnsi="Times New Roman" w:cs="Times New Roman"/>
          <w:spacing w:val="2"/>
          <w:sz w:val="28"/>
          <w:szCs w:val="28"/>
          <w:lang w:val="uk-UA"/>
        </w:rPr>
      </w:pPr>
    </w:p>
    <w:p w:rsidR="009D50B7" w:rsidRPr="008945E9" w:rsidRDefault="009D50B7" w:rsidP="006A569E">
      <w:pPr>
        <w:pStyle w:val="HTML"/>
        <w:shd w:val="clear" w:color="auto" w:fill="FFFFFF"/>
        <w:ind w:right="68"/>
        <w:jc w:val="center"/>
        <w:textAlignment w:val="baseline"/>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___________________</w:t>
      </w:r>
      <w:r w:rsidR="006A569E">
        <w:rPr>
          <w:rFonts w:ascii="Times New Roman" w:hAnsi="Times New Roman" w:cs="Times New Roman"/>
          <w:spacing w:val="2"/>
          <w:sz w:val="28"/>
          <w:szCs w:val="28"/>
          <w:lang w:val="uk-UA"/>
        </w:rPr>
        <w:t>___________________________</w:t>
      </w: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715A3F">
      <w:pPr>
        <w:pStyle w:val="HTML"/>
        <w:shd w:val="clear" w:color="auto" w:fill="FFFFFF"/>
        <w:ind w:right="68"/>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Default="0056010E" w:rsidP="00E160FE">
      <w:pPr>
        <w:pStyle w:val="HTML"/>
        <w:shd w:val="clear" w:color="auto" w:fill="FFFFFF"/>
        <w:jc w:val="both"/>
        <w:textAlignment w:val="baseline"/>
        <w:rPr>
          <w:rFonts w:ascii="Times New Roman" w:hAnsi="Times New Roman" w:cs="Times New Roman"/>
          <w:spacing w:val="2"/>
          <w:sz w:val="28"/>
          <w:szCs w:val="28"/>
        </w:rPr>
      </w:pPr>
    </w:p>
    <w:p w:rsidR="0056010E" w:rsidRPr="00E160FE" w:rsidRDefault="0056010E"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8945E9" w:rsidRDefault="009D50B7" w:rsidP="008945E9">
      <w:pPr>
        <w:pStyle w:val="HTML"/>
        <w:spacing w:line="360" w:lineRule="auto"/>
        <w:rPr>
          <w:rFonts w:ascii="Times New Roman" w:hAnsi="Times New Roman" w:cs="Times New Roman"/>
          <w:spacing w:val="2"/>
          <w:sz w:val="28"/>
          <w:szCs w:val="28"/>
        </w:rPr>
      </w:pPr>
      <w:r>
        <w:rPr>
          <w:rFonts w:ascii="Times New Roman" w:hAnsi="Times New Roman" w:cs="Times New Roman"/>
          <w:spacing w:val="2"/>
          <w:sz w:val="28"/>
          <w:szCs w:val="28"/>
          <w:lang w:val="uk-UA"/>
        </w:rPr>
        <w:t xml:space="preserve">                                                                             </w:t>
      </w:r>
      <w:r w:rsidRPr="008945E9">
        <w:rPr>
          <w:rFonts w:ascii="Times New Roman" w:hAnsi="Times New Roman" w:cs="Times New Roman"/>
          <w:spacing w:val="2"/>
          <w:sz w:val="28"/>
          <w:szCs w:val="28"/>
        </w:rPr>
        <w:t>ЗАТВЕРДЖЕНО</w:t>
      </w:r>
    </w:p>
    <w:p w:rsidR="009D50B7" w:rsidRPr="008945E9" w:rsidRDefault="009D50B7" w:rsidP="008945E9">
      <w:pPr>
        <w:pStyle w:val="HTML"/>
        <w:rPr>
          <w:rFonts w:ascii="Times New Roman" w:hAnsi="Times New Roman" w:cs="Times New Roman"/>
          <w:spacing w:val="2"/>
          <w:sz w:val="28"/>
          <w:szCs w:val="28"/>
        </w:rPr>
      </w:pPr>
      <w:r w:rsidRPr="008945E9">
        <w:rPr>
          <w:rFonts w:ascii="Times New Roman" w:hAnsi="Times New Roman" w:cs="Times New Roman"/>
          <w:spacing w:val="2"/>
          <w:sz w:val="28"/>
          <w:szCs w:val="28"/>
        </w:rPr>
        <w:t xml:space="preserve">                                                                             Розпорядження голови</w:t>
      </w:r>
    </w:p>
    <w:p w:rsidR="009D50B7" w:rsidRPr="008945E9" w:rsidRDefault="009D50B7" w:rsidP="008945E9">
      <w:pPr>
        <w:pStyle w:val="HTML"/>
        <w:rPr>
          <w:rFonts w:ascii="Times New Roman" w:hAnsi="Times New Roman" w:cs="Times New Roman"/>
          <w:spacing w:val="2"/>
          <w:sz w:val="28"/>
          <w:szCs w:val="28"/>
        </w:rPr>
      </w:pPr>
      <w:r w:rsidRPr="008945E9">
        <w:rPr>
          <w:rFonts w:ascii="Times New Roman" w:hAnsi="Times New Roman" w:cs="Times New Roman"/>
          <w:spacing w:val="2"/>
          <w:sz w:val="28"/>
          <w:szCs w:val="28"/>
        </w:rPr>
        <w:t xml:space="preserve">                                                                             районної державної адміністрації</w:t>
      </w:r>
    </w:p>
    <w:p w:rsidR="009D50B7" w:rsidRPr="008945E9" w:rsidRDefault="009D50B7" w:rsidP="008945E9">
      <w:pPr>
        <w:pStyle w:val="HTML"/>
        <w:rPr>
          <w:rFonts w:ascii="Times New Roman" w:hAnsi="Times New Roman" w:cs="Times New Roman"/>
          <w:spacing w:val="2"/>
          <w:sz w:val="28"/>
          <w:szCs w:val="28"/>
        </w:rPr>
      </w:pPr>
    </w:p>
    <w:p w:rsidR="009D50B7" w:rsidRPr="00F6512A" w:rsidRDefault="009D50B7" w:rsidP="008945E9">
      <w:pPr>
        <w:pStyle w:val="HTML"/>
        <w:rPr>
          <w:rFonts w:ascii="Times New Roman" w:hAnsi="Times New Roman" w:cs="Times New Roman"/>
          <w:spacing w:val="2"/>
          <w:sz w:val="28"/>
          <w:szCs w:val="28"/>
          <w:lang w:val="uk-UA"/>
        </w:rPr>
      </w:pPr>
      <w:r w:rsidRPr="008945E9">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8945E9">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022F3D" w:rsidRDefault="009D50B7" w:rsidP="00E160FE">
      <w:pPr>
        <w:keepNext/>
        <w:numPr>
          <w:ilvl w:val="1"/>
          <w:numId w:val="0"/>
        </w:numPr>
        <w:tabs>
          <w:tab w:val="num" w:pos="0"/>
        </w:tabs>
        <w:suppressAutoHyphens/>
        <w:spacing w:after="0" w:line="240" w:lineRule="auto"/>
        <w:ind w:left="576" w:hanging="576"/>
        <w:jc w:val="center"/>
        <w:outlineLvl w:val="1"/>
        <w:rPr>
          <w:rFonts w:ascii="Times New Roman" w:hAnsi="Times New Roman" w:cs="Times New Roman"/>
          <w:spacing w:val="2"/>
          <w:sz w:val="28"/>
          <w:szCs w:val="28"/>
          <w:lang w:eastAsia="ar-SA"/>
        </w:rPr>
      </w:pPr>
      <w:r w:rsidRPr="00022F3D">
        <w:rPr>
          <w:rFonts w:ascii="Times New Roman" w:hAnsi="Times New Roman" w:cs="Times New Roman"/>
          <w:spacing w:val="2"/>
          <w:sz w:val="28"/>
          <w:szCs w:val="28"/>
          <w:lang w:eastAsia="ar-SA"/>
        </w:rPr>
        <w:t>Перелік та тривалість питань</w:t>
      </w:r>
    </w:p>
    <w:p w:rsidR="009D50B7" w:rsidRPr="00022F3D" w:rsidRDefault="009D50B7" w:rsidP="00E160FE">
      <w:pPr>
        <w:suppressAutoHyphens/>
        <w:spacing w:after="0" w:line="240" w:lineRule="auto"/>
        <w:ind w:left="-567" w:right="-284" w:firstLine="567"/>
        <w:jc w:val="center"/>
        <w:rPr>
          <w:rFonts w:ascii="Times New Roman" w:hAnsi="Times New Roman" w:cs="Times New Roman"/>
          <w:spacing w:val="2"/>
          <w:sz w:val="28"/>
          <w:szCs w:val="28"/>
          <w:lang w:eastAsia="ar-SA"/>
        </w:rPr>
      </w:pPr>
      <w:r w:rsidRPr="00022F3D">
        <w:rPr>
          <w:rFonts w:ascii="Times New Roman" w:hAnsi="Times New Roman" w:cs="Times New Roman"/>
          <w:spacing w:val="2"/>
          <w:sz w:val="28"/>
          <w:szCs w:val="28"/>
          <w:lang w:eastAsia="ar-SA"/>
        </w:rPr>
        <w:t>вступного інструктажу</w:t>
      </w:r>
      <w:r w:rsidRPr="00022F3D">
        <w:rPr>
          <w:rFonts w:ascii="Times New Roman" w:hAnsi="Times New Roman" w:cs="Times New Roman"/>
          <w:spacing w:val="2"/>
          <w:sz w:val="28"/>
          <w:szCs w:val="28"/>
          <w:lang w:val="ru-RU" w:eastAsia="ar-SA"/>
        </w:rPr>
        <w:t xml:space="preserve"> </w:t>
      </w:r>
      <w:r w:rsidRPr="00022F3D">
        <w:rPr>
          <w:rFonts w:ascii="Times New Roman" w:hAnsi="Times New Roman" w:cs="Times New Roman"/>
          <w:spacing w:val="2"/>
          <w:sz w:val="28"/>
          <w:szCs w:val="28"/>
          <w:lang w:eastAsia="ar-SA"/>
        </w:rPr>
        <w:t xml:space="preserve">з охорони праці </w:t>
      </w:r>
      <w:r w:rsidRPr="00022F3D">
        <w:rPr>
          <w:rFonts w:ascii="Times New Roman" w:hAnsi="Times New Roman" w:cs="Times New Roman"/>
          <w:spacing w:val="2"/>
          <w:sz w:val="28"/>
          <w:szCs w:val="28"/>
          <w:lang w:val="ru-RU" w:eastAsia="ar-SA"/>
        </w:rPr>
        <w:t>для</w:t>
      </w:r>
      <w:r w:rsidRPr="00022F3D">
        <w:rPr>
          <w:rFonts w:ascii="Times New Roman" w:hAnsi="Times New Roman" w:cs="Times New Roman"/>
          <w:spacing w:val="2"/>
          <w:sz w:val="28"/>
          <w:szCs w:val="28"/>
          <w:lang w:eastAsia="ar-SA"/>
        </w:rPr>
        <w:t xml:space="preserve"> державних службовців</w:t>
      </w:r>
    </w:p>
    <w:p w:rsidR="009D50B7" w:rsidRPr="00022F3D" w:rsidRDefault="009D50B7" w:rsidP="00E160FE">
      <w:pPr>
        <w:suppressAutoHyphens/>
        <w:spacing w:after="0" w:line="240" w:lineRule="auto"/>
        <w:ind w:left="-567" w:right="-284" w:firstLine="567"/>
        <w:jc w:val="center"/>
        <w:rPr>
          <w:rFonts w:ascii="Times New Roman" w:hAnsi="Times New Roman" w:cs="Times New Roman"/>
          <w:spacing w:val="2"/>
          <w:sz w:val="28"/>
          <w:szCs w:val="28"/>
          <w:lang w:eastAsia="ar-SA"/>
        </w:rPr>
      </w:pPr>
    </w:p>
    <w:p w:rsidR="009D50B7" w:rsidRDefault="009D50B7" w:rsidP="00E160FE">
      <w:pPr>
        <w:suppressAutoHyphens/>
        <w:spacing w:after="0" w:line="240" w:lineRule="auto"/>
        <w:ind w:right="-145"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 Загальні відомості про роботу районної державної адміністрації, характерні особливості. (1-2 хв.)</w:t>
      </w:r>
      <w:r>
        <w:rPr>
          <w:rFonts w:ascii="Times New Roman" w:hAnsi="Times New Roman" w:cs="Times New Roman"/>
          <w:spacing w:val="2"/>
          <w:sz w:val="28"/>
          <w:szCs w:val="28"/>
          <w:lang w:eastAsia="ar-SA"/>
        </w:rPr>
        <w:t>.</w:t>
      </w:r>
    </w:p>
    <w:p w:rsidR="009D50B7" w:rsidRPr="00E160FE" w:rsidRDefault="009D50B7" w:rsidP="00E160FE">
      <w:pPr>
        <w:suppressAutoHyphens/>
        <w:spacing w:after="0" w:line="240" w:lineRule="auto"/>
        <w:ind w:right="-145"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 xml:space="preserve">2. Загальні правила поведінки державних службовців у приміщенні та на території районної державної адміністрації.  (1-2 хв.).  </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Основні положення Закону України «Про охорону праці», Кодексу законів про працю та нормативних актів про охорону праці, вирішення спірних питань між адміністрацією та державним службовцем (5-10 хв.):</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т</w:t>
      </w:r>
      <w:r w:rsidRPr="00E160FE">
        <w:rPr>
          <w:rFonts w:ascii="Times New Roman" w:hAnsi="Times New Roman" w:cs="Times New Roman"/>
          <w:spacing w:val="2"/>
          <w:sz w:val="28"/>
          <w:szCs w:val="28"/>
          <w:lang w:eastAsia="ar-SA"/>
        </w:rPr>
        <w:t>рудовий договір, робочий час та час відпочинку</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xml:space="preserve"> </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 п</w:t>
      </w:r>
      <w:r w:rsidRPr="00E160FE">
        <w:rPr>
          <w:rFonts w:ascii="Times New Roman" w:hAnsi="Times New Roman" w:cs="Times New Roman"/>
          <w:spacing w:val="2"/>
          <w:sz w:val="28"/>
          <w:szCs w:val="28"/>
          <w:lang w:eastAsia="ar-SA"/>
        </w:rPr>
        <w:t>равила внутрішнього службового розпорядку, відповідальність за порушення цих правил.</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56010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009D50B7" w:rsidRPr="00E160FE">
        <w:rPr>
          <w:rFonts w:ascii="Times New Roman" w:hAnsi="Times New Roman" w:cs="Times New Roman"/>
          <w:spacing w:val="2"/>
          <w:sz w:val="28"/>
          <w:szCs w:val="28"/>
          <w:lang w:eastAsia="ar-SA"/>
        </w:rPr>
        <w:t>. Система управління охороною праці, державний нагляд та громадський контроль за охороною праці:</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 xml:space="preserve">1) </w:t>
      </w:r>
      <w:r w:rsidRPr="00E160FE">
        <w:rPr>
          <w:rFonts w:ascii="Times New Roman" w:hAnsi="Times New Roman" w:cs="Times New Roman"/>
          <w:spacing w:val="2"/>
          <w:sz w:val="28"/>
          <w:szCs w:val="28"/>
          <w:lang w:eastAsia="ar-SA"/>
        </w:rPr>
        <w:t>обов'язки керівника з охорони праці;</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2)</w:t>
      </w:r>
      <w:r w:rsidR="008E1782">
        <w:rPr>
          <w:rFonts w:ascii="Times New Roman" w:hAnsi="Times New Roman" w:cs="Times New Roman"/>
          <w:spacing w:val="2"/>
          <w:sz w:val="28"/>
          <w:szCs w:val="28"/>
          <w:lang w:eastAsia="ar-SA"/>
        </w:rPr>
        <w:t xml:space="preserve"> </w:t>
      </w:r>
      <w:r w:rsidRPr="00E160FE">
        <w:rPr>
          <w:rFonts w:ascii="Times New Roman" w:hAnsi="Times New Roman" w:cs="Times New Roman"/>
          <w:spacing w:val="2"/>
          <w:sz w:val="28"/>
          <w:szCs w:val="28"/>
          <w:lang w:eastAsia="ar-SA"/>
        </w:rPr>
        <w:t xml:space="preserve">обов'язки </w:t>
      </w:r>
      <w:r>
        <w:rPr>
          <w:rFonts w:ascii="Times New Roman" w:hAnsi="Times New Roman" w:cs="Times New Roman"/>
          <w:spacing w:val="2"/>
          <w:sz w:val="28"/>
          <w:szCs w:val="28"/>
          <w:lang w:eastAsia="ar-SA"/>
        </w:rPr>
        <w:t>державного службовця/працівника</w:t>
      </w:r>
      <w:r w:rsidRPr="00E160FE">
        <w:rPr>
          <w:rFonts w:ascii="Times New Roman" w:hAnsi="Times New Roman" w:cs="Times New Roman"/>
          <w:spacing w:val="2"/>
          <w:sz w:val="28"/>
          <w:szCs w:val="28"/>
          <w:lang w:eastAsia="ar-SA"/>
        </w:rPr>
        <w:t xml:space="preserve"> щодо виконання вимог нормативних актів про охорону праці;</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3) права державного службовця/працівника</w:t>
      </w:r>
      <w:r w:rsidRPr="00E160FE">
        <w:rPr>
          <w:rFonts w:ascii="Times New Roman" w:hAnsi="Times New Roman" w:cs="Times New Roman"/>
          <w:spacing w:val="2"/>
          <w:sz w:val="28"/>
          <w:szCs w:val="28"/>
          <w:lang w:eastAsia="ar-SA"/>
        </w:rPr>
        <w:t xml:space="preserve"> з охорони праці при укладанні трудової угоди та під час роботи у підприємця;</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4) </w:t>
      </w:r>
      <w:r w:rsidRPr="00E160FE">
        <w:rPr>
          <w:rFonts w:ascii="Times New Roman" w:hAnsi="Times New Roman" w:cs="Times New Roman"/>
          <w:spacing w:val="2"/>
          <w:sz w:val="28"/>
          <w:szCs w:val="28"/>
          <w:lang w:eastAsia="ar-SA"/>
        </w:rPr>
        <w:t>відповідальність державних службовців</w:t>
      </w:r>
      <w:r>
        <w:rPr>
          <w:rFonts w:ascii="Times New Roman" w:hAnsi="Times New Roman" w:cs="Times New Roman"/>
          <w:spacing w:val="2"/>
          <w:sz w:val="28"/>
          <w:szCs w:val="28"/>
          <w:lang w:eastAsia="ar-SA"/>
        </w:rPr>
        <w:t>/працівників</w:t>
      </w:r>
      <w:r w:rsidRPr="00E160FE">
        <w:rPr>
          <w:rFonts w:ascii="Times New Roman" w:hAnsi="Times New Roman" w:cs="Times New Roman"/>
          <w:spacing w:val="2"/>
          <w:sz w:val="28"/>
          <w:szCs w:val="28"/>
          <w:lang w:eastAsia="ar-SA"/>
        </w:rPr>
        <w:t xml:space="preserve"> за порушення вимог з охорони праці;</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5) </w:t>
      </w:r>
      <w:r w:rsidRPr="00E160FE">
        <w:rPr>
          <w:rFonts w:ascii="Times New Roman" w:hAnsi="Times New Roman" w:cs="Times New Roman"/>
          <w:spacing w:val="2"/>
          <w:sz w:val="28"/>
          <w:szCs w:val="28"/>
          <w:lang w:eastAsia="ar-SA"/>
        </w:rPr>
        <w:t>попередні та періодичні медичні огляди;</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6) </w:t>
      </w:r>
      <w:r w:rsidRPr="00E160FE">
        <w:rPr>
          <w:rFonts w:ascii="Times New Roman" w:hAnsi="Times New Roman" w:cs="Times New Roman"/>
          <w:spacing w:val="2"/>
          <w:sz w:val="28"/>
          <w:szCs w:val="28"/>
          <w:lang w:eastAsia="ar-SA"/>
        </w:rPr>
        <w:t>соціальне страхування;</w:t>
      </w: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ab/>
        <w:t>7) </w:t>
      </w:r>
      <w:r w:rsidRPr="00E160FE">
        <w:rPr>
          <w:rFonts w:ascii="Times New Roman" w:hAnsi="Times New Roman" w:cs="Times New Roman"/>
          <w:spacing w:val="2"/>
          <w:sz w:val="28"/>
          <w:szCs w:val="28"/>
          <w:lang w:eastAsia="ar-SA"/>
        </w:rPr>
        <w:t>навчання з питань охорони праці.</w:t>
      </w:r>
    </w:p>
    <w:p w:rsidR="009D50B7" w:rsidRPr="00E160FE"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Default="0056010E" w:rsidP="00E160FE">
      <w:pPr>
        <w:suppressAutoHyphens/>
        <w:spacing w:after="0" w:line="240" w:lineRule="auto"/>
        <w:ind w:left="-567" w:right="-284" w:firstLine="1134"/>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r w:rsidR="009D50B7" w:rsidRPr="00E160FE">
        <w:rPr>
          <w:rFonts w:ascii="Times New Roman" w:hAnsi="Times New Roman" w:cs="Times New Roman"/>
          <w:spacing w:val="2"/>
          <w:sz w:val="28"/>
          <w:szCs w:val="28"/>
          <w:lang w:eastAsia="ar-SA"/>
        </w:rPr>
        <w:t>. Основні вимоги виробничої санітарії та особистої гігієни (2 хв.).</w:t>
      </w:r>
    </w:p>
    <w:p w:rsidR="009D50B7" w:rsidRPr="00E160FE" w:rsidRDefault="009D50B7" w:rsidP="00E160FE">
      <w:pPr>
        <w:suppressAutoHyphens/>
        <w:spacing w:after="0" w:line="240" w:lineRule="auto"/>
        <w:ind w:left="-567" w:right="-284" w:firstLine="1134"/>
        <w:jc w:val="both"/>
        <w:rPr>
          <w:rFonts w:ascii="Times New Roman" w:hAnsi="Times New Roman" w:cs="Times New Roman"/>
          <w:spacing w:val="2"/>
          <w:sz w:val="28"/>
          <w:szCs w:val="28"/>
          <w:lang w:eastAsia="ar-SA"/>
        </w:rPr>
      </w:pPr>
    </w:p>
    <w:p w:rsidR="009D50B7" w:rsidRDefault="0056010E" w:rsidP="00D57373">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009D50B7" w:rsidRPr="00E160FE">
        <w:rPr>
          <w:rFonts w:ascii="Times New Roman" w:hAnsi="Times New Roman" w:cs="Times New Roman"/>
          <w:spacing w:val="2"/>
          <w:sz w:val="28"/>
          <w:szCs w:val="28"/>
          <w:lang w:eastAsia="ar-SA"/>
        </w:rPr>
        <w:t>. </w:t>
      </w:r>
      <w:r w:rsidR="00D57373" w:rsidRPr="00E160FE">
        <w:rPr>
          <w:rFonts w:ascii="Times New Roman" w:hAnsi="Times New Roman" w:cs="Times New Roman"/>
          <w:spacing w:val="2"/>
          <w:sz w:val="28"/>
          <w:szCs w:val="28"/>
          <w:lang w:eastAsia="ar-SA"/>
        </w:rPr>
        <w:t xml:space="preserve"> </w:t>
      </w:r>
      <w:r w:rsidR="00D57373">
        <w:rPr>
          <w:rFonts w:ascii="Times New Roman" w:hAnsi="Times New Roman" w:cs="Times New Roman"/>
          <w:spacing w:val="2"/>
          <w:sz w:val="28"/>
          <w:szCs w:val="28"/>
          <w:lang w:eastAsia="ar-SA"/>
        </w:rPr>
        <w:t>Небезпека ураження електричним струмом. Захист від дотику до струмовідвідних частин електроустановок</w:t>
      </w:r>
      <w:r w:rsidR="00D57373" w:rsidRPr="00E160FE">
        <w:rPr>
          <w:rFonts w:ascii="Times New Roman" w:hAnsi="Times New Roman" w:cs="Times New Roman"/>
          <w:spacing w:val="2"/>
          <w:sz w:val="28"/>
          <w:szCs w:val="28"/>
          <w:lang w:eastAsia="ar-SA"/>
        </w:rPr>
        <w:t xml:space="preserve"> </w:t>
      </w:r>
      <w:r w:rsidR="009D50B7" w:rsidRPr="00E160FE">
        <w:rPr>
          <w:rFonts w:ascii="Times New Roman" w:hAnsi="Times New Roman" w:cs="Times New Roman"/>
          <w:spacing w:val="2"/>
          <w:sz w:val="28"/>
          <w:szCs w:val="28"/>
          <w:lang w:eastAsia="ar-SA"/>
        </w:rPr>
        <w:t>(2 хв.).</w:t>
      </w:r>
    </w:p>
    <w:p w:rsidR="009D50B7" w:rsidRDefault="009D50B7" w:rsidP="00CB4061">
      <w:pPr>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p>
    <w:p w:rsidR="009D50B7" w:rsidRDefault="0056010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009D50B7" w:rsidRPr="00E160FE">
        <w:rPr>
          <w:rFonts w:ascii="Times New Roman" w:hAnsi="Times New Roman" w:cs="Times New Roman"/>
          <w:spacing w:val="2"/>
          <w:sz w:val="28"/>
          <w:szCs w:val="28"/>
          <w:lang w:eastAsia="ar-SA"/>
        </w:rPr>
        <w:t>. Пожежна безпека. Способи та засоби запобігання пожежам, вибухам, аваріям. Дії персоналу при їх виникненні. Чинні документи з питань пожежної безпеки. Кабінети найбільш небезпечні в пожежному плані. Протипожежний режим. Загальнооб'єктні інструкції  про заходи пожежної безпеки. Способи застосування первинних засобів пожежогасіння. (2-5 хв.)</w:t>
      </w:r>
      <w:r w:rsidR="009D50B7">
        <w:rPr>
          <w:rFonts w:ascii="Times New Roman" w:hAnsi="Times New Roman" w:cs="Times New Roman"/>
          <w:spacing w:val="2"/>
          <w:sz w:val="28"/>
          <w:szCs w:val="28"/>
          <w:lang w:eastAsia="ar-SA"/>
        </w:rPr>
        <w:t>.</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56010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r w:rsidR="009D50B7" w:rsidRPr="00E160FE">
        <w:rPr>
          <w:rFonts w:ascii="Times New Roman" w:hAnsi="Times New Roman" w:cs="Times New Roman"/>
          <w:spacing w:val="2"/>
          <w:sz w:val="28"/>
          <w:szCs w:val="28"/>
          <w:lang w:eastAsia="ar-SA"/>
        </w:rPr>
        <w:t xml:space="preserve">. Перша допомога потерпілим. </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 xml:space="preserve">          ________________________________________________</w:t>
      </w: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r w:rsidRPr="00E160FE">
        <w:rPr>
          <w:rFonts w:ascii="Times New Roman" w:hAnsi="Times New Roman" w:cs="Times New Roman"/>
          <w:spacing w:val="2"/>
          <w:sz w:val="28"/>
          <w:szCs w:val="28"/>
          <w:lang w:val="uk-UA"/>
        </w:rPr>
        <w:t xml:space="preserve">    </w:t>
      </w: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0427FD" w:rsidRDefault="000427FD"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lang w:val="uk-UA"/>
        </w:rPr>
      </w:pPr>
    </w:p>
    <w:p w:rsidR="009D50B7" w:rsidRPr="0018720E" w:rsidRDefault="009D50B7" w:rsidP="0018720E">
      <w:pPr>
        <w:pStyle w:val="HTML"/>
        <w:shd w:val="clear" w:color="auto" w:fill="FFFFFF"/>
        <w:spacing w:line="360" w:lineRule="auto"/>
        <w:jc w:val="both"/>
        <w:textAlignment w:val="baseline"/>
        <w:rPr>
          <w:rFonts w:ascii="Times New Roman" w:hAnsi="Times New Roman" w:cs="Times New Roman"/>
          <w:spacing w:val="2"/>
          <w:sz w:val="28"/>
          <w:szCs w:val="28"/>
        </w:rPr>
      </w:pPr>
      <w:r w:rsidRPr="00E160FE">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 xml:space="preserve">    </w:t>
      </w:r>
      <w:r w:rsidRPr="00E160FE">
        <w:rPr>
          <w:rFonts w:ascii="Times New Roman" w:hAnsi="Times New Roman" w:cs="Times New Roman"/>
          <w:spacing w:val="2"/>
          <w:sz w:val="28"/>
          <w:szCs w:val="28"/>
          <w:lang w:val="uk-UA"/>
        </w:rPr>
        <w:t xml:space="preserve">                       </w:t>
      </w:r>
      <w:r w:rsidRPr="0018720E">
        <w:rPr>
          <w:rFonts w:ascii="Times New Roman" w:hAnsi="Times New Roman" w:cs="Times New Roman"/>
          <w:spacing w:val="2"/>
          <w:sz w:val="28"/>
          <w:szCs w:val="28"/>
        </w:rPr>
        <w:t>ЗАТВЕРДЖЕНО</w:t>
      </w:r>
    </w:p>
    <w:p w:rsidR="009D50B7" w:rsidRPr="0018720E" w:rsidRDefault="009D50B7" w:rsidP="0018720E">
      <w:pPr>
        <w:pStyle w:val="HTML"/>
        <w:shd w:val="clear" w:color="auto" w:fill="FFFFFF"/>
        <w:jc w:val="both"/>
        <w:textAlignment w:val="baseline"/>
        <w:rPr>
          <w:rFonts w:ascii="Times New Roman" w:hAnsi="Times New Roman" w:cs="Times New Roman"/>
          <w:spacing w:val="2"/>
          <w:sz w:val="28"/>
          <w:szCs w:val="28"/>
        </w:rPr>
      </w:pPr>
      <w:r w:rsidRPr="0018720E">
        <w:rPr>
          <w:rFonts w:ascii="Times New Roman" w:hAnsi="Times New Roman" w:cs="Times New Roman"/>
          <w:spacing w:val="2"/>
          <w:sz w:val="28"/>
          <w:szCs w:val="28"/>
        </w:rPr>
        <w:t xml:space="preserve">                                                                             Розпорядження голови</w:t>
      </w:r>
    </w:p>
    <w:p w:rsidR="009D50B7" w:rsidRPr="0018720E" w:rsidRDefault="009D50B7" w:rsidP="0018720E">
      <w:pPr>
        <w:pStyle w:val="HTML"/>
        <w:shd w:val="clear" w:color="auto" w:fill="FFFFFF"/>
        <w:jc w:val="both"/>
        <w:textAlignment w:val="baseline"/>
        <w:rPr>
          <w:rFonts w:ascii="Times New Roman" w:hAnsi="Times New Roman" w:cs="Times New Roman"/>
          <w:spacing w:val="2"/>
          <w:sz w:val="28"/>
          <w:szCs w:val="28"/>
        </w:rPr>
      </w:pPr>
      <w:r w:rsidRPr="0018720E">
        <w:rPr>
          <w:rFonts w:ascii="Times New Roman" w:hAnsi="Times New Roman" w:cs="Times New Roman"/>
          <w:spacing w:val="2"/>
          <w:sz w:val="28"/>
          <w:szCs w:val="28"/>
        </w:rPr>
        <w:t xml:space="preserve">                                                                             районної державної адміністрації</w:t>
      </w:r>
    </w:p>
    <w:p w:rsidR="009D50B7" w:rsidRPr="0018720E" w:rsidRDefault="009D50B7" w:rsidP="0018720E">
      <w:pPr>
        <w:pStyle w:val="HTML"/>
        <w:shd w:val="clear" w:color="auto" w:fill="FFFFFF"/>
        <w:jc w:val="both"/>
        <w:textAlignment w:val="baseline"/>
        <w:rPr>
          <w:rFonts w:ascii="Times New Roman" w:hAnsi="Times New Roman" w:cs="Times New Roman"/>
          <w:spacing w:val="2"/>
          <w:sz w:val="28"/>
          <w:szCs w:val="28"/>
        </w:rPr>
      </w:pPr>
    </w:p>
    <w:p w:rsidR="009D50B7" w:rsidRPr="00F6512A" w:rsidRDefault="009D50B7" w:rsidP="0018720E">
      <w:pPr>
        <w:pStyle w:val="HTML"/>
        <w:shd w:val="clear" w:color="auto" w:fill="FFFFFF"/>
        <w:jc w:val="both"/>
        <w:textAlignment w:val="baseline"/>
        <w:rPr>
          <w:rFonts w:ascii="Times New Roman" w:hAnsi="Times New Roman" w:cs="Times New Roman"/>
          <w:spacing w:val="2"/>
          <w:sz w:val="28"/>
          <w:szCs w:val="28"/>
          <w:lang w:val="uk-UA"/>
        </w:rPr>
      </w:pPr>
      <w:r w:rsidRPr="0018720E">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18720E">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p>
    <w:p w:rsidR="009D50B7" w:rsidRPr="00E160FE" w:rsidRDefault="009D50B7" w:rsidP="0018720E">
      <w:pPr>
        <w:pStyle w:val="HTML"/>
        <w:shd w:val="clear" w:color="auto" w:fill="FFFFFF"/>
        <w:jc w:val="both"/>
        <w:textAlignment w:val="baseline"/>
        <w:rPr>
          <w:rFonts w:ascii="Times New Roman" w:hAnsi="Times New Roman" w:cs="Times New Roman"/>
          <w:spacing w:val="2"/>
          <w:sz w:val="28"/>
          <w:szCs w:val="28"/>
        </w:rPr>
      </w:pPr>
    </w:p>
    <w:p w:rsidR="009D50B7" w:rsidRPr="00022F3D" w:rsidRDefault="009D50B7" w:rsidP="00E160FE">
      <w:pPr>
        <w:spacing w:after="0" w:line="240" w:lineRule="auto"/>
        <w:ind w:firstLine="709"/>
        <w:jc w:val="center"/>
        <w:rPr>
          <w:rFonts w:ascii="Times New Roman" w:eastAsia="MS Mincho" w:hAnsi="Times New Roman" w:cs="Times New Roman"/>
          <w:noProof/>
          <w:spacing w:val="2"/>
          <w:sz w:val="28"/>
          <w:szCs w:val="28"/>
          <w:lang w:eastAsia="ru-RU"/>
        </w:rPr>
      </w:pPr>
      <w:r w:rsidRPr="00022F3D">
        <w:rPr>
          <w:rFonts w:ascii="Times New Roman" w:eastAsia="MS Mincho" w:hAnsi="Times New Roman" w:cs="Times New Roman"/>
          <w:noProof/>
          <w:spacing w:val="2"/>
          <w:sz w:val="28"/>
          <w:szCs w:val="28"/>
          <w:lang w:eastAsia="ru-RU"/>
        </w:rPr>
        <w:t>Інструкція</w:t>
      </w:r>
    </w:p>
    <w:p w:rsidR="009D50B7" w:rsidRPr="00022F3D" w:rsidRDefault="009D50B7" w:rsidP="00E160FE">
      <w:pPr>
        <w:spacing w:after="0" w:line="240" w:lineRule="auto"/>
        <w:ind w:firstLine="709"/>
        <w:jc w:val="center"/>
        <w:rPr>
          <w:rFonts w:ascii="Times New Roman" w:eastAsia="MS Mincho" w:hAnsi="Times New Roman" w:cs="Times New Roman"/>
          <w:noProof/>
          <w:spacing w:val="2"/>
          <w:sz w:val="28"/>
          <w:szCs w:val="28"/>
          <w:lang w:eastAsia="ru-RU"/>
        </w:rPr>
      </w:pPr>
      <w:r w:rsidRPr="00022F3D">
        <w:rPr>
          <w:rFonts w:ascii="Times New Roman" w:eastAsia="MS Mincho" w:hAnsi="Times New Roman" w:cs="Times New Roman"/>
          <w:noProof/>
          <w:spacing w:val="2"/>
          <w:sz w:val="28"/>
          <w:szCs w:val="28"/>
          <w:lang w:eastAsia="ru-RU"/>
        </w:rPr>
        <w:t>з охорони праці №1</w:t>
      </w:r>
    </w:p>
    <w:p w:rsidR="009D50B7" w:rsidRPr="00022F3D" w:rsidRDefault="009D50B7" w:rsidP="00E160FE">
      <w:pPr>
        <w:spacing w:after="0" w:line="240" w:lineRule="auto"/>
        <w:ind w:firstLine="709"/>
        <w:jc w:val="center"/>
        <w:rPr>
          <w:rFonts w:ascii="Times New Roman" w:eastAsia="MS Mincho" w:hAnsi="Times New Roman" w:cs="Times New Roman"/>
          <w:noProof/>
          <w:spacing w:val="2"/>
          <w:sz w:val="28"/>
          <w:szCs w:val="28"/>
          <w:lang w:val="ru-RU" w:eastAsia="ru-RU"/>
        </w:rPr>
      </w:pPr>
      <w:r w:rsidRPr="00022F3D">
        <w:rPr>
          <w:rFonts w:ascii="Times New Roman" w:eastAsia="MS Mincho" w:hAnsi="Times New Roman" w:cs="Times New Roman"/>
          <w:noProof/>
          <w:spacing w:val="2"/>
          <w:sz w:val="28"/>
          <w:szCs w:val="28"/>
          <w:lang w:val="ru-RU" w:eastAsia="ru-RU"/>
        </w:rPr>
        <w:t xml:space="preserve">для адміністративного персоналу </w:t>
      </w:r>
    </w:p>
    <w:p w:rsidR="009D50B7" w:rsidRPr="00022F3D" w:rsidRDefault="009D50B7" w:rsidP="00E160FE">
      <w:pPr>
        <w:spacing w:after="0" w:line="240" w:lineRule="auto"/>
        <w:ind w:firstLine="709"/>
        <w:jc w:val="both"/>
        <w:rPr>
          <w:rFonts w:ascii="Times New Roman" w:eastAsia="MS Mincho" w:hAnsi="Times New Roman"/>
          <w:noProof/>
          <w:spacing w:val="2"/>
          <w:sz w:val="28"/>
          <w:szCs w:val="28"/>
          <w:lang w:val="ru-RU" w:eastAsia="ru-RU"/>
        </w:rPr>
      </w:pPr>
    </w:p>
    <w:p w:rsidR="009D50B7" w:rsidRPr="00E160FE" w:rsidRDefault="009D50B7" w:rsidP="00E160FE">
      <w:pPr>
        <w:spacing w:after="0" w:line="240" w:lineRule="auto"/>
        <w:ind w:firstLine="709"/>
        <w:jc w:val="center"/>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І</w:t>
      </w:r>
      <w:r w:rsidRPr="00E160FE">
        <w:rPr>
          <w:rFonts w:ascii="Times New Roman" w:eastAsia="MS Mincho" w:hAnsi="Times New Roman" w:cs="Times New Roman"/>
          <w:noProof/>
          <w:spacing w:val="2"/>
          <w:sz w:val="28"/>
          <w:szCs w:val="28"/>
          <w:lang w:val="ru-RU" w:eastAsia="ru-RU"/>
        </w:rPr>
        <w:t>. ЗАГАЛЬНІ ПОЛОЖЕННЯ</w:t>
      </w:r>
    </w:p>
    <w:p w:rsidR="009D50B7" w:rsidRPr="00E160FE" w:rsidRDefault="009D50B7" w:rsidP="00E160FE">
      <w:pPr>
        <w:spacing w:after="0" w:line="240" w:lineRule="auto"/>
        <w:ind w:firstLine="709"/>
        <w:jc w:val="both"/>
        <w:rPr>
          <w:rFonts w:ascii="Times New Roman" w:eastAsia="MS Mincho" w:hAnsi="Times New Roman"/>
          <w:noProof/>
          <w:spacing w:val="2"/>
          <w:sz w:val="28"/>
          <w:szCs w:val="28"/>
          <w:lang w:val="ru-RU" w:eastAsia="ru-RU"/>
        </w:rPr>
      </w:pPr>
    </w:p>
    <w:p w:rsidR="009D50B7" w:rsidRDefault="009D50B7" w:rsidP="00E160FE">
      <w:pPr>
        <w:tabs>
          <w:tab w:val="left" w:pos="7005"/>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eastAsia="MS Mincho" w:hAnsi="Times New Roman" w:cs="Times New Roman"/>
          <w:spacing w:val="2"/>
          <w:sz w:val="28"/>
          <w:szCs w:val="28"/>
          <w:lang w:eastAsia="ar-SA"/>
        </w:rPr>
        <w:t xml:space="preserve">1. Дана інструкція з охорони праці встановлює вимоги безпеки для адміністративного персоналу  </w:t>
      </w:r>
      <w:r w:rsidRPr="00E160FE">
        <w:rPr>
          <w:rFonts w:ascii="Times New Roman" w:hAnsi="Times New Roman" w:cs="Times New Roman"/>
          <w:spacing w:val="2"/>
          <w:sz w:val="28"/>
          <w:szCs w:val="28"/>
          <w:lang w:eastAsia="ar-SA"/>
        </w:rPr>
        <w:t>районної державної адміністрації.</w:t>
      </w:r>
    </w:p>
    <w:p w:rsidR="009D50B7" w:rsidRPr="00E160FE" w:rsidRDefault="009D50B7" w:rsidP="00E160FE">
      <w:pPr>
        <w:tabs>
          <w:tab w:val="left" w:pos="7005"/>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pacing w:after="0" w:line="240" w:lineRule="auto"/>
        <w:ind w:firstLine="567"/>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2. В основу інструкції покладена мета – створення безпечних умов праці на робочих місцях, профілактика виробничого травматизму та профзахворювань.</w:t>
      </w:r>
    </w:p>
    <w:p w:rsidR="009D50B7" w:rsidRPr="00E160FE" w:rsidRDefault="009D50B7" w:rsidP="00E160FE">
      <w:pPr>
        <w:spacing w:after="0" w:line="240" w:lineRule="auto"/>
        <w:ind w:firstLine="567"/>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3. Персонал повинен пройти вивчення нормативних актів з охорони праці у відповідності з вимогами Положення про навчання з питань охорони праці.</w:t>
      </w:r>
    </w:p>
    <w:p w:rsidR="009D50B7" w:rsidRPr="00E160FE"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 xml:space="preserve"> </w:t>
      </w: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 xml:space="preserve">4. Працівники зобов’язані вивчити цю інструкцію та неухильно виконувати її вимоги. </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Pr="00E160FE" w:rsidRDefault="009D50B7" w:rsidP="00E160FE">
      <w:pPr>
        <w:spacing w:after="0" w:line="240" w:lineRule="auto"/>
        <w:ind w:firstLine="567"/>
        <w:jc w:val="both"/>
        <w:rPr>
          <w:rFonts w:ascii="Times New Roman" w:eastAsia="MS Mincho" w:hAnsi="Times New Roman" w:cs="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5. Під час прямування на роботу та з роботи необхідно виконувати вимоги Правил дорожнього руху та використання загального транспорту.</w:t>
      </w:r>
    </w:p>
    <w:p w:rsidR="009D50B7" w:rsidRPr="00E160FE" w:rsidRDefault="009D50B7" w:rsidP="00E160FE">
      <w:pPr>
        <w:spacing w:after="0" w:line="240" w:lineRule="auto"/>
        <w:ind w:firstLine="709"/>
        <w:jc w:val="both"/>
        <w:rPr>
          <w:rFonts w:ascii="Times New Roman" w:eastAsia="MS Mincho" w:hAnsi="Times New Roman" w:cs="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 xml:space="preserve"> </w:t>
      </w:r>
    </w:p>
    <w:p w:rsidR="009D50B7" w:rsidRDefault="009D50B7" w:rsidP="00E160FE">
      <w:pPr>
        <w:spacing w:after="0" w:line="240" w:lineRule="auto"/>
        <w:ind w:firstLine="540"/>
        <w:jc w:val="center"/>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ІІ</w:t>
      </w:r>
      <w:r w:rsidRPr="00E160FE">
        <w:rPr>
          <w:rFonts w:ascii="Times New Roman" w:eastAsia="MS Mincho" w:hAnsi="Times New Roman" w:cs="Times New Roman"/>
          <w:noProof/>
          <w:spacing w:val="2"/>
          <w:sz w:val="28"/>
          <w:szCs w:val="28"/>
          <w:lang w:val="ru-RU" w:eastAsia="ru-RU"/>
        </w:rPr>
        <w:t>. ВИМОГИ ПЕРЕД ПОЧАТКОМ РОБОТИ</w:t>
      </w:r>
    </w:p>
    <w:p w:rsidR="009D50B7" w:rsidRPr="00E160FE" w:rsidRDefault="009D50B7" w:rsidP="00E160FE">
      <w:pPr>
        <w:spacing w:after="0" w:line="240" w:lineRule="auto"/>
        <w:ind w:firstLine="540"/>
        <w:jc w:val="center"/>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1. </w:t>
      </w:r>
      <w:r w:rsidRPr="00E160FE">
        <w:rPr>
          <w:rFonts w:ascii="Times New Roman" w:eastAsia="MS Mincho" w:hAnsi="Times New Roman" w:cs="Times New Roman"/>
          <w:noProof/>
          <w:spacing w:val="2"/>
          <w:sz w:val="28"/>
          <w:szCs w:val="28"/>
          <w:lang w:val="ru-RU" w:eastAsia="ru-RU"/>
        </w:rPr>
        <w:t xml:space="preserve">Перед початком роботи необхідно підготувати робоче місце. </w:t>
      </w: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Pr="00E160FE"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2. </w:t>
      </w:r>
      <w:r w:rsidRPr="00E160FE">
        <w:rPr>
          <w:rFonts w:ascii="Times New Roman" w:eastAsia="MS Mincho" w:hAnsi="Times New Roman" w:cs="Times New Roman"/>
          <w:noProof/>
          <w:spacing w:val="2"/>
          <w:sz w:val="28"/>
          <w:szCs w:val="28"/>
          <w:lang w:val="ru-RU" w:eastAsia="ru-RU"/>
        </w:rPr>
        <w:t>При виявлені недоліків повідомити про це керівника.</w:t>
      </w:r>
    </w:p>
    <w:p w:rsidR="009D50B7" w:rsidRPr="00E160FE"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p>
    <w:p w:rsidR="009D50B7" w:rsidRDefault="009D50B7" w:rsidP="00E160FE">
      <w:pPr>
        <w:spacing w:after="0" w:line="240" w:lineRule="auto"/>
        <w:ind w:firstLine="540"/>
        <w:jc w:val="center"/>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ІІІ</w:t>
      </w:r>
      <w:r w:rsidRPr="00E160FE">
        <w:rPr>
          <w:rFonts w:ascii="Times New Roman" w:eastAsia="MS Mincho" w:hAnsi="Times New Roman" w:cs="Times New Roman"/>
          <w:noProof/>
          <w:spacing w:val="2"/>
          <w:sz w:val="28"/>
          <w:szCs w:val="28"/>
          <w:lang w:val="ru-RU" w:eastAsia="ru-RU"/>
        </w:rPr>
        <w:t>. ВИМОГИ БЕЗПЕКИ ПІД ЧАС РОБОТИ</w:t>
      </w:r>
    </w:p>
    <w:p w:rsidR="009D50B7" w:rsidRPr="00E160FE" w:rsidRDefault="009D50B7" w:rsidP="00E160FE">
      <w:pPr>
        <w:spacing w:after="0" w:line="240" w:lineRule="auto"/>
        <w:ind w:firstLine="540"/>
        <w:jc w:val="center"/>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1. Під час роботи необхідно виконувати вимоги внутрішнього службового розпорядку.</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2. Палити дозволяється тільки у спеціально відведеному місці.</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3. Забороняється використовувати саморобні та несправні електричні прилади.</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4. Забороняється залишати без нагляду увімкнені електричні прилади.</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5. Забороняється:</w:t>
      </w: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BC785F">
      <w:pPr>
        <w:spacing w:after="0" w:line="240" w:lineRule="auto"/>
        <w:ind w:firstLine="540"/>
        <w:jc w:val="center"/>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2</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1) </w:t>
      </w:r>
      <w:r w:rsidRPr="00E160FE">
        <w:rPr>
          <w:rFonts w:ascii="Times New Roman" w:eastAsia="MS Mincho" w:hAnsi="Times New Roman" w:cs="Times New Roman"/>
          <w:noProof/>
          <w:spacing w:val="2"/>
          <w:sz w:val="28"/>
          <w:szCs w:val="28"/>
          <w:lang w:val="ru-RU" w:eastAsia="ru-RU"/>
        </w:rPr>
        <w:t>кидати на підлогу папір та сміття;</w:t>
      </w:r>
    </w:p>
    <w:p w:rsidR="009D50B7" w:rsidRPr="00E160FE"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p>
    <w:p w:rsidR="009D50B7"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2) </w:t>
      </w:r>
      <w:r w:rsidRPr="00E160FE">
        <w:rPr>
          <w:rFonts w:ascii="Times New Roman" w:eastAsia="MS Mincho" w:hAnsi="Times New Roman" w:cs="Times New Roman"/>
          <w:noProof/>
          <w:spacing w:val="2"/>
          <w:sz w:val="28"/>
          <w:szCs w:val="28"/>
          <w:lang w:val="ru-RU" w:eastAsia="ru-RU"/>
        </w:rPr>
        <w:t>вмикати в електричну мережу неперевірені прилади;</w:t>
      </w:r>
    </w:p>
    <w:p w:rsidR="009D50B7" w:rsidRPr="00E160FE"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p>
    <w:p w:rsidR="009D50B7"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3) </w:t>
      </w:r>
      <w:r w:rsidRPr="00E160FE">
        <w:rPr>
          <w:rFonts w:ascii="Times New Roman" w:eastAsia="MS Mincho" w:hAnsi="Times New Roman" w:cs="Times New Roman"/>
          <w:noProof/>
          <w:spacing w:val="2"/>
          <w:sz w:val="28"/>
          <w:szCs w:val="28"/>
          <w:lang w:val="ru-RU" w:eastAsia="ru-RU"/>
        </w:rPr>
        <w:t>здійснювати ремонт електрообладнання.</w:t>
      </w:r>
    </w:p>
    <w:p w:rsidR="009D50B7" w:rsidRPr="00E160FE" w:rsidRDefault="009D50B7" w:rsidP="00AF7B2E">
      <w:pPr>
        <w:suppressAutoHyphens/>
        <w:spacing w:after="0" w:line="240" w:lineRule="auto"/>
        <w:ind w:left="90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6. Під час роботи необхідно використовувати справну оргтехніку, апарати, механізми та інше, виконуючи вимоги інструкцій по експлуатації.</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7. Під час вентилювання приміщень, з метою запобігання простудних захворювань, не допускати протягів.</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8. Під час відкриття вікон та хвірток необхідно перевірити їх справність та стійкість у відчиненому стані.</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 xml:space="preserve">9. Під час виникнення пожежі повідомити керівництво, викликати пожежну команду за телефоном 101, прийняти заходи по евакуації працюючих </w:t>
      </w:r>
    </w:p>
    <w:p w:rsidR="009D50B7" w:rsidRDefault="009D50B7" w:rsidP="00F05B01">
      <w:pPr>
        <w:spacing w:after="0" w:line="240" w:lineRule="auto"/>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з приміщень та приступити до гасіння пожежі засобами пожежегасіння та підручними матеріалами.</w:t>
      </w:r>
    </w:p>
    <w:p w:rsidR="009D50B7" w:rsidRPr="00E160FE" w:rsidRDefault="009D50B7" w:rsidP="00F05B01">
      <w:pPr>
        <w:spacing w:after="0" w:line="240" w:lineRule="auto"/>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10. Під час пересування за межами районної державної адміністрації дотримуватись правил особливої обережності.</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Pr="00E160FE" w:rsidRDefault="009D50B7" w:rsidP="00E160FE">
      <w:pPr>
        <w:spacing w:after="0" w:line="240" w:lineRule="auto"/>
        <w:ind w:firstLine="540"/>
        <w:jc w:val="center"/>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eastAsia="ru-RU"/>
        </w:rPr>
        <w:t>І</w:t>
      </w:r>
      <w:r>
        <w:rPr>
          <w:rFonts w:ascii="Times New Roman" w:eastAsia="MS Mincho" w:hAnsi="Times New Roman" w:cs="Times New Roman"/>
          <w:noProof/>
          <w:spacing w:val="2"/>
          <w:sz w:val="28"/>
          <w:szCs w:val="28"/>
          <w:lang w:val="en-US" w:eastAsia="ru-RU"/>
        </w:rPr>
        <w:t>V</w:t>
      </w:r>
      <w:r>
        <w:rPr>
          <w:rFonts w:ascii="Times New Roman" w:eastAsia="MS Mincho" w:hAnsi="Times New Roman" w:cs="Times New Roman"/>
          <w:noProof/>
          <w:spacing w:val="2"/>
          <w:sz w:val="28"/>
          <w:szCs w:val="28"/>
          <w:lang w:val="ru-RU" w:eastAsia="ru-RU"/>
        </w:rPr>
        <w:t>. </w:t>
      </w:r>
      <w:r w:rsidRPr="00E160FE">
        <w:rPr>
          <w:rFonts w:ascii="Times New Roman" w:eastAsia="MS Mincho" w:hAnsi="Times New Roman" w:cs="Times New Roman"/>
          <w:noProof/>
          <w:spacing w:val="2"/>
          <w:sz w:val="28"/>
          <w:szCs w:val="28"/>
          <w:lang w:val="ru-RU" w:eastAsia="ru-RU"/>
        </w:rPr>
        <w:t>ВИМОГИ БЕЗПЕКИ ПО ЗАКІНЧЕННЮ РОБОТИ</w:t>
      </w:r>
    </w:p>
    <w:p w:rsidR="009D50B7" w:rsidRPr="00E160FE" w:rsidRDefault="009D50B7" w:rsidP="00E160FE">
      <w:pPr>
        <w:spacing w:after="0" w:line="240" w:lineRule="auto"/>
        <w:ind w:firstLine="540"/>
        <w:jc w:val="both"/>
        <w:rPr>
          <w:rFonts w:ascii="Times New Roman" w:eastAsia="MS Mincho" w:hAnsi="Times New Roman"/>
          <w:b/>
          <w:bCs/>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1. По закінченню роботи прибрати своє робоче місце, вимкнути оргтехніку та прилади від електромережі.</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2. Виходячи з приміщення останнім, необхідно вимкнути освітлення приміщення.</w:t>
      </w:r>
    </w:p>
    <w:p w:rsidR="00D57373" w:rsidRDefault="00D57373" w:rsidP="00E160FE">
      <w:pPr>
        <w:spacing w:after="0" w:line="240" w:lineRule="auto"/>
        <w:ind w:firstLine="540"/>
        <w:jc w:val="both"/>
        <w:rPr>
          <w:rFonts w:ascii="Times New Roman" w:eastAsia="MS Mincho" w:hAnsi="Times New Roman" w:cs="Times New Roman"/>
          <w:noProof/>
          <w:spacing w:val="2"/>
          <w:sz w:val="28"/>
          <w:szCs w:val="28"/>
          <w:lang w:val="ru-RU" w:eastAsia="ru-RU"/>
        </w:rPr>
      </w:pPr>
    </w:p>
    <w:p w:rsidR="00D57373" w:rsidRPr="00E160FE" w:rsidRDefault="00D57373" w:rsidP="00E160FE">
      <w:pPr>
        <w:spacing w:after="0" w:line="240" w:lineRule="auto"/>
        <w:ind w:firstLine="540"/>
        <w:jc w:val="both"/>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val="ru-RU" w:eastAsia="ru-RU"/>
        </w:rPr>
        <w:t>3. Поставити кабінети з обмеженим доступом під сигналізацію.</w:t>
      </w:r>
    </w:p>
    <w:p w:rsidR="009D50B7" w:rsidRPr="00E160FE"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p>
    <w:p w:rsidR="009D50B7" w:rsidRPr="00E160FE" w:rsidRDefault="009D50B7" w:rsidP="00E160FE">
      <w:pPr>
        <w:spacing w:after="0" w:line="240" w:lineRule="auto"/>
        <w:ind w:firstLine="540"/>
        <w:jc w:val="center"/>
        <w:rPr>
          <w:rFonts w:ascii="Times New Roman" w:eastAsia="MS Mincho" w:hAnsi="Times New Roman" w:cs="Times New Roman"/>
          <w:noProof/>
          <w:spacing w:val="2"/>
          <w:sz w:val="28"/>
          <w:szCs w:val="28"/>
          <w:lang w:val="ru-RU" w:eastAsia="ru-RU"/>
        </w:rPr>
      </w:pPr>
      <w:r>
        <w:rPr>
          <w:rFonts w:ascii="Times New Roman" w:eastAsia="MS Mincho" w:hAnsi="Times New Roman" w:cs="Times New Roman"/>
          <w:noProof/>
          <w:spacing w:val="2"/>
          <w:sz w:val="28"/>
          <w:szCs w:val="28"/>
          <w:lang w:val="en-US" w:eastAsia="ru-RU"/>
        </w:rPr>
        <w:t>V</w:t>
      </w:r>
      <w:r>
        <w:rPr>
          <w:rFonts w:ascii="Times New Roman" w:eastAsia="MS Mincho" w:hAnsi="Times New Roman" w:cs="Times New Roman"/>
          <w:noProof/>
          <w:spacing w:val="2"/>
          <w:sz w:val="28"/>
          <w:szCs w:val="28"/>
          <w:lang w:val="ru-RU" w:eastAsia="ru-RU"/>
        </w:rPr>
        <w:t>. </w:t>
      </w:r>
      <w:r w:rsidRPr="00E160FE">
        <w:rPr>
          <w:rFonts w:ascii="Times New Roman" w:eastAsia="MS Mincho" w:hAnsi="Times New Roman" w:cs="Times New Roman"/>
          <w:noProof/>
          <w:spacing w:val="2"/>
          <w:sz w:val="28"/>
          <w:szCs w:val="28"/>
          <w:lang w:val="ru-RU" w:eastAsia="ru-RU"/>
        </w:rPr>
        <w:t>ВІДПОВІДАЛЬНІСТЬ ЗА ВИКОНАННЯ ІНСТРУКЦІЇ</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1. Голова районної державної адміністрації здійснює контроль за виконанням вимог даної інструкції та несе відповідальність за створення безпечних та нешкідливих умов праці працівників та держслужбовців.</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Default="009D50B7" w:rsidP="00E160FE">
      <w:pPr>
        <w:spacing w:after="0" w:line="240" w:lineRule="auto"/>
        <w:ind w:firstLine="540"/>
        <w:jc w:val="both"/>
        <w:rPr>
          <w:rFonts w:ascii="Times New Roman" w:eastAsia="MS Mincho" w:hAnsi="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2. Держслужбовці відповідають за виконання вимог інструкції, несуть відповідальність в об’ємі виконуваних робіт.</w:t>
      </w:r>
    </w:p>
    <w:p w:rsidR="009D50B7" w:rsidRPr="00E160FE" w:rsidRDefault="009D50B7" w:rsidP="00E160FE">
      <w:pPr>
        <w:spacing w:after="0" w:line="240" w:lineRule="auto"/>
        <w:ind w:firstLine="540"/>
        <w:jc w:val="both"/>
        <w:rPr>
          <w:rFonts w:ascii="Times New Roman" w:eastAsia="MS Mincho" w:hAnsi="Times New Roman"/>
          <w:noProof/>
          <w:spacing w:val="2"/>
          <w:sz w:val="28"/>
          <w:szCs w:val="28"/>
          <w:lang w:val="ru-RU" w:eastAsia="ru-RU"/>
        </w:rPr>
      </w:pPr>
    </w:p>
    <w:p w:rsidR="009D50B7" w:rsidRPr="00E160FE" w:rsidRDefault="009D50B7" w:rsidP="00E160FE">
      <w:pPr>
        <w:spacing w:after="0" w:line="240" w:lineRule="auto"/>
        <w:ind w:firstLine="540"/>
        <w:jc w:val="both"/>
        <w:rPr>
          <w:rFonts w:ascii="Times New Roman" w:eastAsia="MS Mincho" w:hAnsi="Times New Roman" w:cs="Times New Roman"/>
          <w:noProof/>
          <w:spacing w:val="2"/>
          <w:sz w:val="28"/>
          <w:szCs w:val="28"/>
          <w:lang w:val="ru-RU" w:eastAsia="ru-RU"/>
        </w:rPr>
      </w:pPr>
      <w:r w:rsidRPr="00E160FE">
        <w:rPr>
          <w:rFonts w:ascii="Times New Roman" w:eastAsia="MS Mincho" w:hAnsi="Times New Roman" w:cs="Times New Roman"/>
          <w:noProof/>
          <w:spacing w:val="2"/>
          <w:sz w:val="28"/>
          <w:szCs w:val="28"/>
          <w:lang w:val="ru-RU" w:eastAsia="ru-RU"/>
        </w:rPr>
        <w:t xml:space="preserve">3. За порушення вимог даної інструкції держслужбовці несуть відповідальність у відповідності з діючим законодавством. </w:t>
      </w:r>
    </w:p>
    <w:p w:rsidR="009D50B7" w:rsidRPr="00E160FE" w:rsidRDefault="009D50B7" w:rsidP="00E160FE">
      <w:pPr>
        <w:shd w:val="clear" w:color="auto" w:fill="FFFFFF"/>
        <w:tabs>
          <w:tab w:val="left" w:pos="-3544"/>
        </w:tabs>
        <w:suppressAutoHyphens/>
        <w:spacing w:after="0" w:line="240" w:lineRule="auto"/>
        <w:jc w:val="both"/>
        <w:rPr>
          <w:rFonts w:ascii="Times New Roman" w:hAnsi="Times New Roman" w:cs="Times New Roman"/>
          <w:color w:val="000000"/>
          <w:spacing w:val="2"/>
          <w:sz w:val="28"/>
          <w:szCs w:val="28"/>
          <w:lang w:eastAsia="ar-SA"/>
        </w:rPr>
      </w:pPr>
    </w:p>
    <w:p w:rsidR="000427FD" w:rsidRDefault="000427FD" w:rsidP="008A568C">
      <w:pPr>
        <w:shd w:val="clear" w:color="auto" w:fill="FFFFFF"/>
        <w:tabs>
          <w:tab w:val="left" w:pos="-3544"/>
        </w:tabs>
        <w:suppressAutoHyphens/>
        <w:spacing w:after="0" w:line="240" w:lineRule="auto"/>
        <w:jc w:val="center"/>
        <w:rPr>
          <w:rFonts w:ascii="Times New Roman" w:hAnsi="Times New Roman" w:cs="Times New Roman"/>
          <w:color w:val="000000"/>
          <w:spacing w:val="2"/>
          <w:sz w:val="28"/>
          <w:szCs w:val="28"/>
          <w:lang w:eastAsia="ar-SA"/>
        </w:rPr>
      </w:pPr>
    </w:p>
    <w:p w:rsidR="009D50B7" w:rsidRDefault="009D50B7" w:rsidP="008A568C">
      <w:pPr>
        <w:shd w:val="clear" w:color="auto" w:fill="FFFFFF"/>
        <w:tabs>
          <w:tab w:val="left" w:pos="-3544"/>
        </w:tabs>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3</w:t>
      </w:r>
    </w:p>
    <w:p w:rsidR="009D50B7" w:rsidRDefault="009D50B7" w:rsidP="00E160FE">
      <w:pPr>
        <w:shd w:val="clear" w:color="auto" w:fill="FFFFFF"/>
        <w:tabs>
          <w:tab w:val="left" w:pos="-3544"/>
        </w:tabs>
        <w:suppressAutoHyphens/>
        <w:spacing w:after="0" w:line="240" w:lineRule="auto"/>
        <w:jc w:val="center"/>
        <w:rPr>
          <w:rFonts w:ascii="Times New Roman" w:hAnsi="Times New Roman" w:cs="Times New Roman"/>
          <w:color w:val="000000"/>
          <w:spacing w:val="2"/>
          <w:sz w:val="28"/>
          <w:szCs w:val="28"/>
          <w:lang w:eastAsia="ar-SA"/>
        </w:rPr>
      </w:pPr>
    </w:p>
    <w:p w:rsidR="009D50B7" w:rsidRPr="00E160FE" w:rsidRDefault="009D50B7" w:rsidP="00E160FE">
      <w:pPr>
        <w:shd w:val="clear" w:color="auto" w:fill="FFFFFF"/>
        <w:tabs>
          <w:tab w:val="left" w:pos="-3544"/>
        </w:tabs>
        <w:suppressAutoHyphens/>
        <w:spacing w:after="0" w:line="240" w:lineRule="auto"/>
        <w:jc w:val="center"/>
        <w:rPr>
          <w:rFonts w:ascii="Times New Roman" w:hAnsi="Times New Roman" w:cs="Times New Roman"/>
          <w:b/>
          <w:bCs/>
          <w:color w:val="000000"/>
          <w:spacing w:val="2"/>
          <w:sz w:val="28"/>
          <w:szCs w:val="28"/>
          <w:lang w:eastAsia="ar-SA"/>
        </w:rPr>
      </w:pPr>
      <w:r>
        <w:rPr>
          <w:rFonts w:ascii="Times New Roman" w:hAnsi="Times New Roman" w:cs="Times New Roman"/>
          <w:color w:val="000000"/>
          <w:spacing w:val="2"/>
          <w:sz w:val="28"/>
          <w:szCs w:val="28"/>
          <w:lang w:val="en-US" w:eastAsia="ar-SA"/>
        </w:rPr>
        <w:t>V</w:t>
      </w:r>
      <w:r>
        <w:rPr>
          <w:rFonts w:ascii="Times New Roman" w:hAnsi="Times New Roman" w:cs="Times New Roman"/>
          <w:color w:val="000000"/>
          <w:spacing w:val="2"/>
          <w:sz w:val="28"/>
          <w:szCs w:val="28"/>
          <w:lang w:eastAsia="ar-SA"/>
        </w:rPr>
        <w:t>І. </w:t>
      </w:r>
      <w:r w:rsidRPr="00E160FE">
        <w:rPr>
          <w:rFonts w:ascii="Times New Roman" w:hAnsi="Times New Roman" w:cs="Times New Roman"/>
          <w:color w:val="000000"/>
          <w:spacing w:val="2"/>
          <w:sz w:val="28"/>
          <w:szCs w:val="28"/>
          <w:lang w:eastAsia="ar-SA"/>
        </w:rPr>
        <w:t>ВИМОГИ БЕЗПЕКИ В АВАРІЙНИХ СІТУАЦІЯХ</w:t>
      </w:r>
      <w:r w:rsidRPr="00E160FE">
        <w:rPr>
          <w:rFonts w:ascii="Times New Roman" w:hAnsi="Times New Roman" w:cs="Times New Roman"/>
          <w:b/>
          <w:bCs/>
          <w:color w:val="000000"/>
          <w:spacing w:val="2"/>
          <w:sz w:val="28"/>
          <w:szCs w:val="28"/>
          <w:lang w:val="ru-RU" w:eastAsia="ar-SA"/>
        </w:rPr>
        <w:t>.</w:t>
      </w:r>
    </w:p>
    <w:p w:rsidR="009D50B7" w:rsidRPr="00E160FE" w:rsidRDefault="009D50B7" w:rsidP="00E160FE">
      <w:pPr>
        <w:shd w:val="clear" w:color="auto" w:fill="FFFFFF"/>
        <w:tabs>
          <w:tab w:val="left" w:pos="-3544"/>
        </w:tabs>
        <w:suppressAutoHyphens/>
        <w:spacing w:after="0" w:line="240" w:lineRule="auto"/>
        <w:jc w:val="both"/>
        <w:rPr>
          <w:rFonts w:ascii="Times New Roman" w:hAnsi="Times New Roman" w:cs="Times New Roman"/>
          <w:b/>
          <w:bCs/>
          <w:spacing w:val="2"/>
          <w:sz w:val="28"/>
          <w:szCs w:val="28"/>
          <w:lang w:eastAsia="ar-SA"/>
        </w:rPr>
      </w:pPr>
    </w:p>
    <w:p w:rsidR="009D50B7" w:rsidRDefault="009D50B7" w:rsidP="00E160FE">
      <w:pPr>
        <w:shd w:val="clear" w:color="auto" w:fill="FFFFFF"/>
        <w:tabs>
          <w:tab w:val="left" w:pos="851"/>
        </w:tabs>
        <w:suppressAutoHyphens/>
        <w:spacing w:after="0" w:line="240" w:lineRule="auto"/>
        <w:ind w:firstLine="567"/>
        <w:jc w:val="both"/>
        <w:rPr>
          <w:rFonts w:ascii="Times New Roman" w:hAnsi="Times New Roman" w:cs="Times New Roman"/>
          <w:color w:val="000000"/>
          <w:spacing w:val="2"/>
          <w:sz w:val="28"/>
          <w:szCs w:val="28"/>
          <w:lang w:eastAsia="ar-SA"/>
        </w:rPr>
      </w:pPr>
      <w:r w:rsidRPr="00E160FE">
        <w:rPr>
          <w:rFonts w:ascii="Times New Roman" w:hAnsi="Times New Roman" w:cs="Times New Roman"/>
          <w:color w:val="000000"/>
          <w:spacing w:val="2"/>
          <w:sz w:val="28"/>
          <w:szCs w:val="28"/>
          <w:lang w:eastAsia="ar-SA"/>
        </w:rPr>
        <w:t>1. При виникненні небезпечної ситуації (ознак горіння, дим, запах гару, тощо) негайно відключіть апаратуру від електромережі, повідомте особу, відповідальну за справний стан апаратури, та не залишайте а</w:t>
      </w:r>
      <w:r>
        <w:rPr>
          <w:rFonts w:ascii="Times New Roman" w:hAnsi="Times New Roman" w:cs="Times New Roman"/>
          <w:color w:val="000000"/>
          <w:spacing w:val="2"/>
          <w:sz w:val="28"/>
          <w:szCs w:val="28"/>
          <w:lang w:eastAsia="ar-SA"/>
        </w:rPr>
        <w:t>паратуру без постійного нагляду.</w:t>
      </w:r>
    </w:p>
    <w:p w:rsidR="00F24D0A" w:rsidRPr="00E160FE" w:rsidRDefault="00F24D0A" w:rsidP="00E160FE">
      <w:pPr>
        <w:shd w:val="clear" w:color="auto" w:fill="FFFFFF"/>
        <w:tabs>
          <w:tab w:val="left" w:pos="851"/>
        </w:tabs>
        <w:suppressAutoHyphens/>
        <w:spacing w:after="0" w:line="240" w:lineRule="auto"/>
        <w:ind w:firstLine="567"/>
        <w:jc w:val="both"/>
        <w:rPr>
          <w:rFonts w:ascii="Times New Roman" w:hAnsi="Times New Roman" w:cs="Times New Roman"/>
          <w:color w:val="000000"/>
          <w:spacing w:val="2"/>
          <w:sz w:val="28"/>
          <w:szCs w:val="28"/>
          <w:lang w:eastAsia="ar-SA"/>
        </w:rPr>
      </w:pPr>
    </w:p>
    <w:p w:rsidR="009D50B7" w:rsidRDefault="009D50B7" w:rsidP="00E160FE">
      <w:pPr>
        <w:shd w:val="clear" w:color="auto" w:fill="FFFFFF"/>
        <w:suppressAutoHyphens/>
        <w:spacing w:after="0" w:line="240" w:lineRule="auto"/>
        <w:ind w:firstLine="567"/>
        <w:jc w:val="both"/>
        <w:rPr>
          <w:rFonts w:ascii="Times New Roman" w:hAnsi="Times New Roman" w:cs="Times New Roman"/>
          <w:color w:val="000000"/>
          <w:spacing w:val="2"/>
          <w:sz w:val="28"/>
          <w:szCs w:val="28"/>
          <w:lang w:eastAsia="ar-SA"/>
        </w:rPr>
      </w:pPr>
      <w:r w:rsidRPr="00E160FE">
        <w:rPr>
          <w:rFonts w:ascii="Times New Roman" w:hAnsi="Times New Roman" w:cs="Times New Roman"/>
          <w:color w:val="000000"/>
          <w:spacing w:val="2"/>
          <w:sz w:val="28"/>
          <w:szCs w:val="28"/>
          <w:lang w:eastAsia="ar-SA"/>
        </w:rPr>
        <w:t xml:space="preserve">2. У разі виникнення пожежі негайно приступіть до гасіння пожежі первинними засобами пожежогасіння, при необхідності повідомте пожежну частину по тел. </w:t>
      </w:r>
      <w:r w:rsidRPr="00E160FE">
        <w:rPr>
          <w:rFonts w:ascii="Times New Roman" w:hAnsi="Times New Roman" w:cs="Times New Roman"/>
          <w:b/>
          <w:bCs/>
          <w:color w:val="000000"/>
          <w:spacing w:val="2"/>
          <w:sz w:val="28"/>
          <w:szCs w:val="28"/>
          <w:u w:val="single"/>
          <w:lang w:eastAsia="ar-SA"/>
        </w:rPr>
        <w:t>101</w:t>
      </w:r>
      <w:r>
        <w:rPr>
          <w:rFonts w:ascii="Times New Roman" w:hAnsi="Times New Roman" w:cs="Times New Roman"/>
          <w:color w:val="000000"/>
          <w:spacing w:val="2"/>
          <w:sz w:val="28"/>
          <w:szCs w:val="28"/>
          <w:lang w:eastAsia="ar-SA"/>
        </w:rPr>
        <w:t>.</w:t>
      </w:r>
    </w:p>
    <w:p w:rsidR="009D50B7" w:rsidRPr="00E160FE" w:rsidRDefault="009D50B7" w:rsidP="00E160FE">
      <w:pPr>
        <w:shd w:val="clear" w:color="auto" w:fill="FFFFFF"/>
        <w:suppressAutoHyphens/>
        <w:spacing w:after="0" w:line="240" w:lineRule="auto"/>
        <w:ind w:firstLine="567"/>
        <w:jc w:val="both"/>
        <w:rPr>
          <w:rFonts w:ascii="Times New Roman" w:hAnsi="Times New Roman" w:cs="Times New Roman"/>
          <w:color w:val="000000"/>
          <w:spacing w:val="2"/>
          <w:sz w:val="28"/>
          <w:szCs w:val="28"/>
          <w:lang w:eastAsia="ar-SA"/>
        </w:rPr>
      </w:pPr>
    </w:p>
    <w:p w:rsidR="009D50B7" w:rsidRPr="00E160FE" w:rsidRDefault="009D50B7" w:rsidP="00E160FE">
      <w:pPr>
        <w:shd w:val="clear" w:color="auto" w:fill="FFFFFF"/>
        <w:suppressAutoHyphens/>
        <w:spacing w:after="0" w:line="240" w:lineRule="auto"/>
        <w:ind w:firstLine="567"/>
        <w:jc w:val="both"/>
        <w:rPr>
          <w:rFonts w:ascii="Times New Roman" w:hAnsi="Times New Roman" w:cs="Times New Roman"/>
          <w:color w:val="000000"/>
          <w:spacing w:val="2"/>
          <w:sz w:val="28"/>
          <w:szCs w:val="28"/>
          <w:lang w:val="ru-RU" w:eastAsia="ar-SA"/>
        </w:rPr>
      </w:pPr>
      <w:r w:rsidRPr="00E160FE">
        <w:rPr>
          <w:rFonts w:ascii="Times New Roman" w:hAnsi="Times New Roman" w:cs="Times New Roman"/>
          <w:color w:val="000000"/>
          <w:spacing w:val="2"/>
          <w:sz w:val="28"/>
          <w:szCs w:val="28"/>
          <w:lang w:eastAsia="ar-SA"/>
        </w:rPr>
        <w:t xml:space="preserve">3. При ураженні електричним струмом надати потерпілому першу долікарняну допомогу, викликати медичну швидку допомогу по телефону </w:t>
      </w:r>
      <w:r w:rsidRPr="00E160FE">
        <w:rPr>
          <w:rFonts w:ascii="Times New Roman" w:hAnsi="Times New Roman" w:cs="Times New Roman"/>
          <w:b/>
          <w:bCs/>
          <w:color w:val="000000"/>
          <w:spacing w:val="2"/>
          <w:sz w:val="28"/>
          <w:szCs w:val="28"/>
          <w:u w:val="single"/>
          <w:lang w:eastAsia="ar-SA"/>
        </w:rPr>
        <w:t>103</w:t>
      </w:r>
      <w:r w:rsidRPr="00E160FE">
        <w:rPr>
          <w:rFonts w:ascii="Times New Roman" w:hAnsi="Times New Roman" w:cs="Times New Roman"/>
          <w:color w:val="000000"/>
          <w:spacing w:val="2"/>
          <w:sz w:val="28"/>
          <w:szCs w:val="28"/>
          <w:lang w:eastAsia="ar-SA"/>
        </w:rPr>
        <w:t>.</w:t>
      </w:r>
      <w:r w:rsidRPr="00E160FE">
        <w:rPr>
          <w:rFonts w:ascii="Times New Roman" w:hAnsi="Times New Roman" w:cs="Times New Roman"/>
          <w:color w:val="000000"/>
          <w:spacing w:val="2"/>
          <w:sz w:val="28"/>
          <w:szCs w:val="28"/>
          <w:lang w:val="ru-RU" w:eastAsia="ar-SA"/>
        </w:rPr>
        <w:t xml:space="preserve"> </w:t>
      </w: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                    </w:t>
      </w:r>
    </w:p>
    <w:p w:rsidR="009D50B7" w:rsidRPr="004A4459" w:rsidRDefault="009D50B7" w:rsidP="00B73B7F">
      <w:pPr>
        <w:pStyle w:val="HTML"/>
        <w:shd w:val="clear" w:color="auto" w:fill="FFFFFF"/>
        <w:jc w:val="center"/>
        <w:textAlignment w:val="baseline"/>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___________________________________________________</w:t>
      </w: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D57373" w:rsidRDefault="00D57373"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Pr="004A4459" w:rsidRDefault="009D50B7" w:rsidP="004A4459">
      <w:pPr>
        <w:pStyle w:val="HTML"/>
        <w:spacing w:line="360" w:lineRule="auto"/>
        <w:rPr>
          <w:rFonts w:ascii="Times New Roman" w:hAnsi="Times New Roman" w:cs="Times New Roman"/>
          <w:spacing w:val="2"/>
          <w:sz w:val="28"/>
          <w:szCs w:val="28"/>
        </w:rPr>
      </w:pPr>
      <w:r>
        <w:rPr>
          <w:rFonts w:ascii="Times New Roman" w:hAnsi="Times New Roman" w:cs="Times New Roman"/>
          <w:spacing w:val="2"/>
          <w:sz w:val="28"/>
          <w:szCs w:val="28"/>
          <w:lang w:val="uk-UA"/>
        </w:rPr>
        <w:t xml:space="preserve"> </w:t>
      </w:r>
      <w:r w:rsidRPr="004A4459">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 xml:space="preserve">                               </w:t>
      </w:r>
      <w:r w:rsidRPr="004A4459">
        <w:rPr>
          <w:rFonts w:ascii="Times New Roman" w:hAnsi="Times New Roman" w:cs="Times New Roman"/>
          <w:spacing w:val="2"/>
          <w:sz w:val="28"/>
          <w:szCs w:val="28"/>
        </w:rPr>
        <w:t>ЗАТВЕРДЖЕНО</w:t>
      </w:r>
    </w:p>
    <w:p w:rsidR="009D50B7" w:rsidRPr="004A4459" w:rsidRDefault="009D50B7" w:rsidP="004A4459">
      <w:pPr>
        <w:pStyle w:val="HTML"/>
        <w:rPr>
          <w:rFonts w:ascii="Times New Roman" w:hAnsi="Times New Roman" w:cs="Times New Roman"/>
          <w:spacing w:val="2"/>
          <w:sz w:val="28"/>
          <w:szCs w:val="28"/>
        </w:rPr>
      </w:pPr>
      <w:r w:rsidRPr="004A4459">
        <w:rPr>
          <w:rFonts w:ascii="Times New Roman" w:hAnsi="Times New Roman" w:cs="Times New Roman"/>
          <w:spacing w:val="2"/>
          <w:sz w:val="28"/>
          <w:szCs w:val="28"/>
        </w:rPr>
        <w:t xml:space="preserve">                                                                             Розпорядження голови</w:t>
      </w:r>
    </w:p>
    <w:p w:rsidR="009D50B7" w:rsidRPr="004A4459" w:rsidRDefault="009D50B7" w:rsidP="004A4459">
      <w:pPr>
        <w:pStyle w:val="HTML"/>
        <w:rPr>
          <w:rFonts w:ascii="Times New Roman" w:hAnsi="Times New Roman" w:cs="Times New Roman"/>
          <w:spacing w:val="2"/>
          <w:sz w:val="28"/>
          <w:szCs w:val="28"/>
        </w:rPr>
      </w:pPr>
      <w:r w:rsidRPr="004A4459">
        <w:rPr>
          <w:rFonts w:ascii="Times New Roman" w:hAnsi="Times New Roman" w:cs="Times New Roman"/>
          <w:spacing w:val="2"/>
          <w:sz w:val="28"/>
          <w:szCs w:val="28"/>
        </w:rPr>
        <w:t xml:space="preserve">                                                                             районної державної адміністрації</w:t>
      </w:r>
    </w:p>
    <w:p w:rsidR="009D50B7" w:rsidRPr="004A4459" w:rsidRDefault="009D50B7" w:rsidP="004A4459">
      <w:pPr>
        <w:pStyle w:val="HTML"/>
        <w:rPr>
          <w:rFonts w:ascii="Times New Roman" w:hAnsi="Times New Roman" w:cs="Times New Roman"/>
          <w:spacing w:val="2"/>
          <w:sz w:val="28"/>
          <w:szCs w:val="28"/>
        </w:rPr>
      </w:pPr>
    </w:p>
    <w:p w:rsidR="009D50B7" w:rsidRPr="00F6512A" w:rsidRDefault="009D50B7" w:rsidP="004A4459">
      <w:pPr>
        <w:pStyle w:val="HTML"/>
        <w:rPr>
          <w:rFonts w:ascii="Times New Roman" w:hAnsi="Times New Roman" w:cs="Times New Roman"/>
          <w:spacing w:val="2"/>
          <w:sz w:val="28"/>
          <w:szCs w:val="28"/>
          <w:lang w:val="uk-UA"/>
        </w:rPr>
      </w:pPr>
      <w:r w:rsidRPr="004A4459">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4A4459">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p>
    <w:p w:rsidR="009D50B7" w:rsidRPr="00F36D36" w:rsidRDefault="009D50B7" w:rsidP="004A4459">
      <w:pPr>
        <w:pStyle w:val="HTML"/>
        <w:rPr>
          <w:rFonts w:ascii="Times New Roman" w:hAnsi="Times New Roman" w:cs="Times New Roman"/>
          <w:spacing w:val="2"/>
          <w:sz w:val="28"/>
          <w:szCs w:val="28"/>
          <w:lang w:val="uk-UA"/>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AF7B2E" w:rsidRDefault="009D50B7" w:rsidP="00C4196F">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AF7B2E">
        <w:rPr>
          <w:rFonts w:ascii="Times New Roman" w:hAnsi="Times New Roman" w:cs="Times New Roman"/>
          <w:color w:val="000000"/>
          <w:spacing w:val="2"/>
          <w:sz w:val="28"/>
          <w:szCs w:val="28"/>
          <w:lang w:eastAsia="ar-SA"/>
        </w:rPr>
        <w:t>ІНСТРУКЦІЯ</w:t>
      </w:r>
    </w:p>
    <w:p w:rsidR="009D50B7" w:rsidRPr="00AF7B2E"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AF7B2E">
        <w:rPr>
          <w:rFonts w:ascii="Times New Roman" w:hAnsi="Times New Roman" w:cs="Times New Roman"/>
          <w:color w:val="000000"/>
          <w:spacing w:val="2"/>
          <w:sz w:val="28"/>
          <w:szCs w:val="28"/>
          <w:lang w:eastAsia="ar-SA"/>
        </w:rPr>
        <w:t>з охорони праці №2</w:t>
      </w:r>
    </w:p>
    <w:p w:rsidR="009D50B7"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AF7B2E">
        <w:rPr>
          <w:rFonts w:ascii="Times New Roman" w:hAnsi="Times New Roman" w:cs="Times New Roman"/>
          <w:color w:val="000000"/>
          <w:spacing w:val="2"/>
          <w:sz w:val="28"/>
          <w:szCs w:val="28"/>
          <w:lang w:eastAsia="ar-SA"/>
        </w:rPr>
        <w:t>для працівників та держслужбовців, професійна діяльність</w:t>
      </w:r>
    </w:p>
    <w:p w:rsidR="009D50B7"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AF7B2E">
        <w:rPr>
          <w:rFonts w:ascii="Times New Roman" w:hAnsi="Times New Roman" w:cs="Times New Roman"/>
          <w:color w:val="000000"/>
          <w:spacing w:val="2"/>
          <w:sz w:val="28"/>
          <w:szCs w:val="28"/>
          <w:lang w:eastAsia="ar-SA"/>
        </w:rPr>
        <w:t>яких</w:t>
      </w:r>
      <w:r>
        <w:rPr>
          <w:rFonts w:ascii="Times New Roman" w:hAnsi="Times New Roman" w:cs="Times New Roman"/>
          <w:color w:val="000000"/>
          <w:spacing w:val="2"/>
          <w:sz w:val="28"/>
          <w:szCs w:val="28"/>
          <w:lang w:eastAsia="ar-SA"/>
        </w:rPr>
        <w:t xml:space="preserve"> </w:t>
      </w:r>
      <w:r w:rsidRPr="00AF7B2E">
        <w:rPr>
          <w:rFonts w:ascii="Times New Roman" w:hAnsi="Times New Roman" w:cs="Times New Roman"/>
          <w:color w:val="000000"/>
          <w:spacing w:val="2"/>
          <w:sz w:val="28"/>
          <w:szCs w:val="28"/>
          <w:lang w:eastAsia="ar-SA"/>
        </w:rPr>
        <w:t>пов’язана з роботою при виконанні якої може виникнути</w:t>
      </w:r>
    </w:p>
    <w:p w:rsidR="009D50B7" w:rsidRPr="00AF7B2E"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AF7B2E">
        <w:rPr>
          <w:rFonts w:ascii="Times New Roman" w:hAnsi="Times New Roman" w:cs="Times New Roman"/>
          <w:color w:val="000000"/>
          <w:spacing w:val="2"/>
          <w:sz w:val="28"/>
          <w:szCs w:val="28"/>
          <w:lang w:eastAsia="ar-SA"/>
        </w:rPr>
        <w:t xml:space="preserve">небезпека ураження електричним струмом </w:t>
      </w:r>
    </w:p>
    <w:p w:rsidR="009D50B7" w:rsidRPr="00E160FE" w:rsidRDefault="009D50B7" w:rsidP="00E160FE">
      <w:pPr>
        <w:shd w:val="clear" w:color="auto" w:fill="FFFFFF"/>
        <w:suppressAutoHyphens/>
        <w:spacing w:after="0" w:line="240" w:lineRule="auto"/>
        <w:jc w:val="both"/>
        <w:rPr>
          <w:rFonts w:ascii="Times New Roman" w:hAnsi="Times New Roman" w:cs="Times New Roman"/>
          <w:color w:val="000000"/>
          <w:spacing w:val="2"/>
          <w:sz w:val="28"/>
          <w:szCs w:val="28"/>
          <w:lang w:eastAsia="ar-SA"/>
        </w:rPr>
      </w:pPr>
    </w:p>
    <w:p w:rsidR="009D50B7" w:rsidRPr="00E160FE" w:rsidRDefault="009D50B7" w:rsidP="00E160FE">
      <w:pPr>
        <w:shd w:val="clear" w:color="auto" w:fill="FFFFFF"/>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І</w:t>
      </w:r>
      <w:r w:rsidRPr="00E160FE">
        <w:rPr>
          <w:rFonts w:ascii="Times New Roman" w:hAnsi="Times New Roman" w:cs="Times New Roman"/>
          <w:spacing w:val="2"/>
          <w:sz w:val="28"/>
          <w:szCs w:val="28"/>
          <w:lang w:eastAsia="ar-SA"/>
        </w:rPr>
        <w:t>. Загальні положення.</w:t>
      </w:r>
    </w:p>
    <w:p w:rsidR="009D50B7" w:rsidRPr="00E160FE" w:rsidRDefault="009D50B7" w:rsidP="00E160FE">
      <w:pPr>
        <w:shd w:val="clear" w:color="auto" w:fill="FFFFFF"/>
        <w:suppressAutoHyphens/>
        <w:spacing w:after="0" w:line="240" w:lineRule="auto"/>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 Держслужбовець повинен вміти надавати першу долікарняну допомогу потерпілим при нещасних випадках, вміти користуватися первинними засобами пожежогасіння та знати де вони розташовані.</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D57373"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009D50B7" w:rsidRPr="00E160FE">
        <w:rPr>
          <w:rFonts w:ascii="Times New Roman" w:hAnsi="Times New Roman" w:cs="Times New Roman"/>
          <w:spacing w:val="2"/>
          <w:sz w:val="28"/>
          <w:szCs w:val="28"/>
          <w:lang w:eastAsia="ar-SA"/>
        </w:rPr>
        <w:t>. Необхідно знати, де виключається обслуговуюча електроустановка від електромережі на розподільчому електрощиту.</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ab/>
      </w:r>
    </w:p>
    <w:p w:rsidR="009D50B7" w:rsidRDefault="00D57373"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009D50B7" w:rsidRPr="00E160FE">
        <w:rPr>
          <w:rFonts w:ascii="Times New Roman" w:hAnsi="Times New Roman" w:cs="Times New Roman"/>
          <w:spacing w:val="2"/>
          <w:sz w:val="28"/>
          <w:szCs w:val="28"/>
          <w:lang w:eastAsia="ar-SA"/>
        </w:rPr>
        <w:t>. Забороняється знімати вивішені, забороняючи плакати на електровимикачах та включення при цьому цих електровимикачів.</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D57373"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009D50B7" w:rsidRPr="00E160FE">
        <w:rPr>
          <w:rFonts w:ascii="Times New Roman" w:hAnsi="Times New Roman" w:cs="Times New Roman"/>
          <w:spacing w:val="2"/>
          <w:sz w:val="28"/>
          <w:szCs w:val="28"/>
          <w:lang w:eastAsia="ar-SA"/>
        </w:rPr>
        <w:t>. ЗАБОРОНЯЄТЬСЯ:</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м</w:t>
      </w:r>
      <w:r w:rsidRPr="00E160FE">
        <w:rPr>
          <w:rFonts w:ascii="Times New Roman" w:hAnsi="Times New Roman" w:cs="Times New Roman"/>
          <w:spacing w:val="2"/>
          <w:sz w:val="28"/>
          <w:szCs w:val="28"/>
          <w:lang w:eastAsia="ar-SA"/>
        </w:rPr>
        <w:t>іняти електролампочки в освітлювальних приладах</w:t>
      </w:r>
      <w:r>
        <w:rPr>
          <w:rFonts w:ascii="Times New Roman" w:hAnsi="Times New Roman" w:cs="Times New Roman"/>
          <w:spacing w:val="2"/>
          <w:sz w:val="28"/>
          <w:szCs w:val="28"/>
          <w:lang w:eastAsia="ar-SA"/>
        </w:rPr>
        <w:t>;</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с</w:t>
      </w:r>
      <w:r w:rsidRPr="00E160FE">
        <w:rPr>
          <w:rFonts w:ascii="Times New Roman" w:hAnsi="Times New Roman" w:cs="Times New Roman"/>
          <w:spacing w:val="2"/>
          <w:sz w:val="28"/>
          <w:szCs w:val="28"/>
          <w:lang w:eastAsia="ar-SA"/>
        </w:rPr>
        <w:t>амовіль</w:t>
      </w:r>
      <w:r>
        <w:rPr>
          <w:rFonts w:ascii="Times New Roman" w:hAnsi="Times New Roman" w:cs="Times New Roman"/>
          <w:spacing w:val="2"/>
          <w:sz w:val="28"/>
          <w:szCs w:val="28"/>
          <w:lang w:eastAsia="ar-SA"/>
        </w:rPr>
        <w:t>но ремонтувати електрообладнанн</w:t>
      </w:r>
      <w:r w:rsidR="00C4196F">
        <w:rPr>
          <w:rFonts w:ascii="Times New Roman" w:hAnsi="Times New Roman" w:cs="Times New Roman"/>
          <w:spacing w:val="2"/>
          <w:sz w:val="28"/>
          <w:szCs w:val="28"/>
          <w:lang w:eastAsia="ar-SA"/>
        </w:rPr>
        <w:t>я</w:t>
      </w:r>
      <w:r>
        <w:rPr>
          <w:rFonts w:ascii="Times New Roman" w:hAnsi="Times New Roman" w:cs="Times New Roman"/>
          <w:spacing w:val="2"/>
          <w:sz w:val="28"/>
          <w:szCs w:val="28"/>
          <w:lang w:eastAsia="ar-SA"/>
        </w:rPr>
        <w:t>;</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00C448BE">
        <w:rPr>
          <w:rFonts w:ascii="Times New Roman" w:hAnsi="Times New Roman" w:cs="Times New Roman"/>
          <w:spacing w:val="2"/>
          <w:sz w:val="28"/>
          <w:szCs w:val="28"/>
          <w:lang w:eastAsia="ar-SA"/>
        </w:rPr>
        <w:t> в</w:t>
      </w:r>
      <w:r w:rsidRPr="00E160FE">
        <w:rPr>
          <w:rFonts w:ascii="Times New Roman" w:hAnsi="Times New Roman" w:cs="Times New Roman"/>
          <w:spacing w:val="2"/>
          <w:sz w:val="28"/>
          <w:szCs w:val="28"/>
          <w:lang w:eastAsia="ar-SA"/>
        </w:rPr>
        <w:t xml:space="preserve">икористовувати електропровід, який з’єднаний між собою шляхом скручування та має неізольовані частини та пошкодження. </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448B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r w:rsidR="009D50B7" w:rsidRPr="00E160FE">
        <w:rPr>
          <w:rFonts w:ascii="Times New Roman" w:hAnsi="Times New Roman" w:cs="Times New Roman"/>
          <w:spacing w:val="2"/>
          <w:sz w:val="28"/>
          <w:szCs w:val="28"/>
          <w:lang w:eastAsia="ar-SA"/>
        </w:rPr>
        <w:t>. Про всі зауваження та недоліки в роботі з електрообладнання необхідно повідомити особу, відповідальну за технічно справний стан роботи та б</w:t>
      </w:r>
      <w:r w:rsidR="009D50B7">
        <w:rPr>
          <w:rFonts w:ascii="Times New Roman" w:hAnsi="Times New Roman" w:cs="Times New Roman"/>
          <w:spacing w:val="2"/>
          <w:sz w:val="28"/>
          <w:szCs w:val="28"/>
          <w:lang w:eastAsia="ar-SA"/>
        </w:rPr>
        <w:t>езпечну експлуатацію обладнання.</w:t>
      </w:r>
    </w:p>
    <w:p w:rsidR="009D50B7" w:rsidRPr="00E160FE"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ІІ</w:t>
      </w:r>
      <w:r w:rsidRPr="00E160FE">
        <w:rPr>
          <w:rFonts w:ascii="Times New Roman" w:hAnsi="Times New Roman" w:cs="Times New Roman"/>
          <w:spacing w:val="2"/>
          <w:sz w:val="28"/>
          <w:szCs w:val="28"/>
          <w:lang w:eastAsia="ar-SA"/>
        </w:rPr>
        <w:t>. Вимог</w:t>
      </w:r>
      <w:r>
        <w:rPr>
          <w:rFonts w:ascii="Times New Roman" w:hAnsi="Times New Roman" w:cs="Times New Roman"/>
          <w:spacing w:val="2"/>
          <w:sz w:val="28"/>
          <w:szCs w:val="28"/>
          <w:lang w:eastAsia="ar-SA"/>
        </w:rPr>
        <w:t>и безпеки перед початком роботи</w:t>
      </w:r>
    </w:p>
    <w:p w:rsidR="009D50B7" w:rsidRPr="00E160FE" w:rsidRDefault="009D50B7" w:rsidP="00E160FE">
      <w:pPr>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E160FE">
      <w:pPr>
        <w:shd w:val="clear" w:color="auto" w:fill="FFFFFF"/>
        <w:tabs>
          <w:tab w:val="left" w:pos="730"/>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 Необхідно</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xml:space="preserve"> </w:t>
      </w:r>
    </w:p>
    <w:p w:rsidR="009D50B7" w:rsidRPr="00E160FE" w:rsidRDefault="009D50B7" w:rsidP="00E160FE">
      <w:pPr>
        <w:shd w:val="clear" w:color="auto" w:fill="FFFFFF"/>
        <w:tabs>
          <w:tab w:val="left" w:pos="730"/>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4A4459">
      <w:pPr>
        <w:shd w:val="clear" w:color="auto" w:fill="FFFFFF"/>
        <w:tabs>
          <w:tab w:val="left" w:pos="749"/>
        </w:tabs>
        <w:suppressAutoHyphens/>
        <w:spacing w:after="0" w:line="240" w:lineRule="auto"/>
        <w:ind w:left="34" w:firstLine="533"/>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перевіряти с</w:t>
      </w:r>
      <w:r w:rsidRPr="00E160FE">
        <w:rPr>
          <w:rFonts w:ascii="Times New Roman" w:hAnsi="Times New Roman" w:cs="Times New Roman"/>
          <w:spacing w:val="2"/>
          <w:sz w:val="28"/>
          <w:szCs w:val="28"/>
          <w:lang w:eastAsia="ar-SA"/>
        </w:rPr>
        <w:t>правності ізоляції дроту для підключення обладнання до електромережі;</w:t>
      </w:r>
    </w:p>
    <w:p w:rsidR="009D50B7" w:rsidRPr="00E160FE" w:rsidRDefault="009D50B7" w:rsidP="004A4459">
      <w:pPr>
        <w:shd w:val="clear" w:color="auto" w:fill="FFFFFF"/>
        <w:tabs>
          <w:tab w:val="left" w:pos="749"/>
        </w:tabs>
        <w:suppressAutoHyphens/>
        <w:spacing w:after="0" w:line="240" w:lineRule="auto"/>
        <w:ind w:left="34" w:firstLine="533"/>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749"/>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ц</w:t>
      </w:r>
      <w:r w:rsidRPr="00E160FE">
        <w:rPr>
          <w:rFonts w:ascii="Times New Roman" w:hAnsi="Times New Roman" w:cs="Times New Roman"/>
          <w:spacing w:val="2"/>
          <w:sz w:val="28"/>
          <w:szCs w:val="28"/>
          <w:lang w:eastAsia="ar-SA"/>
        </w:rPr>
        <w:t>ілісність ізолюючих елементів обладнання</w:t>
      </w:r>
      <w:r>
        <w:rPr>
          <w:rFonts w:ascii="Times New Roman" w:hAnsi="Times New Roman" w:cs="Times New Roman"/>
          <w:spacing w:val="2"/>
          <w:sz w:val="28"/>
          <w:szCs w:val="28"/>
          <w:lang w:eastAsia="ar-SA"/>
        </w:rPr>
        <w:t>;</w:t>
      </w:r>
    </w:p>
    <w:p w:rsidR="009D50B7" w:rsidRPr="00E160FE" w:rsidRDefault="009D50B7" w:rsidP="00E160FE">
      <w:pPr>
        <w:shd w:val="clear" w:color="auto" w:fill="FFFFFF"/>
        <w:tabs>
          <w:tab w:val="left" w:pos="749"/>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4A4459">
      <w:pPr>
        <w:shd w:val="clear" w:color="auto" w:fill="FFFFFF"/>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н</w:t>
      </w:r>
      <w:r w:rsidRPr="00E160FE">
        <w:rPr>
          <w:rFonts w:ascii="Times New Roman" w:hAnsi="Times New Roman" w:cs="Times New Roman"/>
          <w:spacing w:val="2"/>
          <w:sz w:val="28"/>
          <w:szCs w:val="28"/>
          <w:lang w:eastAsia="ar-SA"/>
        </w:rPr>
        <w:t>е залишати без догляду працююче електрообладнання</w:t>
      </w:r>
      <w:r>
        <w:rPr>
          <w:rFonts w:ascii="Times New Roman" w:hAnsi="Times New Roman" w:cs="Times New Roman"/>
          <w:spacing w:val="2"/>
          <w:sz w:val="28"/>
          <w:szCs w:val="28"/>
          <w:lang w:eastAsia="ar-SA"/>
        </w:rPr>
        <w:t>;</w:t>
      </w:r>
    </w:p>
    <w:p w:rsidR="009D50B7" w:rsidRPr="00E160FE" w:rsidRDefault="000427FD" w:rsidP="000427FD">
      <w:pPr>
        <w:shd w:val="clear" w:color="auto" w:fill="FFFFFF"/>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p>
    <w:p w:rsidR="009D50B7" w:rsidRDefault="009D50B7" w:rsidP="00E160FE">
      <w:pPr>
        <w:shd w:val="clear" w:color="auto" w:fill="FFFFFF"/>
        <w:tabs>
          <w:tab w:val="left" w:pos="485"/>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4</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E160FE">
        <w:rPr>
          <w:rFonts w:ascii="Times New Roman" w:hAnsi="Times New Roman" w:cs="Times New Roman"/>
          <w:spacing w:val="2"/>
          <w:sz w:val="28"/>
          <w:szCs w:val="28"/>
          <w:lang w:eastAsia="ar-SA"/>
        </w:rPr>
        <w:t>ри припиненні подачі електроенергії вим</w:t>
      </w:r>
      <w:r>
        <w:rPr>
          <w:rFonts w:ascii="Times New Roman" w:hAnsi="Times New Roman" w:cs="Times New Roman"/>
          <w:spacing w:val="2"/>
          <w:sz w:val="28"/>
          <w:szCs w:val="28"/>
          <w:lang w:eastAsia="ar-SA"/>
        </w:rPr>
        <w:t>икати</w:t>
      </w:r>
      <w:r w:rsidRPr="00E160FE">
        <w:rPr>
          <w:rFonts w:ascii="Times New Roman" w:hAnsi="Times New Roman" w:cs="Times New Roman"/>
          <w:spacing w:val="2"/>
          <w:sz w:val="28"/>
          <w:szCs w:val="28"/>
          <w:lang w:eastAsia="ar-SA"/>
        </w:rPr>
        <w:t xml:space="preserve"> обладнання з електромережі.</w:t>
      </w:r>
    </w:p>
    <w:p w:rsidR="009D50B7" w:rsidRPr="00E160FE" w:rsidRDefault="009D50B7" w:rsidP="00E160FE">
      <w:pPr>
        <w:shd w:val="clear" w:color="auto" w:fill="FFFFFF"/>
        <w:tabs>
          <w:tab w:val="left" w:pos="485"/>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suppressAutoHyphens/>
        <w:spacing w:after="0" w:line="240" w:lineRule="auto"/>
        <w:ind w:right="2"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Pr="00E160FE">
        <w:rPr>
          <w:rFonts w:ascii="Times New Roman" w:hAnsi="Times New Roman" w:cs="Times New Roman"/>
          <w:spacing w:val="2"/>
          <w:sz w:val="28"/>
          <w:szCs w:val="28"/>
          <w:lang w:eastAsia="ar-SA"/>
        </w:rPr>
        <w:t>. При обслуговуванні електрообладнання ЗАБОРОНЯЄТЬСЯ:</w:t>
      </w:r>
    </w:p>
    <w:p w:rsidR="009D50B7" w:rsidRPr="00E160FE" w:rsidRDefault="009D50B7" w:rsidP="00E160FE">
      <w:pPr>
        <w:shd w:val="clear" w:color="auto" w:fill="FFFFFF"/>
        <w:suppressAutoHyphens/>
        <w:spacing w:after="0" w:line="240" w:lineRule="auto"/>
        <w:ind w:right="2" w:firstLine="567"/>
        <w:jc w:val="both"/>
        <w:rPr>
          <w:rFonts w:ascii="Times New Roman" w:hAnsi="Times New Roman" w:cs="Times New Roman"/>
          <w:spacing w:val="2"/>
          <w:sz w:val="28"/>
          <w:szCs w:val="28"/>
          <w:lang w:eastAsia="ar-SA"/>
        </w:rPr>
      </w:pPr>
    </w:p>
    <w:p w:rsidR="009D50B7" w:rsidRDefault="009D50B7" w:rsidP="00E160FE">
      <w:pPr>
        <w:shd w:val="clear" w:color="auto" w:fill="FFFFFF"/>
        <w:suppressAutoHyphens/>
        <w:spacing w:after="0" w:line="240" w:lineRule="auto"/>
        <w:ind w:right="2"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 п</w:t>
      </w:r>
      <w:r w:rsidRPr="00E160FE">
        <w:rPr>
          <w:rFonts w:ascii="Times New Roman" w:hAnsi="Times New Roman" w:cs="Times New Roman"/>
          <w:spacing w:val="2"/>
          <w:sz w:val="28"/>
          <w:szCs w:val="28"/>
          <w:lang w:eastAsia="ar-SA"/>
        </w:rPr>
        <w:t>роводити будь-який ремонт обладнання;</w:t>
      </w:r>
    </w:p>
    <w:p w:rsidR="009D50B7" w:rsidRPr="00E160FE" w:rsidRDefault="009D50B7" w:rsidP="00E160FE">
      <w:pPr>
        <w:shd w:val="clear" w:color="auto" w:fill="FFFFFF"/>
        <w:suppressAutoHyphens/>
        <w:spacing w:after="0" w:line="240" w:lineRule="auto"/>
        <w:ind w:right="2"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720"/>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 в</w:t>
      </w:r>
      <w:r w:rsidRPr="00E160FE">
        <w:rPr>
          <w:rFonts w:ascii="Times New Roman" w:hAnsi="Times New Roman" w:cs="Times New Roman"/>
          <w:spacing w:val="2"/>
          <w:sz w:val="28"/>
          <w:szCs w:val="28"/>
          <w:lang w:eastAsia="ar-SA"/>
        </w:rPr>
        <w:t>ідкривати силові розподільчі електрощити;</w:t>
      </w:r>
    </w:p>
    <w:p w:rsidR="009D50B7" w:rsidRPr="00E160FE" w:rsidRDefault="009D50B7" w:rsidP="00E160FE">
      <w:pPr>
        <w:shd w:val="clear" w:color="auto" w:fill="FFFFFF"/>
        <w:tabs>
          <w:tab w:val="left" w:pos="720"/>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720"/>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т</w:t>
      </w:r>
      <w:r w:rsidRPr="00E160FE">
        <w:rPr>
          <w:rFonts w:ascii="Times New Roman" w:hAnsi="Times New Roman" w:cs="Times New Roman"/>
          <w:spacing w:val="2"/>
          <w:sz w:val="28"/>
          <w:szCs w:val="28"/>
          <w:lang w:eastAsia="ar-SA"/>
        </w:rPr>
        <w:t>оркатися оголених місць електропроводів;</w:t>
      </w:r>
    </w:p>
    <w:p w:rsidR="009D50B7" w:rsidRPr="00E160FE" w:rsidRDefault="009D50B7" w:rsidP="00E160FE">
      <w:pPr>
        <w:shd w:val="clear" w:color="auto" w:fill="FFFFFF"/>
        <w:tabs>
          <w:tab w:val="left" w:pos="720"/>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720"/>
          <w:tab w:val="left" w:pos="4416"/>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4</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E160FE">
        <w:rPr>
          <w:rFonts w:ascii="Times New Roman" w:hAnsi="Times New Roman" w:cs="Times New Roman"/>
          <w:spacing w:val="2"/>
          <w:sz w:val="28"/>
          <w:szCs w:val="28"/>
          <w:lang w:eastAsia="ar-SA"/>
        </w:rPr>
        <w:t>роводити включення та відключення електроустаткування вологими (мокрими) руками.</w:t>
      </w:r>
    </w:p>
    <w:p w:rsidR="009D50B7" w:rsidRPr="00E160FE" w:rsidRDefault="009D50B7" w:rsidP="00E160FE">
      <w:pPr>
        <w:shd w:val="clear" w:color="auto" w:fill="FFFFFF"/>
        <w:tabs>
          <w:tab w:val="left" w:pos="720"/>
          <w:tab w:val="left" w:pos="4416"/>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0"/>
          <w:tab w:val="left" w:pos="4416"/>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 в</w:t>
      </w:r>
      <w:r w:rsidRPr="00E160FE">
        <w:rPr>
          <w:rFonts w:ascii="Times New Roman" w:hAnsi="Times New Roman" w:cs="Times New Roman"/>
          <w:spacing w:val="2"/>
          <w:sz w:val="28"/>
          <w:szCs w:val="28"/>
          <w:lang w:eastAsia="ar-SA"/>
        </w:rPr>
        <w:t>ідключати електрообладнання, якщо при доторкуванні до нього відчувається дія на Вас електричного струму</w:t>
      </w:r>
      <w:r>
        <w:rPr>
          <w:rFonts w:ascii="Times New Roman" w:hAnsi="Times New Roman" w:cs="Times New Roman"/>
          <w:spacing w:val="2"/>
          <w:sz w:val="28"/>
          <w:szCs w:val="28"/>
          <w:lang w:eastAsia="ar-SA"/>
        </w:rPr>
        <w:t>.</w:t>
      </w:r>
    </w:p>
    <w:p w:rsidR="009D50B7" w:rsidRPr="00E160FE" w:rsidRDefault="009D50B7" w:rsidP="00E160FE">
      <w:pPr>
        <w:shd w:val="clear" w:color="auto" w:fill="FFFFFF"/>
        <w:tabs>
          <w:tab w:val="left" w:pos="0"/>
          <w:tab w:val="left" w:pos="4416"/>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355"/>
          <w:tab w:val="left" w:pos="5136"/>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3. </w:t>
      </w:r>
      <w:r w:rsidRPr="00E160FE">
        <w:rPr>
          <w:rFonts w:ascii="Times New Roman" w:hAnsi="Times New Roman" w:cs="Times New Roman"/>
          <w:spacing w:val="2"/>
          <w:sz w:val="28"/>
          <w:szCs w:val="28"/>
          <w:lang w:eastAsia="ar-SA"/>
        </w:rPr>
        <w:t>Вимоги безпеки після закінчення роботи</w:t>
      </w:r>
      <w:r>
        <w:rPr>
          <w:rFonts w:ascii="Times New Roman" w:hAnsi="Times New Roman" w:cs="Times New Roman"/>
          <w:spacing w:val="2"/>
          <w:sz w:val="28"/>
          <w:szCs w:val="28"/>
          <w:lang w:eastAsia="ar-SA"/>
        </w:rPr>
        <w:t>:</w:t>
      </w:r>
    </w:p>
    <w:p w:rsidR="009D50B7" w:rsidRPr="00E160FE" w:rsidRDefault="009D50B7" w:rsidP="00E160FE">
      <w:pPr>
        <w:shd w:val="clear" w:color="auto" w:fill="FFFFFF"/>
        <w:tabs>
          <w:tab w:val="left" w:pos="355"/>
          <w:tab w:val="left" w:pos="5136"/>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355"/>
          <w:tab w:val="left" w:pos="5136"/>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в</w:t>
      </w:r>
      <w:r w:rsidRPr="00E160FE">
        <w:rPr>
          <w:rFonts w:ascii="Times New Roman" w:hAnsi="Times New Roman" w:cs="Times New Roman"/>
          <w:spacing w:val="2"/>
          <w:sz w:val="28"/>
          <w:szCs w:val="28"/>
          <w:lang w:eastAsia="ar-SA"/>
        </w:rPr>
        <w:t>ідключити електрообладнання</w:t>
      </w:r>
      <w:r>
        <w:rPr>
          <w:rFonts w:ascii="Times New Roman" w:hAnsi="Times New Roman" w:cs="Times New Roman"/>
          <w:spacing w:val="2"/>
          <w:sz w:val="28"/>
          <w:szCs w:val="28"/>
          <w:lang w:eastAsia="ar-SA"/>
        </w:rPr>
        <w:t>;</w:t>
      </w:r>
    </w:p>
    <w:p w:rsidR="009D50B7" w:rsidRPr="00E160FE" w:rsidRDefault="009D50B7" w:rsidP="00E160FE">
      <w:pPr>
        <w:shd w:val="clear" w:color="auto" w:fill="FFFFFF"/>
        <w:tabs>
          <w:tab w:val="left" w:pos="355"/>
          <w:tab w:val="left" w:pos="5136"/>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427"/>
        </w:tabs>
        <w:suppressAutoHyphens/>
        <w:spacing w:after="0" w:line="240" w:lineRule="auto"/>
        <w:ind w:firstLine="567"/>
        <w:jc w:val="both"/>
        <w:rPr>
          <w:rFonts w:ascii="Times New Roman" w:hAnsi="Times New Roman" w:cs="Times New Roman"/>
          <w:spacing w:val="2"/>
          <w:sz w:val="28"/>
          <w:szCs w:val="28"/>
          <w:lang w:eastAsia="ar-SA"/>
        </w:rPr>
      </w:pPr>
      <w:r w:rsidRPr="00E160FE">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 з</w:t>
      </w:r>
      <w:r w:rsidRPr="00E160FE">
        <w:rPr>
          <w:rFonts w:ascii="Times New Roman" w:hAnsi="Times New Roman" w:cs="Times New Roman"/>
          <w:spacing w:val="2"/>
          <w:sz w:val="28"/>
          <w:szCs w:val="28"/>
          <w:lang w:eastAsia="ar-SA"/>
        </w:rPr>
        <w:t>овнішнім оглядом пер</w:t>
      </w:r>
      <w:r>
        <w:rPr>
          <w:rFonts w:ascii="Times New Roman" w:hAnsi="Times New Roman" w:cs="Times New Roman"/>
          <w:spacing w:val="2"/>
          <w:sz w:val="28"/>
          <w:szCs w:val="28"/>
          <w:lang w:eastAsia="ar-SA"/>
        </w:rPr>
        <w:t>евірте технічний стан обладнання;</w:t>
      </w:r>
    </w:p>
    <w:p w:rsidR="009D50B7" w:rsidRPr="00E160FE" w:rsidRDefault="009D50B7" w:rsidP="00E160FE">
      <w:pPr>
        <w:shd w:val="clear" w:color="auto" w:fill="FFFFFF"/>
        <w:tabs>
          <w:tab w:val="left" w:pos="427"/>
        </w:tabs>
        <w:suppressAutoHyphens/>
        <w:spacing w:after="0" w:line="240" w:lineRule="auto"/>
        <w:ind w:firstLine="567"/>
        <w:jc w:val="both"/>
        <w:rPr>
          <w:rFonts w:ascii="Times New Roman" w:hAnsi="Times New Roman" w:cs="Times New Roman"/>
          <w:i/>
          <w:iCs/>
          <w:spacing w:val="2"/>
          <w:sz w:val="28"/>
          <w:szCs w:val="28"/>
          <w:lang w:eastAsia="ar-SA"/>
        </w:rPr>
      </w:pPr>
    </w:p>
    <w:p w:rsidR="009D50B7" w:rsidRDefault="009D50B7" w:rsidP="00E160FE">
      <w:pPr>
        <w:shd w:val="clear" w:color="auto" w:fill="FFFFFF"/>
        <w:tabs>
          <w:tab w:val="left" w:pos="0"/>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 п</w:t>
      </w:r>
      <w:r w:rsidRPr="00E160FE">
        <w:rPr>
          <w:rFonts w:ascii="Times New Roman" w:hAnsi="Times New Roman" w:cs="Times New Roman"/>
          <w:spacing w:val="2"/>
          <w:sz w:val="28"/>
          <w:szCs w:val="28"/>
          <w:lang w:eastAsia="ar-SA"/>
        </w:rPr>
        <w:t>ро всі зауваження та недоліки, які виникли під час експлуатації електрообладнання повідом</w:t>
      </w:r>
      <w:r>
        <w:rPr>
          <w:rFonts w:ascii="Times New Roman" w:hAnsi="Times New Roman" w:cs="Times New Roman"/>
          <w:spacing w:val="2"/>
          <w:sz w:val="28"/>
          <w:szCs w:val="28"/>
          <w:lang w:eastAsia="ar-SA"/>
        </w:rPr>
        <w:t>и</w:t>
      </w:r>
      <w:r w:rsidRPr="00E160FE">
        <w:rPr>
          <w:rFonts w:ascii="Times New Roman" w:hAnsi="Times New Roman" w:cs="Times New Roman"/>
          <w:spacing w:val="2"/>
          <w:sz w:val="28"/>
          <w:szCs w:val="28"/>
          <w:lang w:eastAsia="ar-SA"/>
        </w:rPr>
        <w:t>те особу, відповідальну за технічний справний стан роботи електрообладнання.</w:t>
      </w:r>
    </w:p>
    <w:p w:rsidR="009D50B7" w:rsidRPr="00E160FE" w:rsidRDefault="009D50B7" w:rsidP="00E160FE">
      <w:pPr>
        <w:shd w:val="clear" w:color="auto" w:fill="FFFFFF"/>
        <w:tabs>
          <w:tab w:val="left" w:pos="0"/>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hd w:val="clear" w:color="auto" w:fill="FFFFFF"/>
        <w:tabs>
          <w:tab w:val="left" w:pos="355"/>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Pr="00E160FE">
        <w:rPr>
          <w:rFonts w:ascii="Times New Roman" w:hAnsi="Times New Roman" w:cs="Times New Roman"/>
          <w:spacing w:val="2"/>
          <w:sz w:val="28"/>
          <w:szCs w:val="28"/>
          <w:lang w:eastAsia="ar-SA"/>
        </w:rPr>
        <w:t> Вимоги безпеки в аварійних ситуаціях</w:t>
      </w:r>
      <w:r>
        <w:rPr>
          <w:rFonts w:ascii="Times New Roman" w:hAnsi="Times New Roman" w:cs="Times New Roman"/>
          <w:spacing w:val="2"/>
          <w:sz w:val="28"/>
          <w:szCs w:val="28"/>
          <w:lang w:eastAsia="ar-SA"/>
        </w:rPr>
        <w:t>:</w:t>
      </w:r>
    </w:p>
    <w:p w:rsidR="009D50B7" w:rsidRPr="00E160FE" w:rsidRDefault="009D50B7" w:rsidP="00E160FE">
      <w:pPr>
        <w:shd w:val="clear" w:color="auto" w:fill="FFFFFF"/>
        <w:tabs>
          <w:tab w:val="left" w:pos="355"/>
        </w:tabs>
        <w:suppressAutoHyphens/>
        <w:spacing w:after="0" w:line="240" w:lineRule="auto"/>
        <w:ind w:firstLine="567"/>
        <w:jc w:val="both"/>
        <w:rPr>
          <w:rFonts w:ascii="Times New Roman" w:hAnsi="Times New Roman" w:cs="Times New Roman"/>
          <w:spacing w:val="2"/>
          <w:sz w:val="28"/>
          <w:szCs w:val="28"/>
          <w:lang w:eastAsia="ar-SA"/>
        </w:rPr>
      </w:pPr>
    </w:p>
    <w:p w:rsidR="009D50B7" w:rsidRPr="00E160FE" w:rsidRDefault="009D50B7" w:rsidP="00E160FE">
      <w:pPr>
        <w:shd w:val="clear" w:color="auto" w:fill="FFFFFF"/>
        <w:tabs>
          <w:tab w:val="left" w:pos="355"/>
          <w:tab w:val="left" w:pos="851"/>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E160FE">
        <w:rPr>
          <w:rFonts w:ascii="Times New Roman" w:hAnsi="Times New Roman" w:cs="Times New Roman"/>
          <w:spacing w:val="2"/>
          <w:sz w:val="28"/>
          <w:szCs w:val="28"/>
          <w:lang w:eastAsia="ar-SA"/>
        </w:rPr>
        <w:t>ри виникненні небезпечної ситуації (ознак горіння, дим, запах гару, тощо) негайно відключіть обладнання від електромережі повідомте особу, відповідальну за справний стан обладнання.</w:t>
      </w:r>
    </w:p>
    <w:p w:rsidR="009D50B7" w:rsidRDefault="009D50B7" w:rsidP="00E160FE">
      <w:pPr>
        <w:shd w:val="clear" w:color="auto" w:fill="FFFFFF"/>
        <w:tabs>
          <w:tab w:val="left" w:pos="494"/>
          <w:tab w:val="left" w:pos="3528"/>
          <w:tab w:val="left" w:pos="6653"/>
        </w:tabs>
        <w:suppressAutoHyphens/>
        <w:spacing w:after="0" w:line="240" w:lineRule="auto"/>
        <w:ind w:firstLine="567"/>
        <w:jc w:val="both"/>
        <w:rPr>
          <w:rFonts w:ascii="Times New Roman" w:hAnsi="Times New Roman" w:cs="Times New Roman"/>
          <w:i/>
          <w:iCs/>
          <w:spacing w:val="2"/>
          <w:sz w:val="28"/>
          <w:szCs w:val="28"/>
          <w:u w:val="single"/>
          <w:lang w:eastAsia="ar-SA"/>
        </w:rPr>
      </w:pPr>
      <w:r w:rsidRPr="00E160FE">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E160FE">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у</w:t>
      </w:r>
      <w:r w:rsidRPr="00E160FE">
        <w:rPr>
          <w:rFonts w:ascii="Times New Roman" w:hAnsi="Times New Roman" w:cs="Times New Roman"/>
          <w:spacing w:val="2"/>
          <w:sz w:val="28"/>
          <w:szCs w:val="28"/>
          <w:lang w:eastAsia="ar-SA"/>
        </w:rPr>
        <w:t xml:space="preserve"> разі виникнення пожежі негайно приступіть до гасіння п</w:t>
      </w:r>
      <w:r w:rsidR="00C4196F">
        <w:rPr>
          <w:rFonts w:ascii="Times New Roman" w:hAnsi="Times New Roman" w:cs="Times New Roman"/>
          <w:spacing w:val="2"/>
          <w:sz w:val="28"/>
          <w:szCs w:val="28"/>
          <w:lang w:eastAsia="ar-SA"/>
        </w:rPr>
        <w:t>ожежі первинними засобами пожежо</w:t>
      </w:r>
      <w:r w:rsidRPr="00E160FE">
        <w:rPr>
          <w:rFonts w:ascii="Times New Roman" w:hAnsi="Times New Roman" w:cs="Times New Roman"/>
          <w:spacing w:val="2"/>
          <w:sz w:val="28"/>
          <w:szCs w:val="28"/>
          <w:lang w:eastAsia="ar-SA"/>
        </w:rPr>
        <w:t xml:space="preserve">гасіння, при необхідності повідомте пожежну частину по телефону </w:t>
      </w:r>
      <w:r w:rsidRPr="00E160FE">
        <w:rPr>
          <w:rFonts w:ascii="Times New Roman" w:hAnsi="Times New Roman" w:cs="Times New Roman"/>
          <w:i/>
          <w:iCs/>
          <w:spacing w:val="2"/>
          <w:sz w:val="28"/>
          <w:szCs w:val="28"/>
          <w:u w:val="single"/>
          <w:lang w:eastAsia="ar-SA"/>
        </w:rPr>
        <w:t>101.</w:t>
      </w:r>
    </w:p>
    <w:p w:rsidR="009D50B7" w:rsidRPr="00E160FE" w:rsidRDefault="009D50B7" w:rsidP="00E160FE">
      <w:pPr>
        <w:shd w:val="clear" w:color="auto" w:fill="FFFFFF"/>
        <w:tabs>
          <w:tab w:val="left" w:pos="494"/>
          <w:tab w:val="left" w:pos="3528"/>
          <w:tab w:val="left" w:pos="6653"/>
        </w:tabs>
        <w:suppressAutoHyphens/>
        <w:spacing w:after="0" w:line="240" w:lineRule="auto"/>
        <w:ind w:firstLine="567"/>
        <w:jc w:val="both"/>
        <w:rPr>
          <w:rFonts w:ascii="Times New Roman" w:hAnsi="Times New Roman" w:cs="Times New Roman"/>
          <w:i/>
          <w:iCs/>
          <w:spacing w:val="2"/>
          <w:sz w:val="28"/>
          <w:szCs w:val="28"/>
          <w:u w:val="single"/>
          <w:lang w:eastAsia="ar-SA"/>
        </w:rPr>
      </w:pPr>
      <w:r w:rsidRPr="00E160FE">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 п</w:t>
      </w:r>
      <w:r w:rsidRPr="00E160FE">
        <w:rPr>
          <w:rFonts w:ascii="Times New Roman" w:hAnsi="Times New Roman" w:cs="Times New Roman"/>
          <w:spacing w:val="2"/>
          <w:sz w:val="28"/>
          <w:szCs w:val="28"/>
          <w:lang w:eastAsia="ar-SA"/>
        </w:rPr>
        <w:t xml:space="preserve">ри ураженні електричним струмом надати потерпілому першу долікарняну допомогу, викликати медичну швидку допомогу по телефону </w:t>
      </w:r>
      <w:r w:rsidRPr="00E160FE">
        <w:rPr>
          <w:rFonts w:ascii="Times New Roman" w:hAnsi="Times New Roman" w:cs="Times New Roman"/>
          <w:i/>
          <w:iCs/>
          <w:spacing w:val="2"/>
          <w:sz w:val="28"/>
          <w:szCs w:val="28"/>
          <w:u w:val="single"/>
          <w:lang w:eastAsia="ar-SA"/>
        </w:rPr>
        <w:t>103.</w:t>
      </w: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r w:rsidRPr="00E160FE">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                ________________________</w:t>
      </w:r>
      <w:r w:rsidR="00C4196F">
        <w:rPr>
          <w:rFonts w:ascii="Times New Roman" w:hAnsi="Times New Roman" w:cs="Times New Roman"/>
          <w:spacing w:val="2"/>
          <w:sz w:val="28"/>
          <w:szCs w:val="28"/>
          <w:lang w:val="uk-UA"/>
        </w:rPr>
        <w:t>__________________________</w:t>
      </w: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0427FD" w:rsidRDefault="000427FD" w:rsidP="00E160FE">
      <w:pPr>
        <w:pStyle w:val="HTML"/>
        <w:shd w:val="clear" w:color="auto" w:fill="FFFFFF"/>
        <w:jc w:val="both"/>
        <w:textAlignment w:val="baseline"/>
        <w:rPr>
          <w:rFonts w:ascii="Times New Roman" w:hAnsi="Times New Roman" w:cs="Times New Roman"/>
          <w:spacing w:val="2"/>
          <w:sz w:val="28"/>
          <w:szCs w:val="28"/>
          <w:lang w:val="uk-UA"/>
        </w:rPr>
      </w:pPr>
    </w:p>
    <w:p w:rsidR="000427FD" w:rsidRPr="006874FE" w:rsidRDefault="000427FD"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Default="009D50B7" w:rsidP="00E160FE">
      <w:pPr>
        <w:pStyle w:val="HTML"/>
        <w:shd w:val="clear" w:color="auto" w:fill="FFFFFF"/>
        <w:jc w:val="both"/>
        <w:textAlignment w:val="baseline"/>
        <w:rPr>
          <w:rFonts w:ascii="Times New Roman" w:hAnsi="Times New Roman" w:cs="Times New Roman"/>
          <w:spacing w:val="2"/>
          <w:sz w:val="28"/>
          <w:szCs w:val="28"/>
        </w:rPr>
      </w:pPr>
    </w:p>
    <w:p w:rsidR="009D50B7" w:rsidRPr="006874FE" w:rsidRDefault="009D50B7" w:rsidP="006874FE">
      <w:pPr>
        <w:pStyle w:val="HTML"/>
        <w:shd w:val="clear" w:color="auto" w:fill="FFFFFF"/>
        <w:spacing w:line="360" w:lineRule="auto"/>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lang w:val="uk-UA"/>
        </w:rPr>
        <w:t xml:space="preserve">                                                                             </w:t>
      </w:r>
      <w:r w:rsidRPr="006874FE">
        <w:rPr>
          <w:rFonts w:ascii="Times New Roman" w:hAnsi="Times New Roman" w:cs="Times New Roman"/>
          <w:spacing w:val="2"/>
          <w:sz w:val="28"/>
          <w:szCs w:val="28"/>
        </w:rPr>
        <w:t>ЗАТВЕРДЖЕНО</w:t>
      </w:r>
    </w:p>
    <w:p w:rsidR="009D50B7" w:rsidRPr="006874FE" w:rsidRDefault="009D50B7" w:rsidP="006874FE">
      <w:pPr>
        <w:pStyle w:val="HTML"/>
        <w:shd w:val="clear" w:color="auto" w:fill="FFFFFF"/>
        <w:jc w:val="both"/>
        <w:textAlignment w:val="baseline"/>
        <w:rPr>
          <w:rFonts w:ascii="Times New Roman" w:hAnsi="Times New Roman" w:cs="Times New Roman"/>
          <w:spacing w:val="2"/>
          <w:sz w:val="28"/>
          <w:szCs w:val="28"/>
        </w:rPr>
      </w:pPr>
      <w:r w:rsidRPr="006874FE">
        <w:rPr>
          <w:rFonts w:ascii="Times New Roman" w:hAnsi="Times New Roman" w:cs="Times New Roman"/>
          <w:spacing w:val="2"/>
          <w:sz w:val="28"/>
          <w:szCs w:val="28"/>
        </w:rPr>
        <w:t xml:space="preserve">                                                                             Розпорядження голови</w:t>
      </w:r>
    </w:p>
    <w:p w:rsidR="009D50B7" w:rsidRPr="006874FE" w:rsidRDefault="009D50B7" w:rsidP="006874FE">
      <w:pPr>
        <w:pStyle w:val="HTML"/>
        <w:shd w:val="clear" w:color="auto" w:fill="FFFFFF"/>
        <w:jc w:val="both"/>
        <w:textAlignment w:val="baseline"/>
        <w:rPr>
          <w:rFonts w:ascii="Times New Roman" w:hAnsi="Times New Roman" w:cs="Times New Roman"/>
          <w:spacing w:val="2"/>
          <w:sz w:val="28"/>
          <w:szCs w:val="28"/>
        </w:rPr>
      </w:pPr>
      <w:r w:rsidRPr="006874FE">
        <w:rPr>
          <w:rFonts w:ascii="Times New Roman" w:hAnsi="Times New Roman" w:cs="Times New Roman"/>
          <w:spacing w:val="2"/>
          <w:sz w:val="28"/>
          <w:szCs w:val="28"/>
        </w:rPr>
        <w:t xml:space="preserve">                                                                             районної державної адміністрації</w:t>
      </w:r>
    </w:p>
    <w:p w:rsidR="009D50B7" w:rsidRPr="006874FE" w:rsidRDefault="009D50B7" w:rsidP="006874FE">
      <w:pPr>
        <w:pStyle w:val="HTML"/>
        <w:shd w:val="clear" w:color="auto" w:fill="FFFFFF"/>
        <w:jc w:val="both"/>
        <w:textAlignment w:val="baseline"/>
        <w:rPr>
          <w:rFonts w:ascii="Times New Roman" w:hAnsi="Times New Roman" w:cs="Times New Roman"/>
          <w:spacing w:val="2"/>
          <w:sz w:val="28"/>
          <w:szCs w:val="28"/>
        </w:rPr>
      </w:pPr>
    </w:p>
    <w:p w:rsidR="009D50B7" w:rsidRPr="00F6512A" w:rsidRDefault="009D50B7" w:rsidP="006874FE">
      <w:pPr>
        <w:pStyle w:val="HTML"/>
        <w:shd w:val="clear" w:color="auto" w:fill="FFFFFF"/>
        <w:jc w:val="both"/>
        <w:textAlignment w:val="baseline"/>
        <w:rPr>
          <w:rFonts w:ascii="Times New Roman" w:hAnsi="Times New Roman" w:cs="Times New Roman"/>
          <w:spacing w:val="2"/>
          <w:sz w:val="28"/>
          <w:szCs w:val="28"/>
          <w:lang w:val="uk-UA"/>
        </w:rPr>
      </w:pPr>
      <w:r w:rsidRPr="006874FE">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6874FE">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p>
    <w:p w:rsidR="009D50B7" w:rsidRPr="00953362" w:rsidRDefault="009D50B7" w:rsidP="006874FE">
      <w:pPr>
        <w:pStyle w:val="HTML"/>
        <w:shd w:val="clear" w:color="auto" w:fill="FFFFFF"/>
        <w:jc w:val="both"/>
        <w:textAlignment w:val="baseline"/>
        <w:rPr>
          <w:rFonts w:ascii="Times New Roman" w:hAnsi="Times New Roman" w:cs="Times New Roman"/>
          <w:spacing w:val="2"/>
          <w:sz w:val="28"/>
          <w:szCs w:val="28"/>
          <w:lang w:val="uk-UA"/>
        </w:rPr>
      </w:pPr>
    </w:p>
    <w:p w:rsidR="009D50B7" w:rsidRPr="00671A6B"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p>
    <w:p w:rsidR="009D50B7" w:rsidRPr="00671A6B" w:rsidRDefault="009D50B7" w:rsidP="00E160FE">
      <w:pPr>
        <w:shd w:val="clear" w:color="auto" w:fill="FFFFFF"/>
        <w:tabs>
          <w:tab w:val="left" w:pos="567"/>
          <w:tab w:val="left" w:pos="720"/>
        </w:tabs>
        <w:suppressAutoHyphens/>
        <w:spacing w:after="0" w:line="240" w:lineRule="auto"/>
        <w:jc w:val="center"/>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ІНСТРУКЦІЯ</w:t>
      </w:r>
    </w:p>
    <w:p w:rsidR="009D50B7" w:rsidRDefault="00C4196F" w:rsidP="00C4196F">
      <w:pPr>
        <w:shd w:val="clear" w:color="auto" w:fill="FFFFFF"/>
        <w:tabs>
          <w:tab w:val="left" w:pos="567"/>
          <w:tab w:val="left" w:pos="720"/>
        </w:tabs>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з охорони праці</w:t>
      </w:r>
      <w:r w:rsidR="009D50B7" w:rsidRPr="00671A6B">
        <w:rPr>
          <w:rFonts w:ascii="Times New Roman" w:hAnsi="Times New Roman" w:cs="Times New Roman"/>
          <w:color w:val="000000"/>
          <w:spacing w:val="2"/>
          <w:sz w:val="28"/>
          <w:szCs w:val="28"/>
          <w:lang w:eastAsia="ar-SA"/>
        </w:rPr>
        <w:t xml:space="preserve"> № 3</w:t>
      </w:r>
    </w:p>
    <w:p w:rsidR="00C4196F" w:rsidRDefault="00C4196F" w:rsidP="00E160FE">
      <w:pPr>
        <w:shd w:val="clear" w:color="auto" w:fill="FFFFFF"/>
        <w:tabs>
          <w:tab w:val="left" w:pos="567"/>
          <w:tab w:val="left" w:pos="720"/>
        </w:tabs>
        <w:suppressAutoHyphens/>
        <w:spacing w:after="0" w:line="240" w:lineRule="auto"/>
        <w:ind w:right="96"/>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 xml:space="preserve">під час робіт на персональному компʼютері </w:t>
      </w:r>
    </w:p>
    <w:p w:rsidR="00C4196F" w:rsidRPr="00671A6B" w:rsidRDefault="00C4196F" w:rsidP="00E160FE">
      <w:pPr>
        <w:shd w:val="clear" w:color="auto" w:fill="FFFFFF"/>
        <w:tabs>
          <w:tab w:val="left" w:pos="567"/>
          <w:tab w:val="left" w:pos="720"/>
        </w:tabs>
        <w:suppressAutoHyphens/>
        <w:spacing w:after="0" w:line="240" w:lineRule="auto"/>
        <w:ind w:right="96"/>
        <w:jc w:val="center"/>
        <w:rPr>
          <w:rFonts w:ascii="Times New Roman" w:hAnsi="Times New Roman" w:cs="Times New Roman"/>
          <w:spacing w:val="2"/>
          <w:sz w:val="28"/>
          <w:szCs w:val="28"/>
          <w:lang w:val="ru-RU" w:eastAsia="ar-SA"/>
        </w:rPr>
      </w:pPr>
      <w:r>
        <w:rPr>
          <w:rFonts w:ascii="Times New Roman" w:hAnsi="Times New Roman" w:cs="Times New Roman"/>
          <w:color w:val="000000"/>
          <w:spacing w:val="2"/>
          <w:sz w:val="28"/>
          <w:szCs w:val="28"/>
          <w:lang w:eastAsia="ar-SA"/>
        </w:rPr>
        <w:t>і відеодисплейних терміналах</w:t>
      </w:r>
    </w:p>
    <w:p w:rsidR="009D50B7" w:rsidRPr="00671A6B" w:rsidRDefault="009D50B7" w:rsidP="00E160FE">
      <w:pPr>
        <w:shd w:val="clear" w:color="auto" w:fill="FFFFFF"/>
        <w:tabs>
          <w:tab w:val="left" w:pos="567"/>
          <w:tab w:val="left" w:pos="720"/>
        </w:tabs>
        <w:suppressAutoHyphens/>
        <w:spacing w:after="0" w:line="240" w:lineRule="auto"/>
        <w:ind w:right="101"/>
        <w:jc w:val="center"/>
        <w:rPr>
          <w:rFonts w:ascii="Times New Roman" w:hAnsi="Times New Roman" w:cs="Times New Roman"/>
          <w:color w:val="000000"/>
          <w:spacing w:val="2"/>
          <w:sz w:val="28"/>
          <w:szCs w:val="28"/>
          <w:lang w:eastAsia="ar-SA"/>
        </w:rPr>
      </w:pPr>
    </w:p>
    <w:p w:rsidR="009D50B7" w:rsidRPr="00671A6B" w:rsidRDefault="009D50B7" w:rsidP="00671A6B">
      <w:pPr>
        <w:widowControl w:val="0"/>
        <w:shd w:val="clear" w:color="auto" w:fill="FFFFFF"/>
        <w:tabs>
          <w:tab w:val="left" w:pos="567"/>
        </w:tabs>
        <w:suppressAutoHyphens/>
        <w:autoSpaceDE w:val="0"/>
        <w:autoSpaceDN w:val="0"/>
        <w:adjustRightInd w:val="0"/>
        <w:spacing w:after="0" w:line="240" w:lineRule="auto"/>
        <w:ind w:left="360" w:right="101"/>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І. </w:t>
      </w:r>
      <w:r w:rsidRPr="00671A6B">
        <w:rPr>
          <w:rFonts w:ascii="Times New Roman" w:hAnsi="Times New Roman" w:cs="Times New Roman"/>
          <w:color w:val="000000"/>
          <w:spacing w:val="2"/>
          <w:sz w:val="28"/>
          <w:szCs w:val="28"/>
          <w:lang w:eastAsia="ar-SA"/>
        </w:rPr>
        <w:t>Загальні положення</w:t>
      </w:r>
    </w:p>
    <w:p w:rsidR="009D50B7" w:rsidRPr="00671A6B" w:rsidRDefault="009D50B7" w:rsidP="006874FE">
      <w:pPr>
        <w:suppressLineNumbers/>
        <w:tabs>
          <w:tab w:val="left" w:pos="567"/>
        </w:tabs>
        <w:suppressAutoHyphens/>
        <w:spacing w:after="0" w:line="240" w:lineRule="auto"/>
        <w:jc w:val="both"/>
        <w:rPr>
          <w:rFonts w:ascii="Times New Roman" w:hAnsi="Times New Roman" w:cs="Times New Roman"/>
          <w:color w:val="000000"/>
          <w:spacing w:val="2"/>
          <w:sz w:val="28"/>
          <w:szCs w:val="28"/>
          <w:lang w:eastAsia="ar-SA"/>
        </w:rPr>
      </w:pP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За даною інструкцією оператор (користувач) персонального комп’ютеру (відеодисплейного терміналу) інструктується перед початком роботи (первинний інструктаж), а потім через кожні 6 місяців (повторний інструктаж).</w:t>
      </w: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Результати інструктажу заносяться в «Журнал реєстрації інструктажів з питань охорони праці на робочому місці», в журналі після проходження інструктажу повинен бути підпис особи, яка інструктує, та оператора (користувача) та підпис про перевірку знань.</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 Всі оператори (користувачі) застраховані від нещасних випадків та професійних захворювань.</w:t>
      </w: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 разі пошкодження здоров'я оператора (користувача) з вини роботодавця, він (оператор) має право на відшкодування заподіяної йому шкоди Фондом соціального страхування.</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 За невиконання даної інструкції оператор несе дисциплінарну, матеріальну, адміністративну та кримінальну відповідальність.</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C4196F"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 До роботи на персональній</w:t>
      </w:r>
      <w:r w:rsidR="009D50B7" w:rsidRPr="00671A6B">
        <w:rPr>
          <w:rFonts w:ascii="Times New Roman" w:hAnsi="Times New Roman" w:cs="Times New Roman"/>
          <w:spacing w:val="2"/>
          <w:sz w:val="28"/>
          <w:szCs w:val="28"/>
          <w:lang w:eastAsia="ar-SA"/>
        </w:rPr>
        <w:t xml:space="preserve"> електр</w:t>
      </w:r>
      <w:r>
        <w:rPr>
          <w:rFonts w:ascii="Times New Roman" w:hAnsi="Times New Roman" w:cs="Times New Roman"/>
          <w:spacing w:val="2"/>
          <w:sz w:val="28"/>
          <w:szCs w:val="28"/>
          <w:lang w:eastAsia="ar-SA"/>
        </w:rPr>
        <w:t>онно-обчислювальній</w:t>
      </w:r>
      <w:r w:rsidR="009D50B7" w:rsidRPr="00671A6B">
        <w:rPr>
          <w:rFonts w:ascii="Times New Roman" w:hAnsi="Times New Roman" w:cs="Times New Roman"/>
          <w:spacing w:val="2"/>
          <w:sz w:val="28"/>
          <w:szCs w:val="28"/>
          <w:lang w:eastAsia="ar-SA"/>
        </w:rPr>
        <w:t xml:space="preserve"> машині (ПЕОМ) або відеодисплейному терміналі (ВДТ) допускаються особи, які пройшли спеціальне навчання, медичний огляд, вступний інструктаж з охорони праці, інструктаж на робочому місці та інструктаж з питань пожежної безпеки.</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 Оператор (користувач) повинен:</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в</w:t>
      </w:r>
      <w:r w:rsidRPr="00671A6B">
        <w:rPr>
          <w:rFonts w:ascii="Times New Roman" w:hAnsi="Times New Roman" w:cs="Times New Roman"/>
          <w:spacing w:val="2"/>
          <w:sz w:val="28"/>
          <w:szCs w:val="28"/>
          <w:lang w:eastAsia="ar-SA"/>
        </w:rPr>
        <w:t>иконувати правила внутрішнього трудового розпорядку</w:t>
      </w:r>
      <w:r>
        <w:rPr>
          <w:rFonts w:ascii="Times New Roman" w:hAnsi="Times New Roman" w:cs="Times New Roman"/>
          <w:spacing w:val="2"/>
          <w:sz w:val="28"/>
          <w:szCs w:val="28"/>
          <w:lang w:eastAsia="ar-SA"/>
        </w:rPr>
        <w:t>;</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н</w:t>
      </w:r>
      <w:r w:rsidRPr="00671A6B">
        <w:rPr>
          <w:rFonts w:ascii="Times New Roman" w:hAnsi="Times New Roman" w:cs="Times New Roman"/>
          <w:spacing w:val="2"/>
          <w:sz w:val="28"/>
          <w:szCs w:val="28"/>
          <w:lang w:eastAsia="ar-SA"/>
        </w:rPr>
        <w:t>е допускати в робочу зону сторонніх осіб</w:t>
      </w:r>
      <w:r>
        <w:rPr>
          <w:rFonts w:ascii="Times New Roman" w:hAnsi="Times New Roman" w:cs="Times New Roman"/>
          <w:spacing w:val="2"/>
          <w:sz w:val="28"/>
          <w:szCs w:val="28"/>
          <w:lang w:eastAsia="ar-SA"/>
        </w:rPr>
        <w:t>;</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н</w:t>
      </w:r>
      <w:r w:rsidRPr="00671A6B">
        <w:rPr>
          <w:rFonts w:ascii="Times New Roman" w:hAnsi="Times New Roman" w:cs="Times New Roman"/>
          <w:spacing w:val="2"/>
          <w:sz w:val="28"/>
          <w:szCs w:val="28"/>
          <w:lang w:eastAsia="ar-SA"/>
        </w:rPr>
        <w:t>е виконувати вказівок, які суперечать правилам охорони праці</w:t>
      </w:r>
      <w:r>
        <w:rPr>
          <w:rFonts w:ascii="Times New Roman" w:hAnsi="Times New Roman" w:cs="Times New Roman"/>
          <w:spacing w:val="2"/>
          <w:sz w:val="28"/>
          <w:szCs w:val="28"/>
          <w:lang w:eastAsia="ar-SA"/>
        </w:rPr>
        <w:t>;</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671A6B">
        <w:rPr>
          <w:rFonts w:ascii="Times New Roman" w:hAnsi="Times New Roman" w:cs="Times New Roman"/>
          <w:spacing w:val="2"/>
          <w:sz w:val="28"/>
          <w:szCs w:val="28"/>
          <w:lang w:eastAsia="ar-SA"/>
        </w:rPr>
        <w:t>ам'ятати про особисту відповідальність за виконання правил охорони праці та безпеку товаришів по роботі</w:t>
      </w:r>
      <w:r>
        <w:rPr>
          <w:rFonts w:ascii="Times New Roman" w:hAnsi="Times New Roman" w:cs="Times New Roman"/>
          <w:spacing w:val="2"/>
          <w:sz w:val="28"/>
          <w:szCs w:val="28"/>
          <w:lang w:eastAsia="ar-SA"/>
        </w:rPr>
        <w:t>;</w:t>
      </w:r>
    </w:p>
    <w:p w:rsidR="009D50B7" w:rsidRDefault="009D50B7" w:rsidP="00EA7351">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p>
    <w:p w:rsidR="009D50B7" w:rsidRPr="00671A6B" w:rsidRDefault="009D50B7" w:rsidP="00EA7351">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в</w:t>
      </w:r>
      <w:r w:rsidRPr="00671A6B">
        <w:rPr>
          <w:rFonts w:ascii="Times New Roman" w:hAnsi="Times New Roman" w:cs="Times New Roman"/>
          <w:spacing w:val="2"/>
          <w:sz w:val="28"/>
          <w:szCs w:val="28"/>
          <w:lang w:eastAsia="ar-SA"/>
        </w:rPr>
        <w:t>міти надавати першу медичну допомогу потерпілим від нещасних випадків</w:t>
      </w:r>
      <w:r>
        <w:rPr>
          <w:rFonts w:ascii="Times New Roman" w:hAnsi="Times New Roman" w:cs="Times New Roman"/>
          <w:spacing w:val="2"/>
          <w:sz w:val="28"/>
          <w:szCs w:val="28"/>
          <w:lang w:eastAsia="ar-SA"/>
        </w:rPr>
        <w:t>;</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6</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в</w:t>
      </w:r>
      <w:r w:rsidRPr="00671A6B">
        <w:rPr>
          <w:rFonts w:ascii="Times New Roman" w:hAnsi="Times New Roman" w:cs="Times New Roman"/>
          <w:spacing w:val="2"/>
          <w:sz w:val="28"/>
          <w:szCs w:val="28"/>
          <w:lang w:eastAsia="ar-SA"/>
        </w:rPr>
        <w:t>міти користув</w:t>
      </w:r>
      <w:r w:rsidR="000E506B">
        <w:rPr>
          <w:rFonts w:ascii="Times New Roman" w:hAnsi="Times New Roman" w:cs="Times New Roman"/>
          <w:spacing w:val="2"/>
          <w:sz w:val="28"/>
          <w:szCs w:val="28"/>
          <w:lang w:eastAsia="ar-SA"/>
        </w:rPr>
        <w:t>атись первинними засобами пожежо</w:t>
      </w:r>
      <w:r w:rsidRPr="00671A6B">
        <w:rPr>
          <w:rFonts w:ascii="Times New Roman" w:hAnsi="Times New Roman" w:cs="Times New Roman"/>
          <w:spacing w:val="2"/>
          <w:sz w:val="28"/>
          <w:szCs w:val="28"/>
          <w:lang w:eastAsia="ar-SA"/>
        </w:rPr>
        <w:t>гасіння</w:t>
      </w:r>
      <w:r>
        <w:rPr>
          <w:rFonts w:ascii="Times New Roman" w:hAnsi="Times New Roman" w:cs="Times New Roman"/>
          <w:spacing w:val="2"/>
          <w:sz w:val="28"/>
          <w:szCs w:val="28"/>
          <w:lang w:eastAsia="ar-SA"/>
        </w:rPr>
        <w:t>;</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7</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xml:space="preserve"> </w:t>
      </w:r>
      <w:r>
        <w:rPr>
          <w:rFonts w:ascii="Times New Roman" w:hAnsi="Times New Roman" w:cs="Times New Roman"/>
          <w:spacing w:val="2"/>
          <w:sz w:val="28"/>
          <w:szCs w:val="28"/>
          <w:lang w:eastAsia="ar-SA"/>
        </w:rPr>
        <w:t>в</w:t>
      </w:r>
      <w:r w:rsidRPr="00671A6B">
        <w:rPr>
          <w:rFonts w:ascii="Times New Roman" w:hAnsi="Times New Roman" w:cs="Times New Roman"/>
          <w:spacing w:val="2"/>
          <w:sz w:val="28"/>
          <w:szCs w:val="28"/>
          <w:lang w:eastAsia="ar-SA"/>
        </w:rPr>
        <w:t>иконувати правила особистої гігієни.</w:t>
      </w: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Pr="00671A6B">
        <w:rPr>
          <w:rFonts w:ascii="Times New Roman" w:hAnsi="Times New Roman" w:cs="Times New Roman"/>
          <w:spacing w:val="2"/>
          <w:sz w:val="28"/>
          <w:szCs w:val="28"/>
          <w:lang w:eastAsia="ar-SA"/>
        </w:rPr>
        <w:t>. Основні небезпечні і шкідливі виробничі фактори, що можуть впливати на оператора (користувача):</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671A6B">
        <w:rPr>
          <w:rFonts w:ascii="Times New Roman" w:hAnsi="Times New Roman" w:cs="Times New Roman"/>
          <w:spacing w:val="2"/>
          <w:sz w:val="28"/>
          <w:szCs w:val="28"/>
          <w:lang w:eastAsia="ar-SA"/>
        </w:rPr>
        <w:t>) фізичні:</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електромагнітного випромінювання;</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ультрафіолетового випромінювання;</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інфрачервоного випромінювання;</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статичної електрики;</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запиленість повітря робочої зони;</w:t>
      </w:r>
    </w:p>
    <w:p w:rsidR="009D50B7" w:rsidRPr="00671A6B" w:rsidRDefault="009D50B7" w:rsidP="006874FE">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зміст позитивних аероіонів у повітрі робочої зони;</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знижений вміст негативних аероіонів у повітрі робочої зони;</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знижена чи підвищена вологість повітря робочої зони;</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знижена чи підвищена рухомість повітря робочої зони;</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шуму на робочому місці (від вентиляторів, процесорів, аудіоплат, принтерів);</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чи знижений рівень освітленості;</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п</w:t>
      </w:r>
      <w:r w:rsidR="000E506B">
        <w:rPr>
          <w:rFonts w:ascii="Times New Roman" w:hAnsi="Times New Roman" w:cs="Times New Roman"/>
          <w:spacing w:val="2"/>
          <w:sz w:val="28"/>
          <w:szCs w:val="28"/>
          <w:lang w:eastAsia="ar-SA"/>
        </w:rPr>
        <w:t>рямої і відбитої блискі</w:t>
      </w:r>
      <w:r w:rsidRPr="00671A6B">
        <w:rPr>
          <w:rFonts w:ascii="Times New Roman" w:hAnsi="Times New Roman" w:cs="Times New Roman"/>
          <w:spacing w:val="2"/>
          <w:sz w:val="28"/>
          <w:szCs w:val="28"/>
          <w:lang w:eastAsia="ar-SA"/>
        </w:rPr>
        <w:t>сті;</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засліпленості;</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нерівномірність розподілу яскравості в поле зору;</w:t>
      </w:r>
    </w:p>
    <w:p w:rsidR="009D50B7" w:rsidRPr="00671A6B" w:rsidRDefault="009D50B7" w:rsidP="009A268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підвищена яскравість світлового зображення;</w:t>
      </w:r>
    </w:p>
    <w:p w:rsidR="009D50B7" w:rsidRPr="00671A6B" w:rsidRDefault="009D50B7" w:rsidP="00021583">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рівень пульсації світлового потоку;</w:t>
      </w:r>
    </w:p>
    <w:p w:rsidR="009D50B7" w:rsidRPr="00671A6B" w:rsidRDefault="009D50B7" w:rsidP="00021583">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ураження електричним струмом;</w:t>
      </w:r>
    </w:p>
    <w:p w:rsidR="009D50B7" w:rsidRDefault="009D50B7" w:rsidP="00021583">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021583">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Pr="00671A6B">
        <w:rPr>
          <w:rFonts w:ascii="Times New Roman" w:hAnsi="Times New Roman" w:cs="Times New Roman"/>
          <w:spacing w:val="2"/>
          <w:sz w:val="28"/>
          <w:szCs w:val="28"/>
          <w:lang w:eastAsia="ar-SA"/>
        </w:rPr>
        <w:t>) хімічні:</w:t>
      </w: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зміст у повітрі робочої зони двоокису вуглецю, озону, аміаку, фенолу, формальдегіду;</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Pr="00671A6B">
        <w:rPr>
          <w:rFonts w:ascii="Times New Roman" w:hAnsi="Times New Roman" w:cs="Times New Roman"/>
          <w:spacing w:val="2"/>
          <w:sz w:val="28"/>
          <w:szCs w:val="28"/>
          <w:lang w:eastAsia="ar-SA"/>
        </w:rPr>
        <w:t>) психофізіологічні:</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напруга зору;</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напруга уваги;</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інтелектуальні навантаження;</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емоційні навантаження;</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тривалі статичні навантаження;</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монотонність праці;</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великий обсяг інформації, оброблюваної в одиницю часу;</w:t>
      </w: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нераціональна організація робочого місця;</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Pr="00671A6B">
        <w:rPr>
          <w:rFonts w:ascii="Times New Roman" w:hAnsi="Times New Roman" w:cs="Times New Roman"/>
          <w:spacing w:val="2"/>
          <w:sz w:val="28"/>
          <w:szCs w:val="28"/>
          <w:lang w:eastAsia="ar-SA"/>
        </w:rPr>
        <w:t>) біологічні:</w:t>
      </w:r>
    </w:p>
    <w:p w:rsidR="000427FD" w:rsidRDefault="000427FD" w:rsidP="00EA7351">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підвищений вміст у повітрі робочої зони мікроорганізмів.</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7. Під час вибору приміщення для розміщення робочих місць ПЕОМ або ВДТ необхідно враховувати, що вікна можуть давати блискість на екранах дисплеїв і викликати значне осліплення в тих, хто сидить перед ними, особливо влітку та в сонячні дні.</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8. Приміщення з ПЕОМ та ВДТ повинні мати природне і штучне освітлення. При незадовільному освітленні знижується продуктивність праці оператора ПЕОМ (ВДТ), можливі короткозорість, швидка втомленість.</w:t>
      </w: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9.</w:t>
      </w:r>
      <w:r>
        <w:rPr>
          <w:rFonts w:ascii="Times New Roman" w:hAnsi="Times New Roman" w:cs="Times New Roman"/>
          <w:spacing w:val="2"/>
          <w:sz w:val="28"/>
          <w:szCs w:val="28"/>
          <w:lang w:eastAsia="ar-SA"/>
        </w:rPr>
        <w:t> </w:t>
      </w:r>
      <w:r w:rsidRPr="00671A6B">
        <w:rPr>
          <w:rFonts w:ascii="Times New Roman" w:hAnsi="Times New Roman" w:cs="Times New Roman"/>
          <w:spacing w:val="2"/>
          <w:sz w:val="28"/>
          <w:szCs w:val="28"/>
          <w:lang w:eastAsia="ar-SA"/>
        </w:rPr>
        <w:t>Організація робочого місця користувача ПЕОМ та ВДТ повинна забезпечувати відповідність усіх елементів робочого місця та їх розташування ергономічним вимогам, характеру та особливостям трудової діяльності.</w:t>
      </w: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10. Не допускається розташування робочих місць ПЕОМ в підвальних приміщеннях і цокольних поверхах.</w:t>
      </w:r>
    </w:p>
    <w:p w:rsidR="009D50B7" w:rsidRPr="00671A6B" w:rsidRDefault="009D50B7" w:rsidP="00A50E66">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671A6B">
        <w:rPr>
          <w:rFonts w:ascii="Times New Roman" w:hAnsi="Times New Roman" w:cs="Times New Roman"/>
          <w:spacing w:val="2"/>
          <w:sz w:val="28"/>
          <w:szCs w:val="28"/>
          <w:lang w:eastAsia="ar-SA"/>
        </w:rPr>
        <w:t>1. Робочі місця з ВДТ і ПЕОМ під час виконання творчої роботи, яка потребує значної розумової напруги чи великої концентрації уваги, слід ізолювати одне від одного перегородкою висотою 1,5-2,0 м.</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autoSpaceDE w:val="0"/>
        <w:autoSpaceDN w:val="0"/>
        <w:adjustRightInd w:val="0"/>
        <w:spacing w:after="0" w:line="240" w:lineRule="auto"/>
        <w:ind w:firstLine="567"/>
        <w:jc w:val="both"/>
        <w:rPr>
          <w:rFonts w:ascii="Times New Roman" w:hAnsi="Times New Roman" w:cs="Times New Roman"/>
          <w:spacing w:val="2"/>
          <w:sz w:val="28"/>
          <w:szCs w:val="28"/>
          <w:lang w:eastAsia="ru-RU"/>
        </w:rPr>
      </w:pPr>
      <w:r w:rsidRPr="00671A6B">
        <w:rPr>
          <w:rFonts w:ascii="Times New Roman" w:hAnsi="Times New Roman" w:cs="Times New Roman"/>
          <w:spacing w:val="2"/>
          <w:sz w:val="28"/>
          <w:szCs w:val="28"/>
          <w:lang w:eastAsia="ru-RU"/>
        </w:rPr>
        <w:t>12. Неприпустимим є розташування приміщень категорій А і Б (ОНТП 24-86), а також виробництв з мокрими технологічними процесами поряд з приміщеннями, де розташовуються ЕОМ, виконується їх обслуговування, налагодження і ремонт, а також над такими приміщеннями або під ними. Виробничі приміщення, в яких розташовані ЕОМ, не повинні межувати з приміщеннями, де рівні шуму та вібрації перевищують норму (механічні цехи, майстерні тощо).</w:t>
      </w:r>
    </w:p>
    <w:p w:rsidR="009D50B7" w:rsidRPr="00671A6B" w:rsidRDefault="009D50B7" w:rsidP="00FC3F08">
      <w:pPr>
        <w:autoSpaceDE w:val="0"/>
        <w:autoSpaceDN w:val="0"/>
        <w:adjustRightInd w:val="0"/>
        <w:spacing w:after="0" w:line="240" w:lineRule="auto"/>
        <w:ind w:firstLine="567"/>
        <w:jc w:val="both"/>
        <w:rPr>
          <w:rFonts w:ascii="Times New Roman" w:hAnsi="Times New Roman" w:cs="Times New Roman"/>
          <w:spacing w:val="2"/>
          <w:sz w:val="28"/>
          <w:szCs w:val="28"/>
          <w:lang w:eastAsia="ru-RU"/>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Pr="00671A6B">
        <w:rPr>
          <w:rFonts w:ascii="Times New Roman" w:hAnsi="Times New Roman" w:cs="Times New Roman"/>
          <w:spacing w:val="2"/>
          <w:sz w:val="28"/>
          <w:szCs w:val="28"/>
          <w:lang w:eastAsia="ar-SA"/>
        </w:rPr>
        <w:t>3. Робочі місця з ВДТ рекомендується розміщувати в окремих приміщеннях. В разі розміщення робочих місць з ВДТ в залах або приміщеннях з джерелами небезпечних і шкідливих факторів вони повинні розташовуватись у повністю ізольованих кабінетах з природним освітленням та організованим повітрообміном.</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14. Площа, на якій розташовується одне робоче місце з ПЕОМ або ВДТ, повинна становити не менше як 6,0 м</w:t>
      </w:r>
      <w:r w:rsidRPr="00671A6B">
        <w:rPr>
          <w:rFonts w:ascii="Times New Roman" w:hAnsi="Times New Roman" w:cs="Times New Roman"/>
          <w:spacing w:val="2"/>
          <w:sz w:val="28"/>
          <w:szCs w:val="28"/>
          <w:vertAlign w:val="superscript"/>
          <w:lang w:eastAsia="ar-SA"/>
        </w:rPr>
        <w:t>2</w:t>
      </w:r>
      <w:r w:rsidRPr="00671A6B">
        <w:rPr>
          <w:rFonts w:ascii="Times New Roman" w:hAnsi="Times New Roman" w:cs="Times New Roman"/>
          <w:spacing w:val="2"/>
          <w:sz w:val="28"/>
          <w:szCs w:val="28"/>
          <w:lang w:eastAsia="ar-SA"/>
        </w:rPr>
        <w:t>, об'єм приміщення - не менше як 20 м</w:t>
      </w:r>
      <w:r w:rsidRPr="00671A6B">
        <w:rPr>
          <w:rFonts w:ascii="Times New Roman" w:hAnsi="Times New Roman" w:cs="Times New Roman"/>
          <w:spacing w:val="2"/>
          <w:sz w:val="28"/>
          <w:szCs w:val="28"/>
          <w:vertAlign w:val="superscript"/>
          <w:lang w:eastAsia="ar-SA"/>
        </w:rPr>
        <w:t>3</w:t>
      </w:r>
      <w:r w:rsidRPr="00671A6B">
        <w:rPr>
          <w:rFonts w:ascii="Times New Roman" w:hAnsi="Times New Roman" w:cs="Times New Roman"/>
          <w:spacing w:val="2"/>
          <w:sz w:val="28"/>
          <w:szCs w:val="28"/>
          <w:lang w:eastAsia="ar-SA"/>
        </w:rPr>
        <w:t>.</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15. Поверхня підлоги має бути рівною, без вибоїн, неслизькою, зручною для очищення та вологого прибирання, мати антистатичні властивості.</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16. При розміщенні робочих місць необхідно виключити можливість прямого засвічування екрана джерелом природного освітлення.</w:t>
      </w: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17. Вимоги до освітлення для візуального сприймання операторами інформації з двох різних носіїв (з екрана ВДТ та паперового носія) різні.</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Надто низький рівень освітленості погіршує сприймання інформації при читанні документів, а надто високий призводить до зменшення контрасту зображення знаків на екрані.</w:t>
      </w: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Тому відношення яскравості екрана ВДТ до яскравості оточуючих його робочих поверхонь не повинно перевищувати у робочій зоні 3:1, а робочих поверхонь і навколишніх предметів (стіни, обладнання) – 5:1.</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A735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18. Штучне освітлення у приміщеннях з ВДТ треба здійснювати у вигляді комбінованої</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системи</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освітлення з</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використанням</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люмінесцентних</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джерел</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світла у світильниках загального освітлення, які слід розташовувати над робочими поверхнями у рівномірно-прямокутному порядку.</w:t>
      </w:r>
    </w:p>
    <w:p w:rsidR="009D50B7" w:rsidRPr="00671A6B" w:rsidRDefault="009D50B7" w:rsidP="00165995">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19. Для запобігання засвітлювання екранів ВДТ прямими світловими потоками, лінії світильників повинні бути розташовані з достатнім бічним зміщенням відносно рядів робочих місць або зон, а також паралельно до світлових отворів. Бажане розміщення вікон з одного боку робочих приміщень.</w:t>
      </w:r>
    </w:p>
    <w:p w:rsidR="009D50B7" w:rsidRDefault="009D50B7" w:rsidP="00FC3F08">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ab/>
        <w:t>При цьому кожне вікно повинно мати світлорозсіювачі штори з коефіцієнтом відбивання 0,5-0,7.</w:t>
      </w:r>
    </w:p>
    <w:p w:rsidR="009D50B7" w:rsidRPr="00671A6B" w:rsidRDefault="009D50B7" w:rsidP="00FC3F08">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autoSpaceDE w:val="0"/>
        <w:autoSpaceDN w:val="0"/>
        <w:adjustRightInd w:val="0"/>
        <w:spacing w:after="0" w:line="240" w:lineRule="auto"/>
        <w:ind w:firstLine="567"/>
        <w:jc w:val="both"/>
        <w:rPr>
          <w:rFonts w:ascii="Times New Roman" w:hAnsi="Times New Roman" w:cs="Times New Roman"/>
          <w:spacing w:val="2"/>
          <w:sz w:val="28"/>
          <w:szCs w:val="28"/>
          <w:lang w:eastAsia="ru-RU"/>
        </w:rPr>
      </w:pPr>
      <w:r w:rsidRPr="00671A6B">
        <w:rPr>
          <w:rFonts w:ascii="Times New Roman" w:hAnsi="Times New Roman" w:cs="Times New Roman"/>
          <w:color w:val="000000"/>
          <w:spacing w:val="2"/>
          <w:sz w:val="28"/>
          <w:szCs w:val="28"/>
          <w:lang w:eastAsia="ru-RU"/>
        </w:rPr>
        <w:t xml:space="preserve">20. Штучне освітлення повинно забезпечити на робочих місцях ПЕОМ освітленість 300-500 лк. </w:t>
      </w:r>
      <w:r w:rsidRPr="00671A6B">
        <w:rPr>
          <w:rFonts w:ascii="Times New Roman" w:hAnsi="Times New Roman" w:cs="Times New Roman"/>
          <w:spacing w:val="2"/>
          <w:sz w:val="28"/>
          <w:szCs w:val="28"/>
          <w:lang w:eastAsia="ru-RU"/>
        </w:rPr>
        <w:t>У разі неможливості забезпечити даний рівень освітленості системою загального освітлення допускається застосування світильників місцевого освітлення, але при цьому не повинно бути відблисків на поверхні екрану та збільшення освітленості екрану більше ніж 300 лк.</w:t>
      </w:r>
    </w:p>
    <w:p w:rsidR="009D50B7" w:rsidRPr="00671A6B" w:rsidRDefault="009D50B7" w:rsidP="00FC3F08">
      <w:pPr>
        <w:autoSpaceDE w:val="0"/>
        <w:autoSpaceDN w:val="0"/>
        <w:adjustRightInd w:val="0"/>
        <w:spacing w:after="0" w:line="240" w:lineRule="auto"/>
        <w:ind w:firstLine="567"/>
        <w:jc w:val="both"/>
        <w:rPr>
          <w:rFonts w:ascii="Times New Roman" w:hAnsi="Times New Roman" w:cs="Times New Roman"/>
          <w:spacing w:val="2"/>
          <w:sz w:val="28"/>
          <w:szCs w:val="28"/>
          <w:lang w:eastAsia="ru-RU"/>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21. У разі природного освітлення слід передбачити наявність сонцезахисних засобів, з цією метою можна використовувати плівки з металізованим покриттям або жалюзі з вертикальними ламелями, що регулюються.</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22. Розташовувати робоче місце обладнане ВДТ, необхідно таким чином, щоб в поле зору оператора не потрапляли вік</w:t>
      </w:r>
      <w:r w:rsidRPr="00671A6B">
        <w:rPr>
          <w:rFonts w:ascii="Times New Roman" w:hAnsi="Times New Roman" w:cs="Times New Roman"/>
          <w:spacing w:val="2"/>
          <w:sz w:val="28"/>
          <w:szCs w:val="28"/>
          <w:lang w:eastAsia="ar-SA"/>
        </w:rPr>
        <w:softHyphen/>
        <w:t>на або освітлювальні прилади; вони не повинні знаходитися й безпосередньо за його спиною.</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23. На робочому місці має бути забезпечена рівномірна освітленість за допомогою переважно відбитого або розсіяного розподілу світла.</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24. Світлових відблисків з клавіатури, екрана та від інших частин ВДТ у напрямку очей оператора не повинно бути.</w:t>
      </w: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Для їх виключення необхідно застосовувати спеціальні екранні фільтри, захисні козирки або розташовувати джерела світла паралельно напрямку погляду на екран ВДТ з обох сторін.</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25. Для запобігання засліплення, світильники місцевого освітлення повинні мати відбивачі з непрозорого матеріалу чи скло молочного кольору. Захисний кут відбивача повинен бути не менше 40 °.</w:t>
      </w:r>
    </w:p>
    <w:p w:rsidR="009D50B7" w:rsidRPr="00671A6B" w:rsidRDefault="009D50B7" w:rsidP="00FC3F08">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26. Не бажано, щоб одяг оператора був світлим і особливо блискучим.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27. Для оздоблення приміщень з ВДТ повинні використовуватися дифузно-відбиваючі матеріали з коефіцієнтами відбиття: стелі - 0,7-0,8; стін - 0,4-0,5; підлоги - 0,2-0,3.</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28. Забороняється застосовувати для оздоблення інтер'єру полімерні матеріали, що виділяють у повітря шкідливі хімічні речовини.</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Вміст шкідливих хімічних речовин у приміщеннях з ВДТ не повинен перевищувати концентрацій вказаних у ГОСТ 12.1.005-88 «Общие санитарно-гигиенические требования к воздуху рабочей зоны».</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29. Робочі місця з ВДТ повинні розташовуватись на відстані не менше як 1,5 м від стіни з віконними прорізами, від інших стін - на відстані 1 м; між собою на відстані не менше як 1,5 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30. Основним обладнанням робочого місця оператора ВДТ є монітор, клавіатура, робочий стіл, стілець (крісло); допоміжним - пюпітр, підставка для ніг, шафи, полиці та інше.</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31. При розташуванні елементів робочого місця слід враховувати:</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р</w:t>
      </w:r>
      <w:r w:rsidRPr="00671A6B">
        <w:rPr>
          <w:rFonts w:ascii="Times New Roman" w:hAnsi="Times New Roman" w:cs="Times New Roman"/>
          <w:spacing w:val="2"/>
          <w:sz w:val="28"/>
          <w:szCs w:val="28"/>
          <w:lang w:eastAsia="ar-SA"/>
        </w:rPr>
        <w:t>обочу позу оператора</w:t>
      </w:r>
      <w:r>
        <w:rPr>
          <w:rFonts w:ascii="Times New Roman" w:hAnsi="Times New Roman" w:cs="Times New Roman"/>
          <w:spacing w:val="2"/>
          <w:sz w:val="28"/>
          <w:szCs w:val="28"/>
          <w:lang w:eastAsia="ar-SA"/>
        </w:rPr>
        <w:t>;</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671A6B">
        <w:rPr>
          <w:rFonts w:ascii="Times New Roman" w:hAnsi="Times New Roman" w:cs="Times New Roman"/>
          <w:spacing w:val="2"/>
          <w:sz w:val="28"/>
          <w:szCs w:val="28"/>
          <w:lang w:eastAsia="ar-SA"/>
        </w:rPr>
        <w:t>ростір для розміщення оператора</w:t>
      </w:r>
      <w:r>
        <w:rPr>
          <w:rFonts w:ascii="Times New Roman" w:hAnsi="Times New Roman" w:cs="Times New Roman"/>
          <w:spacing w:val="2"/>
          <w:sz w:val="28"/>
          <w:szCs w:val="28"/>
          <w:lang w:eastAsia="ar-SA"/>
        </w:rPr>
        <w:t>;</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м</w:t>
      </w:r>
      <w:r w:rsidRPr="00671A6B">
        <w:rPr>
          <w:rFonts w:ascii="Times New Roman" w:hAnsi="Times New Roman" w:cs="Times New Roman"/>
          <w:spacing w:val="2"/>
          <w:sz w:val="28"/>
          <w:szCs w:val="28"/>
          <w:lang w:eastAsia="ar-SA"/>
        </w:rPr>
        <w:t>ожливість огляду елементів робочого місця</w:t>
      </w:r>
      <w:r>
        <w:rPr>
          <w:rFonts w:ascii="Times New Roman" w:hAnsi="Times New Roman" w:cs="Times New Roman"/>
          <w:spacing w:val="2"/>
          <w:sz w:val="28"/>
          <w:szCs w:val="28"/>
          <w:lang w:eastAsia="ar-SA"/>
        </w:rPr>
        <w:t>;</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м</w:t>
      </w:r>
      <w:r w:rsidRPr="00671A6B">
        <w:rPr>
          <w:rFonts w:ascii="Times New Roman" w:hAnsi="Times New Roman" w:cs="Times New Roman"/>
          <w:spacing w:val="2"/>
          <w:sz w:val="28"/>
          <w:szCs w:val="28"/>
          <w:lang w:eastAsia="ar-SA"/>
        </w:rPr>
        <w:t>ожливість огляду простору за межами робочого місця.</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Можливість робити записи, розміщення документації і матеріалів, які використовує оператор (користувач).</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Pr="00671A6B" w:rsidRDefault="00F6512A" w:rsidP="00674270">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Pr>
          <w:rFonts w:ascii="Times New Roman" w:hAnsi="Times New Roman" w:cs="Times New Roman"/>
          <w:noProof/>
          <w:spacing w:val="2"/>
          <w:sz w:val="28"/>
          <w:szCs w:val="28"/>
        </w:rPr>
        <w:pict>
          <v:shape id="Рисунок 26" o:spid="_x0000_i1026" type="#_x0000_t75" alt="77_05ris" style="width:96pt;height:84.75pt;visibility:visible">
            <v:imagedata r:id="rId9" o:title=""/>
          </v:shape>
        </w:pic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32. Взаємне розташування елементів робочого місця не повинно заважати виконанню всіх необхідних рухів та переміщень для експлуатації ПЕОМ; сприяти оптимальному режиму праці і відпочинку, зниженню втоми оператора (користувача).</w:t>
      </w: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p>
    <w:p w:rsidR="009D50B7" w:rsidRPr="00671A6B" w:rsidRDefault="009D50B7" w:rsidP="00674270">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33. При використанні допоміжних пристосувань під ВДТ, повинна бути передбачена можливість переміщення останнього відносно вертикальної осі в межах ±30° (вправо-вліво).</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Для забезпечення точного і швидкого зчитування інформації поверхню екрана ВДТ слід розташовувати в оптимальній зоні інформаційного поля в площині, перпендикулярній нормальній лінії погляду оператора (користувача), який знаходиться в робочій позі. Допускається відхилення від цієї площини - не біль</w:t>
      </w:r>
      <w:r w:rsidRPr="00671A6B">
        <w:rPr>
          <w:rFonts w:ascii="Times New Roman" w:hAnsi="Times New Roman" w:cs="Times New Roman"/>
          <w:spacing w:val="2"/>
          <w:sz w:val="28"/>
          <w:szCs w:val="28"/>
          <w:lang w:eastAsia="ar-SA"/>
        </w:rPr>
        <w:softHyphen/>
        <w:t>ше 45°; допускається кут відхилення лінії погляду від нор</w:t>
      </w:r>
      <w:r w:rsidRPr="00671A6B">
        <w:rPr>
          <w:rFonts w:ascii="Times New Roman" w:hAnsi="Times New Roman" w:cs="Times New Roman"/>
          <w:spacing w:val="2"/>
          <w:sz w:val="28"/>
          <w:szCs w:val="28"/>
          <w:lang w:eastAsia="ar-SA"/>
        </w:rPr>
        <w:softHyphen/>
        <w:t>мального - не більше 30°.</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34. Розташовувати ВДТ на робочому місці необхідно так, щоб поверхня екрана знаходилась на відстані 500-600 мм від очей оператора (користувача), в залежності від розміру екрана.</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35. Необхідно розташовувати клавіатуру на робочому столі, не допускаючи її хитання, або на окремому столі на відстані 100-300 мм від краю ближче до працюючого.</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Положення клавіатури та кут її нахилу повинен відповідати побажанням оператора (користувача) - кут нахилу в межах 5</w:t>
      </w:r>
      <w:r w:rsidRPr="00671A6B">
        <w:rPr>
          <w:rFonts w:ascii="Times New Roman" w:hAnsi="Times New Roman" w:cs="Times New Roman"/>
          <w:spacing w:val="2"/>
          <w:sz w:val="28"/>
          <w:szCs w:val="28"/>
          <w:lang w:val="ru-RU" w:eastAsia="ar-SA"/>
        </w:rPr>
        <w:t xml:space="preserve">° </w:t>
      </w:r>
      <w:r w:rsidRPr="00671A6B">
        <w:rPr>
          <w:rFonts w:ascii="Times New Roman" w:hAnsi="Times New Roman" w:cs="Times New Roman"/>
          <w:spacing w:val="2"/>
          <w:sz w:val="28"/>
          <w:szCs w:val="28"/>
          <w:lang w:eastAsia="ar-SA"/>
        </w:rPr>
        <w:noBreakHyphen/>
        <w:t xml:space="preserve"> 15</w:t>
      </w:r>
      <w:r w:rsidRPr="00671A6B">
        <w:rPr>
          <w:rFonts w:ascii="Times New Roman" w:hAnsi="Times New Roman" w:cs="Times New Roman"/>
          <w:spacing w:val="2"/>
          <w:sz w:val="28"/>
          <w:szCs w:val="28"/>
          <w:lang w:val="ru-RU" w:eastAsia="ar-SA"/>
        </w:rPr>
        <w:t>°</w:t>
      </w:r>
      <w:r w:rsidRPr="00671A6B">
        <w:rPr>
          <w:rFonts w:ascii="Times New Roman" w:hAnsi="Times New Roman" w:cs="Times New Roman"/>
          <w:spacing w:val="2"/>
          <w:sz w:val="28"/>
          <w:szCs w:val="28"/>
          <w:lang w:eastAsia="ar-SA"/>
        </w:rPr>
        <w:t>.</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36. Принтер треба розташовувати так, щоб доступ до нього оператора (користувача) та його колег був зручним; щоб максимальна відстань до клавіш управління принтером не перевищувало довжину витягнутої руки (по висоті 900-1300 мм, по глибині 400-500 мм).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37. Конструкція робочого столу повинна забезпечувати можливість оптимального розміщення на робочій поверхні облад</w:t>
      </w:r>
      <w:r w:rsidRPr="00671A6B">
        <w:rPr>
          <w:rFonts w:ascii="Times New Roman" w:hAnsi="Times New Roman" w:cs="Times New Roman"/>
          <w:spacing w:val="2"/>
          <w:sz w:val="28"/>
          <w:szCs w:val="28"/>
          <w:lang w:eastAsia="ar-SA"/>
        </w:rPr>
        <w:softHyphen/>
        <w:t>нання, що використовується, з урахуванням його кількості, розмірів, конструктивних особливостей (розмір ВДТ, клавіатури, принтера, ПЕОМ та інше) та характеру його роботи.</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38. Висота робочої поверхні столу повинна регулюватися у межах 680-800 мм; у середньому вона повинна становити 725 мм.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39. Ширина і глибина робочої поверхні повинні забезпечувати можливість виконання трудових операцій в межах мо</w:t>
      </w:r>
      <w:r w:rsidRPr="00671A6B">
        <w:rPr>
          <w:rFonts w:ascii="Times New Roman" w:hAnsi="Times New Roman" w:cs="Times New Roman"/>
          <w:spacing w:val="2"/>
          <w:sz w:val="28"/>
          <w:szCs w:val="28"/>
          <w:lang w:eastAsia="ar-SA"/>
        </w:rPr>
        <w:softHyphen/>
        <w:t>тор</w:t>
      </w:r>
      <w:r w:rsidRPr="00671A6B">
        <w:rPr>
          <w:rFonts w:ascii="Times New Roman" w:hAnsi="Times New Roman" w:cs="Times New Roman"/>
          <w:spacing w:val="2"/>
          <w:sz w:val="28"/>
          <w:szCs w:val="28"/>
          <w:lang w:eastAsia="ar-SA"/>
        </w:rPr>
        <w:softHyphen/>
        <w:t>ного поля, межа якого визначається зоною в межах видимості приладів і досяжності органів керування.</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Перевагу слід віддавати модульним розмірам столу, на основі яких розраховуються конструктивні розміри; ширину слід вважати: 600, 800, 1000, 1200, 1400; глибину - 800, 1000 мм, при нерегульованій його висоті - 725 мм.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40. Поверхня столу має бути матовою з малим відбиттям та теплоізолюючою.</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41. Робочий стіл повинен мати простір для ніг висотою не менше як 600 мм, шириною не менше як 500 мм, глибиною на рівні колін не менше, як 450 мм та на рівні витягнутої ноги - не менше як 650 мм.</w:t>
      </w:r>
    </w:p>
    <w:p w:rsidR="009D50B7" w:rsidRPr="00671A6B" w:rsidRDefault="009D50B7" w:rsidP="008539D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42. Крісло повинно забезпечувати підтримування раціональної робочої пози під час виконання основних виробничих операцій, створювати умови для зміни пози.</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 метою попередження втоми крісло повинно забезпечувати зниження статичного напруження м'язів шийно-плечової ділянки та спини.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43. Тип робочого крісла повинен обиратися залежно від характеру та тривалості роботи.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Воно має бути підйомно-поворотним і регулюватися по висоті та кутах нахилу сидіння і спинки, а також відстані спинки від переднього краю сидіння.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Регулювання кожного параметра має бути незалежним і мати надійну фіксацію.</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Всі важелі та ручки пристосування (для регулювання) мають бути зручними в управлінні.</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44. Висота поверхні сидіння повинна регулюватись у межах 400-550 мм.</w:t>
      </w:r>
    </w:p>
    <w:p w:rsidR="009D50B7" w:rsidRPr="00671A6B" w:rsidRDefault="009D50B7" w:rsidP="002348D2">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Ширина та глибина його поверхні має бути не менше як 400 мм.</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Поверхня сидіння має бути плоскою, передні краї - закругленими.</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45. Сидіння та спинка крісла мають бути напівм'яким, такими, що не електризуються та з повітронепроникним покриттям, матеріал якого забезпечує можливість легкого очищення від забруднення.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46. Зміна кута нахилу поверхні сидіння повинна бути в межах від 15° уперед та 5° назад.</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47. Опорна поверхня спинки крісла повинна мати висоту 280-300 мм, ширину - не менше як 380 мм та радіус кривизни горизонтальної площини - 400 мм.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Кут нахилу спинки у вертикальній площині повинен регулюватися у межах (-30°) -(+30°) від вертикального положення.</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Відстань спинки від переднього краю сидіння повинна регулюватися у межах 260 – 400 мм.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48. Крісла повинні мати стаціонарні або знімні підлокітники довжиною не менше як 250 мм, шириною у межах 50-70 мм, що можуть регулюватися по висоті над сидінням у межах 200-260 мм та регулюватися по параметру внутрішньої відстані між підлокітниками у межах 350-500 мм.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49. Робоче місце має бути обладнане стійкою підставкою для ніг, параметри якої просто регулюються.</w:t>
      </w: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50. Підставка повинна мати ширину не менше як 300 мм, глибину не менше як 400 мм, з регулюванням, по висоті до 150 мм та по куту нахилу опорної поверхні підставки до 20°.</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Поверхня підставки має бути рифленою, а по передньому краю мати бортик висотою 10 мм.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A7351">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51. Робоче місце оператора (користувача) має бути обладнане легко переміщуваним пюпітром для розташування на ньому документів, розміщеним на одному</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рівні</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з екраном</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та віддалений</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від очей</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оператора (користувача) приблизно на таку ж відстань (припустима розбіжність цих відстаней не більше як 100 мм).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52. Пюпітр не повинен вібрувати, бути стійким.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53. Значення площини пюпітра має бути не меншою за розміри найбільшою з джерел інформації, що застосовується оператором (користувачем).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При необхідності перегортання оригіналу обидві його сторони повинні розташовуватися на підставці.</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Рукопис повинен слабо прилипати до підставки або кріпитися за допомогою спеціальних затискачів. Поверхня пюпітра має бути матовою.</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Пюпітр повинен мати лінійку, що легко пересувається по рядках, прозору та зручну для використання.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54. Раціональна поза оператора (користувача): розташування тіла при якому ступні працівника розташовані на площині підлоги або на підставці для ніг, стегна зорієнтовані у горизонтальній площині, верхні частини рук - вертикальні, кут ліктьового суглоба коливається у межах 70-90°, зап'ястя зігнуті під кутом не більше ніж 20°, нахил голови - у межах 15-20°, а також виключені часті її повороти.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55. Для забезпечення оптимальної робочої пози оператора (користувача) необхідно:</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з</w:t>
      </w:r>
      <w:r w:rsidRPr="00671A6B">
        <w:rPr>
          <w:rFonts w:ascii="Times New Roman" w:hAnsi="Times New Roman" w:cs="Times New Roman"/>
          <w:spacing w:val="2"/>
          <w:sz w:val="28"/>
          <w:szCs w:val="28"/>
          <w:lang w:eastAsia="ar-SA"/>
        </w:rPr>
        <w:t>асоби праці, з якими оператор (користувач) має тривалий або найбільш частий зоровий контакт, повинні розташовуватися у центрі зони зорового спостереження та моторного поля</w:t>
      </w:r>
      <w:r>
        <w:rPr>
          <w:rFonts w:ascii="Times New Roman" w:hAnsi="Times New Roman" w:cs="Times New Roman"/>
          <w:spacing w:val="2"/>
          <w:sz w:val="28"/>
          <w:szCs w:val="28"/>
          <w:lang w:eastAsia="ar-SA"/>
        </w:rPr>
        <w:t>;</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з</w:t>
      </w:r>
      <w:r w:rsidRPr="00671A6B">
        <w:rPr>
          <w:rFonts w:ascii="Times New Roman" w:hAnsi="Times New Roman" w:cs="Times New Roman"/>
          <w:spacing w:val="2"/>
          <w:sz w:val="28"/>
          <w:szCs w:val="28"/>
          <w:lang w:eastAsia="ar-SA"/>
        </w:rPr>
        <w:t>абезпечити відстань між найважливішими засобами праці, з якими оператор (користувач) працює найбільш часто близько до 500 мм</w:t>
      </w:r>
      <w:r>
        <w:rPr>
          <w:rFonts w:ascii="Times New Roman" w:hAnsi="Times New Roman" w:cs="Times New Roman"/>
          <w:spacing w:val="2"/>
          <w:sz w:val="28"/>
          <w:szCs w:val="28"/>
          <w:lang w:eastAsia="ar-SA"/>
        </w:rPr>
        <w:t>;</w:t>
      </w:r>
    </w:p>
    <w:p w:rsidR="009D50B7" w:rsidRPr="00671A6B" w:rsidRDefault="009D50B7" w:rsidP="00AA4597">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002118C1">
        <w:rPr>
          <w:rFonts w:ascii="Times New Roman" w:hAnsi="Times New Roman" w:cs="Times New Roman"/>
          <w:spacing w:val="2"/>
          <w:sz w:val="28"/>
          <w:szCs w:val="28"/>
          <w:lang w:eastAsia="ar-SA"/>
        </w:rPr>
        <w:t> в</w:t>
      </w:r>
      <w:r w:rsidRPr="00671A6B">
        <w:rPr>
          <w:rFonts w:ascii="Times New Roman" w:hAnsi="Times New Roman" w:cs="Times New Roman"/>
          <w:spacing w:val="2"/>
          <w:sz w:val="28"/>
          <w:szCs w:val="28"/>
          <w:lang w:eastAsia="ar-SA"/>
        </w:rPr>
        <w:t>иробничі завдання операторів (користувачів) розробляти з</w:t>
      </w:r>
      <w:r w:rsidRPr="00671A6B">
        <w:rPr>
          <w:rFonts w:ascii="Times New Roman" w:hAnsi="Times New Roman" w:cs="Times New Roman"/>
          <w:i/>
          <w:iCs/>
          <w:spacing w:val="2"/>
          <w:sz w:val="28"/>
          <w:szCs w:val="28"/>
          <w:lang w:eastAsia="ar-SA"/>
        </w:rPr>
        <w:t xml:space="preserve"> </w:t>
      </w:r>
      <w:r w:rsidRPr="00671A6B">
        <w:rPr>
          <w:rFonts w:ascii="Times New Roman" w:hAnsi="Times New Roman" w:cs="Times New Roman"/>
          <w:spacing w:val="2"/>
          <w:sz w:val="28"/>
          <w:szCs w:val="28"/>
          <w:lang w:eastAsia="ar-SA"/>
        </w:rPr>
        <w:t>урахуванням мінімізації перепадів яскравості між найбільш важливими об'єктами зорового спостереження.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9</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56. Під час розташування екрана ВДТ на технологічному обладнанні, необхідно передбачити зручність зорового нагляду в вертикальній площині під кутом ±30° від нормальної лінії погляду оператора (користувача) ПЕОМ, відстань від екрана до ока працівника повинна складати 500-900 мм в залежності від розміру екрана.</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57. Для нейтралізації зарядів статичної електрики в приміщенні, де виконуються роботи на ПЕОМ, рекомендується збільшувати вологість повітря за допомогою кімнатних зволожувачів.</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58. Крім даної інструкції оператор (користувач) повинен виконувати інструкцію з безпечної експлуатації ПЕОМ заводу-виробника.</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ab/>
      </w:r>
    </w:p>
    <w:p w:rsidR="009D50B7" w:rsidRPr="00165995" w:rsidRDefault="009D50B7" w:rsidP="00E160FE">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color w:val="000000"/>
          <w:spacing w:val="2"/>
          <w:sz w:val="28"/>
          <w:szCs w:val="28"/>
          <w:lang w:eastAsia="ar-SA"/>
        </w:rPr>
        <w:t>ІІ</w:t>
      </w:r>
      <w:r w:rsidRPr="00165995">
        <w:rPr>
          <w:rFonts w:ascii="Times New Roman" w:hAnsi="Times New Roman" w:cs="Times New Roman"/>
          <w:color w:val="000000"/>
          <w:spacing w:val="2"/>
          <w:sz w:val="28"/>
          <w:szCs w:val="28"/>
          <w:lang w:eastAsia="ar-SA"/>
        </w:rPr>
        <w:t>. Вимоги безпеки перед початком роботи</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009D50B7" w:rsidRPr="00671A6B">
        <w:rPr>
          <w:rFonts w:ascii="Times New Roman" w:hAnsi="Times New Roman" w:cs="Times New Roman"/>
          <w:spacing w:val="2"/>
          <w:sz w:val="28"/>
          <w:szCs w:val="28"/>
          <w:lang w:eastAsia="ar-SA"/>
        </w:rPr>
        <w:t>. Оглянути робоче місце і привести його в порядок; впевнитись, що на ньому відсутні сторонні предмети; все обладнання і блоки ПЕОМ з'єднані з системним блоком за допомогою з'єднувальних шнурів.</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009D50B7" w:rsidRPr="00671A6B">
        <w:rPr>
          <w:rFonts w:ascii="Times New Roman" w:hAnsi="Times New Roman" w:cs="Times New Roman"/>
          <w:spacing w:val="2"/>
          <w:sz w:val="28"/>
          <w:szCs w:val="28"/>
          <w:lang w:eastAsia="ar-SA"/>
        </w:rPr>
        <w:t xml:space="preserve">. Перевірити надійність встановлення апаратури на робочому столі. ВДТ має стояти не на краю стола. Повернути ВДТ так, щоб було зручно дивитися на екран - під прямим кутом (а не збоку) і трохи зверху вниз; при </w:t>
      </w:r>
    </w:p>
    <w:p w:rsidR="009D50B7"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цьому екран має бути трохи нахиленим - нижній його край ближче до оператора (користувача).</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009D50B7" w:rsidRPr="00671A6B">
        <w:rPr>
          <w:rFonts w:ascii="Times New Roman" w:hAnsi="Times New Roman" w:cs="Times New Roman"/>
          <w:spacing w:val="2"/>
          <w:sz w:val="28"/>
          <w:szCs w:val="28"/>
          <w:lang w:eastAsia="ar-SA"/>
        </w:rPr>
        <w:t>. Перевірити загальний стан апаратури, перевірити справність електропроводки, з'єднувальних шнурів, штепсельних вилок, розеток, заземлення захисного екрана.</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009D50B7" w:rsidRPr="00671A6B">
        <w:rPr>
          <w:rFonts w:ascii="Times New Roman" w:hAnsi="Times New Roman" w:cs="Times New Roman"/>
          <w:spacing w:val="2"/>
          <w:sz w:val="28"/>
          <w:szCs w:val="28"/>
          <w:lang w:eastAsia="ar-SA"/>
        </w:rPr>
        <w:t>. Забороняється: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експлуатація кабелів та проводів з пошкодженою або такою, що втратила захисні властивості за час експлуатації, ізоляцією; залишення під напругою кабелів та проводів з неізольованими провідниками;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застосування саморобних подовжувачів, які не відповідають вимогам Правил будови електроустановок до переносних електропроводок;</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застосування для опалення приміщення нестандартного (саморобного) електронагрівального обладнання або ламп розжарювання;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користування пошкодженими розетками, з’єднувальними коробками, вимикачами, а також лампами, скло яких має сліди затемнення або випинання;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підвішування світильників безпосередньо на струмопровідних проводах, обгортання електроламп і світильників папером, тканиною та іншими горючими матеріалами, експлуатація їх зі знятими ковпаками (розсіювачами);</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використання електроапаратури та приладів в умовах, що не відповідають вказівкам (рекомендаціям) підприємств-виготовлювачів.</w:t>
      </w:r>
    </w:p>
    <w:p w:rsidR="00C448BE"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r w:rsidR="009D50B7" w:rsidRPr="00671A6B">
        <w:rPr>
          <w:rFonts w:ascii="Times New Roman" w:hAnsi="Times New Roman" w:cs="Times New Roman"/>
          <w:spacing w:val="2"/>
          <w:sz w:val="28"/>
          <w:szCs w:val="28"/>
          <w:lang w:eastAsia="ar-SA"/>
        </w:rPr>
        <w:t>. Відрегулювати освітленість робочого місця.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0427FD" w:rsidRDefault="000427FD"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10</w:t>
      </w:r>
    </w:p>
    <w:p w:rsidR="009D50B7"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009D50B7" w:rsidRPr="00671A6B">
        <w:rPr>
          <w:rFonts w:ascii="Times New Roman" w:hAnsi="Times New Roman" w:cs="Times New Roman"/>
          <w:spacing w:val="2"/>
          <w:sz w:val="28"/>
          <w:szCs w:val="28"/>
          <w:lang w:eastAsia="ar-SA"/>
        </w:rPr>
        <w:t>. Відрегулювати та зафіксувати висоту крісла, зручний для оператора (користувача) нахил його спинки.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009D50B7" w:rsidRPr="00671A6B">
        <w:rPr>
          <w:rFonts w:ascii="Times New Roman" w:hAnsi="Times New Roman" w:cs="Times New Roman"/>
          <w:spacing w:val="2"/>
          <w:sz w:val="28"/>
          <w:szCs w:val="28"/>
          <w:lang w:eastAsia="ar-SA"/>
        </w:rPr>
        <w:t>. У разі необхідності приєднати до процесора необхідну апаратуру (принтер, сканер тощо).</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Усі кабелі, що з'єднують системний блок (процесор) з іншими пристроями, слід вмикати та вимикати тільки при вимкненому комп'ютері.</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r w:rsidR="009D50B7" w:rsidRPr="00671A6B">
        <w:rPr>
          <w:rFonts w:ascii="Times New Roman" w:hAnsi="Times New Roman" w:cs="Times New Roman"/>
          <w:spacing w:val="2"/>
          <w:sz w:val="28"/>
          <w:szCs w:val="28"/>
          <w:lang w:eastAsia="ar-SA"/>
        </w:rPr>
        <w:t>. Ввімкнути апаратуру комп'ютера вимикачами на корпусах в послідовності: стабілізатор напруги, ВДТ, процесор, принтер (якщо передбачається друкування).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C448BE" w:rsidP="00AA4597">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9</w:t>
      </w:r>
      <w:r w:rsidR="009D50B7" w:rsidRPr="00671A6B">
        <w:rPr>
          <w:rFonts w:ascii="Times New Roman" w:hAnsi="Times New Roman" w:cs="Times New Roman"/>
          <w:spacing w:val="2"/>
          <w:sz w:val="28"/>
          <w:szCs w:val="28"/>
          <w:lang w:eastAsia="ar-SA"/>
        </w:rPr>
        <w:t>. Відрегулювати яскравість свічення екрана ВДТ, мінімальний розмір світної точки, фокусування, контрастність.</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Не слід робити зображення занадто яскравим, щоб не втомлювати очей. </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Рекомендується: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яскравість свічення екрана - не менше 100 кд/м;</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відношення яскравості екрана ВДТ до яскравості оточуючих його поверхонь в робочій зоні - не більше 3:1;</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мінімальний розмір точки свічення - не менше 0,4 мм для монохромного ВДТ і не менше 0,6 мм для кольорового;</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контрастність зображення знаку - не менше 0,8.</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10</w:t>
      </w:r>
      <w:r w:rsidR="009D50B7" w:rsidRPr="00671A6B">
        <w:rPr>
          <w:rFonts w:ascii="Times New Roman" w:hAnsi="Times New Roman" w:cs="Times New Roman"/>
          <w:spacing w:val="2"/>
          <w:sz w:val="28"/>
          <w:szCs w:val="28"/>
          <w:lang w:eastAsia="ar-SA"/>
        </w:rPr>
        <w:t>. У разі виявлення будь-яких неспр</w:t>
      </w:r>
      <w:r>
        <w:rPr>
          <w:rFonts w:ascii="Times New Roman" w:hAnsi="Times New Roman" w:cs="Times New Roman"/>
          <w:spacing w:val="2"/>
          <w:sz w:val="28"/>
          <w:szCs w:val="28"/>
          <w:lang w:eastAsia="ar-SA"/>
        </w:rPr>
        <w:t>авностей роботу не розпочинати.</w:t>
      </w:r>
    </w:p>
    <w:p w:rsidR="009D50B7" w:rsidRPr="00671A6B" w:rsidRDefault="009D50B7" w:rsidP="00E160FE">
      <w:pPr>
        <w:suppressLineNumbers/>
        <w:tabs>
          <w:tab w:val="left" w:pos="567"/>
        </w:tabs>
        <w:suppressAutoHyphens/>
        <w:spacing w:after="0" w:line="240" w:lineRule="auto"/>
        <w:ind w:firstLine="720"/>
        <w:jc w:val="both"/>
        <w:rPr>
          <w:rFonts w:ascii="Times New Roman" w:hAnsi="Times New Roman" w:cs="Times New Roman"/>
          <w:b/>
          <w:bCs/>
          <w:spacing w:val="2"/>
          <w:sz w:val="28"/>
          <w:szCs w:val="28"/>
          <w:lang w:eastAsia="ar-SA"/>
        </w:rPr>
      </w:pPr>
    </w:p>
    <w:p w:rsidR="009D50B7" w:rsidRPr="006E4E26" w:rsidRDefault="009D50B7" w:rsidP="006E4E26">
      <w:pPr>
        <w:shd w:val="clear" w:color="auto" w:fill="FFFFFF"/>
        <w:tabs>
          <w:tab w:val="left" w:pos="567"/>
          <w:tab w:val="left" w:pos="720"/>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color w:val="000000"/>
          <w:spacing w:val="2"/>
          <w:sz w:val="28"/>
          <w:szCs w:val="28"/>
          <w:lang w:eastAsia="ar-SA"/>
        </w:rPr>
        <w:t>ІІІ</w:t>
      </w:r>
      <w:r w:rsidRPr="006E4E26">
        <w:rPr>
          <w:rFonts w:ascii="Times New Roman" w:hAnsi="Times New Roman" w:cs="Times New Roman"/>
          <w:color w:val="000000"/>
          <w:spacing w:val="2"/>
          <w:sz w:val="28"/>
          <w:szCs w:val="28"/>
          <w:lang w:eastAsia="ar-SA"/>
        </w:rPr>
        <w:t>. Вимоги безпеки під час роботи</w:t>
      </w:r>
      <w:r>
        <w:rPr>
          <w:rFonts w:ascii="Times New Roman" w:hAnsi="Times New Roman" w:cs="Times New Roman"/>
          <w:color w:val="000000"/>
          <w:spacing w:val="2"/>
          <w:sz w:val="28"/>
          <w:szCs w:val="28"/>
          <w:lang w:eastAsia="ar-SA"/>
        </w:rPr>
        <w:t xml:space="preserve"> </w:t>
      </w:r>
      <w:r w:rsidRPr="006E4E26">
        <w:rPr>
          <w:rFonts w:ascii="Times New Roman" w:hAnsi="Times New Roman" w:cs="Times New Roman"/>
          <w:spacing w:val="2"/>
          <w:sz w:val="28"/>
          <w:szCs w:val="28"/>
          <w:lang w:eastAsia="ar-SA"/>
        </w:rPr>
        <w:t>з відеодисплейним терміналом</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b/>
          <w:bCs/>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Необхідно стійко розташувати клавіатуру на робочому столі, не допускаючи її хитання.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Разом з тим має бути передбачена можливість її поворотів та переміщень.</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Положення клавіатури та кут її нахилу мають відповідати побажанням оператора (користувача).</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Якщо в конструкції клавіатури не передбачено простору для опори долонь, то їх слід розташовувати на відстані не менше 100 мм від краю столу в оптимальній зоні моторного поля.</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Під час роботи на клавіатурі сидіти прямо, не напружуватися.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2. Для зменшення несприятливого впливу на оператора (користувача) пристроїв типу «миша» (вимушена поза, необхідність постійного контролю за </w:t>
      </w:r>
    </w:p>
    <w:p w:rsidR="009D50B7" w:rsidRDefault="009D50B7" w:rsidP="00674270">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якістю дій) належить забезпечити вільну велику поверхню столу для переміщення «миші» і зручного упору ліктьового суглоба.</w:t>
      </w:r>
    </w:p>
    <w:p w:rsidR="009D50B7" w:rsidRPr="00671A6B" w:rsidRDefault="009D50B7" w:rsidP="00C448B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Pr="00671A6B" w:rsidRDefault="00C448BE"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009D50B7" w:rsidRPr="00671A6B">
        <w:rPr>
          <w:rFonts w:ascii="Times New Roman" w:hAnsi="Times New Roman" w:cs="Times New Roman"/>
          <w:spacing w:val="2"/>
          <w:sz w:val="28"/>
          <w:szCs w:val="28"/>
          <w:lang w:eastAsia="ar-SA"/>
        </w:rPr>
        <w:t>. Періодично при вимкненому комп'ютері прибирати ледь змоченою мильним розчином бавовняною ганчіркою пил з поверхонь апаратури.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Екран ВДТ та захисний екран протирають ватою, змоченою у спирті.</w:t>
      </w:r>
    </w:p>
    <w:p w:rsidR="000427FD" w:rsidRDefault="000427FD"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0427FD" w:rsidRDefault="000427FD"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11</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Не дозволяється використовувати рідину або аерозольні засоби для чищення поверхонь комп'ютера.</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w:t>
      </w:r>
      <w:r w:rsidR="009D50B7" w:rsidRPr="00671A6B">
        <w:rPr>
          <w:rFonts w:ascii="Times New Roman" w:hAnsi="Times New Roman" w:cs="Times New Roman"/>
          <w:spacing w:val="2"/>
          <w:sz w:val="28"/>
          <w:szCs w:val="28"/>
          <w:lang w:eastAsia="ar-SA"/>
        </w:rPr>
        <w:t>. Забороняється: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с</w:t>
      </w:r>
      <w:r w:rsidRPr="00671A6B">
        <w:rPr>
          <w:rFonts w:ascii="Times New Roman" w:hAnsi="Times New Roman" w:cs="Times New Roman"/>
          <w:spacing w:val="2"/>
          <w:sz w:val="28"/>
          <w:szCs w:val="28"/>
          <w:lang w:eastAsia="ar-SA"/>
        </w:rPr>
        <w:t>амостійно ремонтувати апаратуру, тим більше ВДТ, в якому кінескоп знаходиться під високою напругою (близько 25 кВ); ремонт апаратури виконують тільки спеціалісти з технічного обслуговування комп'ютерів, вони ж раз на півроку повинні відкривати процесор і вилучати пилососо</w:t>
      </w:r>
      <w:r>
        <w:rPr>
          <w:rFonts w:ascii="Times New Roman" w:hAnsi="Times New Roman" w:cs="Times New Roman"/>
          <w:spacing w:val="2"/>
          <w:sz w:val="28"/>
          <w:szCs w:val="28"/>
          <w:lang w:eastAsia="ar-SA"/>
        </w:rPr>
        <w:t>м пил і бруд, що там накопились;</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 к</w:t>
      </w:r>
      <w:r w:rsidRPr="00671A6B">
        <w:rPr>
          <w:rFonts w:ascii="Times New Roman" w:hAnsi="Times New Roman" w:cs="Times New Roman"/>
          <w:spacing w:val="2"/>
          <w:sz w:val="28"/>
          <w:szCs w:val="28"/>
          <w:lang w:eastAsia="ar-SA"/>
        </w:rPr>
        <w:t>ласти будь-які предмети на апаратуру комп'ютера, напої на клавіатуру або поруч з нею - це може вивести їх з ладу</w:t>
      </w:r>
      <w:r>
        <w:rPr>
          <w:rFonts w:ascii="Times New Roman" w:hAnsi="Times New Roman" w:cs="Times New Roman"/>
          <w:spacing w:val="2"/>
          <w:sz w:val="28"/>
          <w:szCs w:val="28"/>
          <w:lang w:eastAsia="ar-SA"/>
        </w:rPr>
        <w:t>.</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r w:rsidR="009D50B7" w:rsidRPr="00671A6B">
        <w:rPr>
          <w:rFonts w:ascii="Times New Roman" w:hAnsi="Times New Roman" w:cs="Times New Roman"/>
          <w:spacing w:val="2"/>
          <w:sz w:val="28"/>
          <w:szCs w:val="28"/>
          <w:lang w:eastAsia="ar-SA"/>
        </w:rPr>
        <w:t>. Для зняття статичної електрики рекомендується час від часу, доторкатися до металевих поверхонь (батарея центрального опалення тощо).</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009D50B7" w:rsidRPr="00671A6B">
        <w:rPr>
          <w:rFonts w:ascii="Times New Roman" w:hAnsi="Times New Roman" w:cs="Times New Roman"/>
          <w:spacing w:val="2"/>
          <w:sz w:val="28"/>
          <w:szCs w:val="28"/>
          <w:lang w:eastAsia="ar-SA"/>
        </w:rPr>
        <w:t>. Для зниження напруженості праці на ПЕОМ необхідно рівномірно розподіляти і чергувати характер робіт відповідно до їх складності.</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 метою зменшення негативного впливу монотонії доцільно застосувати чергування операцій введення тексту та числових даних (зміна змісту робіт), чергування редагування текстів та введення даних (зміна змісту та темпу роботи) і т. ін.</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Default="00F6512A" w:rsidP="00E160FE">
      <w:pPr>
        <w:suppressLineNumbers/>
        <w:tabs>
          <w:tab w:val="left" w:pos="567"/>
        </w:tabs>
        <w:suppressAutoHyphens/>
        <w:spacing w:after="0" w:line="240" w:lineRule="auto"/>
        <w:jc w:val="both"/>
        <w:rPr>
          <w:rFonts w:ascii="Times New Roman" w:hAnsi="Times New Roman" w:cs="Times New Roman"/>
          <w:noProof/>
          <w:spacing w:val="2"/>
          <w:sz w:val="28"/>
          <w:szCs w:val="28"/>
        </w:rPr>
      </w:pPr>
      <w:r>
        <w:rPr>
          <w:rFonts w:ascii="Times New Roman" w:hAnsi="Times New Roman" w:cs="Times New Roman"/>
          <w:noProof/>
          <w:spacing w:val="2"/>
          <w:sz w:val="28"/>
          <w:szCs w:val="28"/>
        </w:rPr>
        <w:pict>
          <v:shape id="Рисунок 25" o:spid="_x0000_i1027" type="#_x0000_t75" alt="77_09ris" style="width:108.75pt;height:99pt;visibility:visible">
            <v:imagedata r:id="rId10" o:title=""/>
          </v:shape>
        </w:pic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Pr="00671A6B"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009D50B7" w:rsidRPr="00671A6B">
        <w:rPr>
          <w:rFonts w:ascii="Times New Roman" w:hAnsi="Times New Roman" w:cs="Times New Roman"/>
          <w:spacing w:val="2"/>
          <w:sz w:val="28"/>
          <w:szCs w:val="28"/>
          <w:lang w:eastAsia="ar-SA"/>
        </w:rPr>
        <w:t>. Для зменшення негативного виливу на здоров'я працівників виробничих факторів необхідно, застосовувати регламентовані перерви. Тривалість регламентованих перерв наведена у таблиці, де прийняті такі позначення:</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група А - читання інформації з попереднім запитом (діалоговий режим роботи);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група Б - введення інформації;</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група В - творча робота у режимі діалогу ПЕОМ (налагодження програм, переклад та редагування текстів та інше).</w:t>
      </w: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0427FD" w:rsidRDefault="000427FD" w:rsidP="004F0999">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0427FD" w:rsidRDefault="000427FD" w:rsidP="004F0999">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0427FD" w:rsidRDefault="000427FD" w:rsidP="004F0999">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0427FD" w:rsidRDefault="000427FD" w:rsidP="004F0999">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12</w:t>
      </w:r>
    </w:p>
    <w:p w:rsidR="009D50B7" w:rsidRDefault="009D50B7" w:rsidP="004F0999">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Pr="004F0999"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4F0999">
        <w:rPr>
          <w:rFonts w:ascii="Times New Roman" w:hAnsi="Times New Roman" w:cs="Times New Roman"/>
          <w:spacing w:val="2"/>
          <w:sz w:val="28"/>
          <w:szCs w:val="28"/>
          <w:lang w:eastAsia="ar-SA"/>
        </w:rPr>
        <w:t>Час регламентованих перерв операторів (користувачів)</w:t>
      </w:r>
    </w:p>
    <w:p w:rsidR="009D50B7" w:rsidRPr="004F0999"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4F0999">
        <w:rPr>
          <w:rFonts w:ascii="Times New Roman" w:hAnsi="Times New Roman" w:cs="Times New Roman"/>
          <w:spacing w:val="2"/>
          <w:sz w:val="28"/>
          <w:szCs w:val="28"/>
          <w:lang w:eastAsia="ar-SA"/>
        </w:rPr>
        <w:t>ВДТ залежно від категорії та групи робіт</w:t>
      </w:r>
    </w:p>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9D50B7" w:rsidRPr="00671A6B">
        <w:trPr>
          <w:cantSplit/>
        </w:trPr>
        <w:tc>
          <w:tcPr>
            <w:tcW w:w="1000" w:type="pct"/>
          </w:tcPr>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Категорія робіт</w:t>
            </w:r>
          </w:p>
        </w:tc>
        <w:tc>
          <w:tcPr>
            <w:tcW w:w="4000" w:type="pct"/>
            <w:gridSpan w:val="4"/>
          </w:tcPr>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Група роботи</w:t>
            </w:r>
          </w:p>
        </w:tc>
      </w:tr>
      <w:tr w:rsidR="009D50B7" w:rsidRPr="00671A6B">
        <w:tc>
          <w:tcPr>
            <w:tcW w:w="1000" w:type="pct"/>
          </w:tcPr>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p>
        </w:tc>
        <w:tc>
          <w:tcPr>
            <w:tcW w:w="1000" w:type="pct"/>
          </w:tcPr>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А</w:t>
            </w:r>
          </w:p>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кількість знаків</w:t>
            </w:r>
          </w:p>
        </w:tc>
        <w:tc>
          <w:tcPr>
            <w:tcW w:w="1000" w:type="pct"/>
          </w:tcPr>
          <w:p w:rsidR="009D50B7" w:rsidRPr="00671A6B" w:rsidRDefault="009D50B7" w:rsidP="00E160FE">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Б</w:t>
            </w:r>
          </w:p>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кількість знаків</w:t>
            </w:r>
          </w:p>
        </w:tc>
        <w:tc>
          <w:tcPr>
            <w:tcW w:w="1000" w:type="pct"/>
          </w:tcPr>
          <w:p w:rsidR="009D50B7" w:rsidRPr="00671A6B" w:rsidRDefault="009D50B7" w:rsidP="00E160FE">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w:t>
            </w:r>
          </w:p>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год.</w:t>
            </w:r>
          </w:p>
        </w:tc>
        <w:tc>
          <w:tcPr>
            <w:tcW w:w="1000" w:type="pct"/>
          </w:tcPr>
          <w:p w:rsidR="009D50B7" w:rsidRPr="00671A6B" w:rsidRDefault="009D50B7" w:rsidP="00E160FE">
            <w:pPr>
              <w:keepNext/>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Час перерви при 8-годинній зміні, хв.</w:t>
            </w:r>
          </w:p>
        </w:tc>
      </w:tr>
      <w:tr w:rsidR="009D50B7" w:rsidRPr="00671A6B">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І</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20000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15000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20</w:t>
            </w:r>
          </w:p>
        </w:tc>
      </w:tr>
      <w:tr w:rsidR="009D50B7" w:rsidRPr="00671A6B">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ІІ</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21000-40000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16000-30000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2,1-4</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40</w:t>
            </w:r>
          </w:p>
        </w:tc>
      </w:tr>
      <w:tr w:rsidR="009D50B7" w:rsidRPr="00671A6B">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ІІІ</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понад 40000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понад 30000</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понад 4</w:t>
            </w:r>
          </w:p>
        </w:tc>
        <w:tc>
          <w:tcPr>
            <w:tcW w:w="1000" w:type="pct"/>
          </w:tcPr>
          <w:p w:rsidR="009D50B7" w:rsidRPr="00671A6B" w:rsidRDefault="009D50B7" w:rsidP="00E160FE">
            <w:pPr>
              <w:keepNext/>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60</w:t>
            </w:r>
          </w:p>
        </w:tc>
      </w:tr>
    </w:tbl>
    <w:p w:rsidR="009D50B7" w:rsidRPr="00671A6B" w:rsidRDefault="009D50B7" w:rsidP="00E160FE">
      <w:pPr>
        <w:suppressLineNumbers/>
        <w:tabs>
          <w:tab w:val="left" w:pos="567"/>
        </w:tabs>
        <w:suppressAutoHyphens/>
        <w:spacing w:after="0" w:line="240" w:lineRule="auto"/>
        <w:ind w:firstLine="720"/>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r w:rsidR="009D50B7" w:rsidRPr="00671A6B">
        <w:rPr>
          <w:rFonts w:ascii="Times New Roman" w:hAnsi="Times New Roman" w:cs="Times New Roman"/>
          <w:spacing w:val="2"/>
          <w:sz w:val="28"/>
          <w:szCs w:val="28"/>
          <w:lang w:eastAsia="ar-SA"/>
        </w:rPr>
        <w:t>. Навантаження за робочу зміну будь-якої тривалості має не перевищувати для групи робіт А - 60000 знаків, для групи робіт Б - 45000 знаків, для групи робіт В - 6 годин.</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9</w:t>
      </w:r>
      <w:r w:rsidR="009D50B7" w:rsidRPr="00671A6B">
        <w:rPr>
          <w:rFonts w:ascii="Times New Roman" w:hAnsi="Times New Roman" w:cs="Times New Roman"/>
          <w:spacing w:val="2"/>
          <w:sz w:val="28"/>
          <w:szCs w:val="28"/>
          <w:lang w:eastAsia="ar-SA"/>
        </w:rPr>
        <w:t>. Тривалість безперервної роботи за ВДТ без регламентованої перерви має не перевищувати 2 години.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10</w:t>
      </w:r>
      <w:r w:rsidR="009D50B7" w:rsidRPr="00671A6B">
        <w:rPr>
          <w:rFonts w:ascii="Times New Roman" w:hAnsi="Times New Roman" w:cs="Times New Roman"/>
          <w:spacing w:val="2"/>
          <w:sz w:val="28"/>
          <w:szCs w:val="28"/>
          <w:lang w:eastAsia="ar-SA"/>
        </w:rPr>
        <w:t>. Тривалість обідньої перерви визначається чинним законодавством про працю та правилами внутрішнього трудового розпорядку підприємства.</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11</w:t>
      </w:r>
      <w:r w:rsidR="009D50B7" w:rsidRPr="00671A6B">
        <w:rPr>
          <w:rFonts w:ascii="Times New Roman" w:hAnsi="Times New Roman" w:cs="Times New Roman"/>
          <w:spacing w:val="2"/>
          <w:sz w:val="28"/>
          <w:szCs w:val="28"/>
          <w:lang w:eastAsia="ar-SA"/>
        </w:rPr>
        <w:t>. При 8-годинній робочій зміні регламентовані перерви доцільно встановити:</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 д</w:t>
      </w:r>
      <w:r w:rsidRPr="00671A6B">
        <w:rPr>
          <w:rFonts w:ascii="Times New Roman" w:hAnsi="Times New Roman" w:cs="Times New Roman"/>
          <w:spacing w:val="2"/>
          <w:sz w:val="28"/>
          <w:szCs w:val="28"/>
          <w:lang w:eastAsia="ar-SA"/>
        </w:rPr>
        <w:t>ля І категорії робіт за ВДТ - через 2 години від початку зміни та через 2 години після обідньої перерви (кожна тривалістю 10 хв.)</w:t>
      </w:r>
      <w:r>
        <w:rPr>
          <w:rFonts w:ascii="Times New Roman" w:hAnsi="Times New Roman" w:cs="Times New Roman"/>
          <w:spacing w:val="2"/>
          <w:sz w:val="28"/>
          <w:szCs w:val="28"/>
          <w:lang w:eastAsia="ar-SA"/>
        </w:rPr>
        <w:t>;</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д</w:t>
      </w:r>
      <w:r w:rsidRPr="00671A6B">
        <w:rPr>
          <w:rFonts w:ascii="Times New Roman" w:hAnsi="Times New Roman" w:cs="Times New Roman"/>
          <w:spacing w:val="2"/>
          <w:sz w:val="28"/>
          <w:szCs w:val="28"/>
          <w:lang w:eastAsia="ar-SA"/>
        </w:rPr>
        <w:t>ля II категорії через 2 години від початку зміни (тривалістю 15 хв.), через 1,5 та 2,5 години після обідньої перерви (тривалістю 15 та 10 хв. відповідно або тривалістю 5-10 хв. через кожну годину роботи, залежно від характеру технологічного процесу)</w:t>
      </w:r>
      <w:r>
        <w:rPr>
          <w:rFonts w:ascii="Times New Roman" w:hAnsi="Times New Roman" w:cs="Times New Roman"/>
          <w:spacing w:val="2"/>
          <w:sz w:val="28"/>
          <w:szCs w:val="28"/>
          <w:lang w:eastAsia="ar-SA"/>
        </w:rPr>
        <w:t>;</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д</w:t>
      </w:r>
      <w:r w:rsidRPr="00671A6B">
        <w:rPr>
          <w:rFonts w:ascii="Times New Roman" w:hAnsi="Times New Roman" w:cs="Times New Roman"/>
          <w:spacing w:val="2"/>
          <w:sz w:val="28"/>
          <w:szCs w:val="28"/>
          <w:lang w:eastAsia="ar-SA"/>
        </w:rPr>
        <w:t>ля ІІІ категорії робіт - через 2 години від початку зміни, через 1,5 та 2,5 години після обідньої перерви (тривалістю 20 хв. кожна або тривалістю 5-15 хв. через кожну годину роботи, залежно від характеру технологічного процесу).</w:t>
      </w:r>
    </w:p>
    <w:p w:rsidR="009D50B7" w:rsidRPr="00671A6B" w:rsidRDefault="009D50B7" w:rsidP="00AA4597">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67427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12</w:t>
      </w:r>
      <w:r w:rsidR="009D50B7" w:rsidRPr="00671A6B">
        <w:rPr>
          <w:rFonts w:ascii="Times New Roman" w:hAnsi="Times New Roman" w:cs="Times New Roman"/>
          <w:spacing w:val="2"/>
          <w:sz w:val="28"/>
          <w:szCs w:val="28"/>
          <w:lang w:eastAsia="ar-SA"/>
        </w:rPr>
        <w:t>. Під час роботи за ВДТ у нічну зміну, незалежно від групи та категорії робіт, тривалість регламентованих перерв збільшується на 60 хв.</w:t>
      </w:r>
    </w:p>
    <w:p w:rsidR="009D50B7" w:rsidRPr="00671A6B" w:rsidRDefault="009D50B7" w:rsidP="0067427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13</w:t>
      </w:r>
      <w:r w:rsidR="009D50B7" w:rsidRPr="00671A6B">
        <w:rPr>
          <w:rFonts w:ascii="Times New Roman" w:hAnsi="Times New Roman" w:cs="Times New Roman"/>
          <w:spacing w:val="2"/>
          <w:sz w:val="28"/>
          <w:szCs w:val="28"/>
          <w:lang w:eastAsia="ar-SA"/>
        </w:rPr>
        <w:t>. Під час регламентованих перерв з метою зниження нервово-емоційного напруження та втоми зорового аналізатора, що розвиваються у операторів (користувачів), усунення негативного впливу гіподинамії та</w:t>
      </w: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0427FD">
      <w:pPr>
        <w:suppressLineNumbers/>
        <w:tabs>
          <w:tab w:val="left" w:pos="567"/>
        </w:tabs>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13</w:t>
      </w:r>
    </w:p>
    <w:p w:rsidR="009D50B7" w:rsidRDefault="009D50B7" w:rsidP="007916D0">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7916D0">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гіпокінезії, запобігання розвитку позотонічної втоми рекомендується виконувати</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комплекс</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вправ </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виробничої</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гімнастики,</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а </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також</w:t>
      </w:r>
      <w:r>
        <w:rPr>
          <w:rFonts w:ascii="Times New Roman" w:hAnsi="Times New Roman" w:cs="Times New Roman"/>
          <w:spacing w:val="2"/>
          <w:sz w:val="28"/>
          <w:szCs w:val="28"/>
          <w:lang w:eastAsia="ar-SA"/>
        </w:rPr>
        <w:t xml:space="preserve"> </w:t>
      </w:r>
      <w:r w:rsidRPr="00671A6B">
        <w:rPr>
          <w:rFonts w:ascii="Times New Roman" w:hAnsi="Times New Roman" w:cs="Times New Roman"/>
          <w:spacing w:val="2"/>
          <w:sz w:val="28"/>
          <w:szCs w:val="28"/>
          <w:lang w:eastAsia="ar-SA"/>
        </w:rPr>
        <w:t xml:space="preserve"> в спеціально </w:t>
      </w:r>
    </w:p>
    <w:p w:rsidR="009D50B7" w:rsidRDefault="009D50B7" w:rsidP="001067E0">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обладнаних приміщеннях проводити сеанси психофізіологічного розвантаження.</w:t>
      </w:r>
    </w:p>
    <w:p w:rsidR="009D50B7" w:rsidRPr="00671A6B" w:rsidRDefault="009D50B7" w:rsidP="001067E0">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Default="00F24D0A" w:rsidP="004F0999">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14</w:t>
      </w:r>
      <w:r w:rsidR="009D50B7" w:rsidRPr="00671A6B">
        <w:rPr>
          <w:rFonts w:ascii="Times New Roman" w:hAnsi="Times New Roman" w:cs="Times New Roman"/>
          <w:spacing w:val="2"/>
          <w:sz w:val="28"/>
          <w:szCs w:val="28"/>
          <w:lang w:eastAsia="ar-SA"/>
        </w:rPr>
        <w:t xml:space="preserve">. У випадку виникнення у працюючих за ВДТ зорового дискомфорту та інших несприятливих суб'єктивних відчуттів, що настають, незважаючи на дотримання санітарно-гігієнічних і ергономічних вимог, режимів праці та відпочинку, слід застосовувати індивідуальний підхід у обмеженні часу робіт за ВДТ та корекцію тривалості перерв для відпочинку або проводити заміну іншими видами робіт (не пов'язаних з використанням ВДТ). </w:t>
      </w:r>
    </w:p>
    <w:p w:rsidR="009D50B7" w:rsidRPr="00671A6B" w:rsidRDefault="009D50B7" w:rsidP="004F0999">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F24D0A"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15</w:t>
      </w:r>
      <w:r w:rsidR="009D50B7" w:rsidRPr="00671A6B">
        <w:rPr>
          <w:rFonts w:ascii="Times New Roman" w:hAnsi="Times New Roman" w:cs="Times New Roman"/>
          <w:spacing w:val="2"/>
          <w:sz w:val="28"/>
          <w:szCs w:val="28"/>
          <w:lang w:eastAsia="ar-SA"/>
        </w:rPr>
        <w:t>. На лазерних принтерах</w:t>
      </w:r>
      <w:r w:rsidR="009D50B7">
        <w:rPr>
          <w:rFonts w:ascii="Times New Roman" w:hAnsi="Times New Roman" w:cs="Times New Roman"/>
          <w:spacing w:val="2"/>
          <w:sz w:val="28"/>
          <w:szCs w:val="28"/>
          <w:lang w:eastAsia="ar-SA"/>
        </w:rPr>
        <w:t>:</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 р</w:t>
      </w:r>
      <w:r w:rsidRPr="00671A6B">
        <w:rPr>
          <w:rFonts w:ascii="Times New Roman" w:hAnsi="Times New Roman" w:cs="Times New Roman"/>
          <w:spacing w:val="2"/>
          <w:sz w:val="28"/>
          <w:szCs w:val="28"/>
          <w:lang w:eastAsia="ar-SA"/>
        </w:rPr>
        <w:t>озташувати принтер необхідно поруч з процесором таким чином, щоб з'єднувальний шнур не був натягнутий. Забороняється ставити принтер на процесор</w:t>
      </w:r>
      <w:r>
        <w:rPr>
          <w:rFonts w:ascii="Times New Roman" w:hAnsi="Times New Roman" w:cs="Times New Roman"/>
          <w:spacing w:val="2"/>
          <w:sz w:val="28"/>
          <w:szCs w:val="28"/>
          <w:lang w:eastAsia="ar-SA"/>
        </w:rPr>
        <w:t>;</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 п</w:t>
      </w:r>
      <w:r w:rsidRPr="00671A6B">
        <w:rPr>
          <w:rFonts w:ascii="Times New Roman" w:hAnsi="Times New Roman" w:cs="Times New Roman"/>
          <w:spacing w:val="2"/>
          <w:sz w:val="28"/>
          <w:szCs w:val="28"/>
          <w:lang w:eastAsia="ar-SA"/>
        </w:rPr>
        <w:t>еред тим, як програмувати роботу принтера, переконатися, що він знаходиться в режимі зв'язку з комп'ютером.</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 д</w:t>
      </w:r>
      <w:r w:rsidRPr="00671A6B">
        <w:rPr>
          <w:rFonts w:ascii="Times New Roman" w:hAnsi="Times New Roman" w:cs="Times New Roman"/>
          <w:spacing w:val="2"/>
          <w:sz w:val="28"/>
          <w:szCs w:val="28"/>
          <w:lang w:eastAsia="ar-SA"/>
        </w:rPr>
        <w:t xml:space="preserve">ля досягнення найбільш чистих, з високою роздільною здатністю зображень і щоб не зіпсувати апарат, має використовуватися папір, вказаний в інструкції до принтера (звичайно вагою 60-135 г/м типу Canon, </w:t>
      </w:r>
      <w:r w:rsidRPr="00671A6B">
        <w:rPr>
          <w:rFonts w:ascii="Times New Roman" w:hAnsi="Times New Roman" w:cs="Times New Roman"/>
          <w:spacing w:val="2"/>
          <w:sz w:val="28"/>
          <w:szCs w:val="28"/>
          <w:lang w:val="en-US" w:eastAsia="ar-SA"/>
        </w:rPr>
        <w:t>H</w:t>
      </w:r>
      <w:r w:rsidRPr="00671A6B">
        <w:rPr>
          <w:rFonts w:ascii="Times New Roman" w:hAnsi="Times New Roman" w:cs="Times New Roman"/>
          <w:spacing w:val="2"/>
          <w:sz w:val="28"/>
          <w:szCs w:val="28"/>
          <w:lang w:eastAsia="ar-SA"/>
        </w:rPr>
        <w:t>P або Xerox 4024)</w:t>
      </w:r>
      <w:r>
        <w:rPr>
          <w:rFonts w:ascii="Times New Roman" w:hAnsi="Times New Roman" w:cs="Times New Roman"/>
          <w:spacing w:val="2"/>
          <w:sz w:val="28"/>
          <w:szCs w:val="28"/>
          <w:lang w:eastAsia="ar-SA"/>
        </w:rPr>
        <w:t>;</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4) з</w:t>
      </w:r>
      <w:r w:rsidRPr="00671A6B">
        <w:rPr>
          <w:rFonts w:ascii="Times New Roman" w:hAnsi="Times New Roman" w:cs="Times New Roman"/>
          <w:spacing w:val="2"/>
          <w:sz w:val="28"/>
          <w:szCs w:val="28"/>
          <w:lang w:eastAsia="ar-SA"/>
        </w:rPr>
        <w:t>різи паперу мають бути зроблені гострим лезом без задирок - це зменшить імовірність зминання паперу.</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5)</w:t>
      </w:r>
      <w:r w:rsidRPr="00671A6B">
        <w:rPr>
          <w:rFonts w:ascii="Times New Roman" w:hAnsi="Times New Roman" w:cs="Times New Roman"/>
          <w:spacing w:val="2"/>
          <w:sz w:val="28"/>
          <w:szCs w:val="28"/>
          <w:lang w:eastAsia="ar-SA"/>
        </w:rPr>
        <w:t> Забороняється використовувати папір:</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надрукований з однієї сторони;</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вага якого виходить за межі рекомендованої;</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занадто гладкий і блискучий, а також високотекстурований;</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ламінований;</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рваний, зморщений або папір з нерегулярними отворами від діркопробивача чи степлера.</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перфорований на декілька частин або цигарковий (основа копіювального паперу);</w:t>
      </w: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фірмові бланки, заголовок яких надрукований не термостійкими фарбами, що мають витримувати 200°С протягом 0,1 с; ці фарби можуть перейти на термозакріплюючий валик і стати причиною дефектів друку.</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w:t>
      </w:r>
      <w:r w:rsidRPr="00671A6B">
        <w:rPr>
          <w:rFonts w:ascii="Times New Roman" w:hAnsi="Times New Roman" w:cs="Times New Roman"/>
          <w:spacing w:val="2"/>
          <w:sz w:val="28"/>
          <w:szCs w:val="28"/>
          <w:lang w:eastAsia="ar-SA"/>
        </w:rPr>
        <w:t> Під час зминання паперу відкрити кришку і обережно витягнути лоток з папером.</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ab/>
        <w:t>Необхідно бути уважним, щоб не обпектися під час витягування аркуша з термозакріплюючого пристрою.</w:t>
      </w:r>
    </w:p>
    <w:p w:rsidR="009D50B7" w:rsidRDefault="009D50B7" w:rsidP="003E619F">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14</w:t>
      </w: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Pr="00671A6B">
        <w:rPr>
          <w:rFonts w:ascii="Times New Roman" w:hAnsi="Times New Roman" w:cs="Times New Roman"/>
          <w:spacing w:val="2"/>
          <w:sz w:val="28"/>
          <w:szCs w:val="28"/>
          <w:lang w:eastAsia="ar-SA"/>
        </w:rPr>
        <w:t> Дотримуватися правил зберігання картриджа згідно з інструкцією фірми-виготовлювача (подалі від прямих сонячних променів, при температурі 0-35°С тощо).</w:t>
      </w:r>
    </w:p>
    <w:p w:rsidR="009D50B7" w:rsidRPr="00671A6B" w:rsidRDefault="009D50B7" w:rsidP="00236CCC">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67427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w:t>
      </w:r>
      <w:r w:rsidR="00F24D0A">
        <w:rPr>
          <w:rFonts w:ascii="Times New Roman" w:hAnsi="Times New Roman" w:cs="Times New Roman"/>
          <w:spacing w:val="2"/>
          <w:sz w:val="28"/>
          <w:szCs w:val="28"/>
          <w:lang w:eastAsia="ar-SA"/>
        </w:rPr>
        <w:t>6</w:t>
      </w:r>
      <w:r w:rsidRPr="00671A6B">
        <w:rPr>
          <w:rFonts w:ascii="Times New Roman" w:hAnsi="Times New Roman" w:cs="Times New Roman"/>
          <w:spacing w:val="2"/>
          <w:sz w:val="28"/>
          <w:szCs w:val="28"/>
          <w:lang w:eastAsia="ar-SA"/>
        </w:rPr>
        <w:t xml:space="preserve">. Забороняється: </w:t>
      </w:r>
    </w:p>
    <w:p w:rsidR="009D50B7" w:rsidRPr="00671A6B" w:rsidRDefault="009D50B7" w:rsidP="0067427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зберігати картридж без упаковки;</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с</w:t>
      </w:r>
      <w:r w:rsidRPr="00671A6B">
        <w:rPr>
          <w:rFonts w:ascii="Times New Roman" w:hAnsi="Times New Roman" w:cs="Times New Roman"/>
          <w:spacing w:val="2"/>
          <w:sz w:val="28"/>
          <w:szCs w:val="28"/>
          <w:lang w:eastAsia="ar-SA"/>
        </w:rPr>
        <w:t>тавити картридж на торці, тобто вертикально</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п</w:t>
      </w:r>
      <w:r w:rsidRPr="00671A6B">
        <w:rPr>
          <w:rFonts w:ascii="Times New Roman" w:hAnsi="Times New Roman" w:cs="Times New Roman"/>
          <w:spacing w:val="2"/>
          <w:sz w:val="28"/>
          <w:szCs w:val="28"/>
          <w:lang w:eastAsia="ar-SA"/>
        </w:rPr>
        <w:t>еревертати картридж етикеткою донизу</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в</w:t>
      </w:r>
      <w:r w:rsidRPr="00671A6B">
        <w:rPr>
          <w:rFonts w:ascii="Times New Roman" w:hAnsi="Times New Roman" w:cs="Times New Roman"/>
          <w:spacing w:val="2"/>
          <w:sz w:val="28"/>
          <w:szCs w:val="28"/>
          <w:lang w:eastAsia="ar-SA"/>
        </w:rPr>
        <w:t>ідкривати кришку валика і доторкатися до нього</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w:t>
      </w:r>
      <w:r>
        <w:rPr>
          <w:rFonts w:ascii="Times New Roman" w:hAnsi="Times New Roman" w:cs="Times New Roman"/>
          <w:spacing w:val="2"/>
          <w:sz w:val="28"/>
          <w:szCs w:val="28"/>
          <w:lang w:eastAsia="ar-SA"/>
        </w:rPr>
        <w:t>)</w:t>
      </w:r>
      <w:r w:rsidRPr="00671A6B">
        <w:rPr>
          <w:rFonts w:ascii="Times New Roman" w:hAnsi="Times New Roman" w:cs="Times New Roman"/>
          <w:spacing w:val="2"/>
          <w:sz w:val="28"/>
          <w:szCs w:val="28"/>
          <w:lang w:eastAsia="ar-SA"/>
        </w:rPr>
        <w:t> </w:t>
      </w:r>
      <w:r>
        <w:rPr>
          <w:rFonts w:ascii="Times New Roman" w:hAnsi="Times New Roman" w:cs="Times New Roman"/>
          <w:spacing w:val="2"/>
          <w:sz w:val="28"/>
          <w:szCs w:val="28"/>
          <w:lang w:eastAsia="ar-SA"/>
        </w:rPr>
        <w:t>с</w:t>
      </w:r>
      <w:r w:rsidRPr="00671A6B">
        <w:rPr>
          <w:rFonts w:ascii="Times New Roman" w:hAnsi="Times New Roman" w:cs="Times New Roman"/>
          <w:spacing w:val="2"/>
          <w:sz w:val="28"/>
          <w:szCs w:val="28"/>
          <w:lang w:eastAsia="ar-SA"/>
        </w:rPr>
        <w:t>амому заповнювати використаний картридж</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6) п</w:t>
      </w:r>
      <w:r w:rsidRPr="00671A6B">
        <w:rPr>
          <w:rFonts w:ascii="Times New Roman" w:hAnsi="Times New Roman" w:cs="Times New Roman"/>
          <w:spacing w:val="2"/>
          <w:sz w:val="28"/>
          <w:szCs w:val="28"/>
          <w:lang w:eastAsia="ar-SA"/>
        </w:rPr>
        <w:t xml:space="preserve">ри погіршенні якості друку (сліди тонера на папері) почистити принтер зсередини від видимих слідів тонера. Перед </w:t>
      </w:r>
      <w:r>
        <w:rPr>
          <w:rFonts w:ascii="Times New Roman" w:hAnsi="Times New Roman" w:cs="Times New Roman"/>
          <w:spacing w:val="2"/>
          <w:sz w:val="28"/>
          <w:szCs w:val="28"/>
          <w:lang w:eastAsia="ar-SA"/>
        </w:rPr>
        <w:t>чищенням принтер треба вимкнути;</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3596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7)</w:t>
      </w:r>
      <w:r w:rsidRPr="00671A6B">
        <w:rPr>
          <w:rFonts w:ascii="Times New Roman" w:hAnsi="Times New Roman" w:cs="Times New Roman"/>
          <w:spacing w:val="2"/>
          <w:sz w:val="28"/>
          <w:szCs w:val="28"/>
          <w:lang w:eastAsia="ar-SA"/>
        </w:rPr>
        <w:t> Необхідно бути уважним, щоб не порвати тонкий дріт, що охороняє нитку розжарення коронатора. Коронатор належить чистити з усіх боків за допомогою спеціальної щіточки до пов</w:t>
      </w:r>
      <w:r w:rsidRPr="00671A6B">
        <w:rPr>
          <w:rFonts w:ascii="Times New Roman" w:hAnsi="Times New Roman" w:cs="Times New Roman"/>
          <w:spacing w:val="2"/>
          <w:sz w:val="28"/>
          <w:szCs w:val="28"/>
          <w:lang w:eastAsia="ar-SA"/>
        </w:rPr>
        <w:softHyphen/>
        <w:t>ного вилучення слідів тонера. Якщо щіточки не передбачено, можна скористатися бавовняним тампоном, змоченим ізопропиловим спиртом або водою. Слідкувати, щоб рідина з тампона не капала і не потрапляла на ролики або інші пластмасові деталі</w:t>
      </w:r>
      <w:r>
        <w:rPr>
          <w:rFonts w:ascii="Times New Roman" w:hAnsi="Times New Roman" w:cs="Times New Roman"/>
          <w:spacing w:val="2"/>
          <w:sz w:val="28"/>
          <w:szCs w:val="28"/>
          <w:lang w:eastAsia="ar-SA"/>
        </w:rPr>
        <w:t>;</w:t>
      </w:r>
    </w:p>
    <w:p w:rsidR="009D50B7" w:rsidRPr="00671A6B" w:rsidRDefault="009D50B7" w:rsidP="00E35960">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8)</w:t>
      </w:r>
      <w:r w:rsidRPr="00671A6B">
        <w:rPr>
          <w:rFonts w:ascii="Times New Roman" w:hAnsi="Times New Roman" w:cs="Times New Roman"/>
          <w:spacing w:val="2"/>
          <w:sz w:val="28"/>
          <w:szCs w:val="28"/>
          <w:lang w:eastAsia="ar-SA"/>
        </w:rPr>
        <w:t> Сріблястий валик і направляючу паперопровідної системи чистити тільки серветкою, зволоженою водою. У такий спосіб чистять і замок папероподавального лотка</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9)</w:t>
      </w:r>
      <w:r w:rsidRPr="00671A6B">
        <w:rPr>
          <w:rFonts w:ascii="Times New Roman" w:hAnsi="Times New Roman" w:cs="Times New Roman"/>
          <w:spacing w:val="2"/>
          <w:sz w:val="28"/>
          <w:szCs w:val="28"/>
          <w:lang w:eastAsia="ar-SA"/>
        </w:rPr>
        <w:t>. Дотримуватися обережності під час чищення термозакріплюючої системи, тому, що вона нагрівається до 200°С</w:t>
      </w:r>
      <w:r>
        <w:rPr>
          <w:rFonts w:ascii="Times New Roman" w:hAnsi="Times New Roman" w:cs="Times New Roman"/>
          <w:spacing w:val="2"/>
          <w:sz w:val="28"/>
          <w:szCs w:val="28"/>
          <w:lang w:eastAsia="ar-SA"/>
        </w:rPr>
        <w:t>;</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10)</w:t>
      </w:r>
      <w:r w:rsidRPr="00671A6B">
        <w:rPr>
          <w:rFonts w:ascii="Times New Roman" w:hAnsi="Times New Roman" w:cs="Times New Roman"/>
          <w:spacing w:val="2"/>
          <w:sz w:val="28"/>
          <w:szCs w:val="28"/>
          <w:lang w:eastAsia="ar-SA"/>
        </w:rPr>
        <w:t> Необхідно бути уважним, щоб тонер не потрапив на одяг - він може залишити плями.</w:t>
      </w:r>
    </w:p>
    <w:p w:rsidR="009D50B7" w:rsidRPr="00671A6B" w:rsidRDefault="009D50B7" w:rsidP="00E160FE">
      <w:pPr>
        <w:suppressLineNumbers/>
        <w:tabs>
          <w:tab w:val="left" w:pos="567"/>
        </w:tabs>
        <w:suppressAutoHyphens/>
        <w:spacing w:after="0" w:line="240" w:lineRule="auto"/>
        <w:jc w:val="both"/>
        <w:rPr>
          <w:rFonts w:ascii="Times New Roman" w:hAnsi="Times New Roman" w:cs="Times New Roman"/>
          <w:spacing w:val="2"/>
          <w:sz w:val="28"/>
          <w:szCs w:val="28"/>
          <w:lang w:eastAsia="ar-SA"/>
        </w:rPr>
      </w:pPr>
    </w:p>
    <w:p w:rsidR="009D50B7" w:rsidRPr="00F64B3E" w:rsidRDefault="009D50B7" w:rsidP="00E160FE">
      <w:pPr>
        <w:suppressLineNumbers/>
        <w:tabs>
          <w:tab w:val="left" w:pos="567"/>
        </w:tabs>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І</w:t>
      </w:r>
      <w:r>
        <w:rPr>
          <w:rFonts w:ascii="Times New Roman" w:hAnsi="Times New Roman" w:cs="Times New Roman"/>
          <w:color w:val="000000"/>
          <w:spacing w:val="2"/>
          <w:sz w:val="28"/>
          <w:szCs w:val="28"/>
          <w:lang w:val="en-US" w:eastAsia="ar-SA"/>
        </w:rPr>
        <w:t>V</w:t>
      </w:r>
      <w:r w:rsidRPr="00F64B3E">
        <w:rPr>
          <w:rFonts w:ascii="Times New Roman" w:hAnsi="Times New Roman" w:cs="Times New Roman"/>
          <w:color w:val="000000"/>
          <w:spacing w:val="2"/>
          <w:sz w:val="28"/>
          <w:szCs w:val="28"/>
          <w:lang w:eastAsia="ar-SA"/>
        </w:rPr>
        <w:t>. Вимоги безпеки після закінчення роботи</w:t>
      </w:r>
    </w:p>
    <w:p w:rsidR="009D50B7" w:rsidRPr="00671A6B" w:rsidRDefault="009D50B7" w:rsidP="00E160FE">
      <w:pPr>
        <w:suppressLineNumbers/>
        <w:tabs>
          <w:tab w:val="left" w:pos="567"/>
        </w:tabs>
        <w:suppressAutoHyphens/>
        <w:spacing w:after="0" w:line="240" w:lineRule="auto"/>
        <w:jc w:val="center"/>
        <w:rPr>
          <w:rFonts w:ascii="Times New Roman" w:hAnsi="Times New Roman" w:cs="Times New Roman"/>
          <w:b/>
          <w:bCs/>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Закінчити та записати у пам'ять комп'ютера файл, що знаходиться в роботі.</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 Вимкнути принтер, інші периферійні пристрої, вимкнути ВДТ і процесор. Вимкнути стабілізатор, якщо комп'ютер підключений до мережі через нього. Штепсельні вилки витягнути з розеток. Накрити клавіатуру кришкою для запобігання попаданню в неї пилу.</w:t>
      </w:r>
    </w:p>
    <w:p w:rsidR="009D50B7" w:rsidRDefault="009D50B7" w:rsidP="003E619F">
      <w:pPr>
        <w:suppressLineNumbers/>
        <w:tabs>
          <w:tab w:val="left" w:pos="567"/>
        </w:tabs>
        <w:suppressAutoHyphens/>
        <w:spacing w:after="0" w:line="240" w:lineRule="auto"/>
        <w:ind w:firstLine="567"/>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15</w:t>
      </w: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 Прибрати робоче місце. Оригінали та інші документи покласти в ящик стола.</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 Ретельно вимити руки теплою водою з милом.</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 Вимкнути кондиціонер, освітлення і загальне електроживлення підрозділу.</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E35960" w:rsidRDefault="009D50B7" w:rsidP="00C448BE">
      <w:pPr>
        <w:suppressLineNumbers/>
        <w:tabs>
          <w:tab w:val="left" w:pos="567"/>
          <w:tab w:val="left" w:pos="4622"/>
        </w:tabs>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val="en-US" w:eastAsia="ar-SA"/>
        </w:rPr>
        <w:t>V</w:t>
      </w:r>
      <w:r w:rsidRPr="00E35960">
        <w:rPr>
          <w:rFonts w:ascii="Times New Roman" w:hAnsi="Times New Roman" w:cs="Times New Roman"/>
          <w:color w:val="000000"/>
          <w:spacing w:val="2"/>
          <w:sz w:val="28"/>
          <w:szCs w:val="28"/>
          <w:lang w:eastAsia="ar-SA"/>
        </w:rPr>
        <w:t>. Вимоги безпеки в аварійних ситуаціях</w:t>
      </w:r>
    </w:p>
    <w:p w:rsidR="009D50B7" w:rsidRPr="00671A6B" w:rsidRDefault="009D50B7" w:rsidP="00E160FE">
      <w:pPr>
        <w:shd w:val="clear" w:color="auto" w:fill="FFFFFF"/>
        <w:tabs>
          <w:tab w:val="left" w:pos="567"/>
          <w:tab w:val="left" w:pos="720"/>
        </w:tabs>
        <w:suppressAutoHyphens/>
        <w:spacing w:after="0" w:line="240" w:lineRule="auto"/>
        <w:ind w:right="106"/>
        <w:jc w:val="center"/>
        <w:rPr>
          <w:rFonts w:ascii="Times New Roman" w:hAnsi="Times New Roman" w:cs="Times New Roman"/>
          <w:b/>
          <w:bCs/>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Аварійна ситуація чи нещасний випадок можуть статися в разі: ураження електричним струмом, загорання апаратури тощо.</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 У разі раптового припинення подавання електроенергії вимкнути комп'ютер в такій послідовності: периферійні пристрої, ВДТ, процесор, стабілізатор напруги, витягнути штепсельні вилки з розеток.</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 При виявленні ознак горіння (дим, запах гару), вимкнути апаратуру, знайти джерело займання і вжити заходів щодо його ліквідації, повідомити керівника робіт, не допускати в небезпечну зону сторонніх осіб.</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 Якщо є потерпілі, надавати їм першу медичну допомогу, при необхідності, викликати швидку медичну допомогу.</w:t>
      </w:r>
    </w:p>
    <w:p w:rsidR="009D50B7" w:rsidRPr="00671A6B" w:rsidRDefault="009D50B7" w:rsidP="008A7CE5">
      <w:pPr>
        <w:suppressLineNumbers/>
        <w:tabs>
          <w:tab w:val="left" w:pos="567"/>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3E619F">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5.</w:t>
      </w:r>
      <w:r>
        <w:rPr>
          <w:rFonts w:ascii="Times New Roman" w:hAnsi="Times New Roman" w:cs="Times New Roman"/>
          <w:color w:val="000000"/>
          <w:spacing w:val="2"/>
          <w:sz w:val="28"/>
          <w:szCs w:val="28"/>
          <w:lang w:eastAsia="ar-SA"/>
        </w:rPr>
        <w:t> </w:t>
      </w:r>
      <w:r w:rsidRPr="00671A6B">
        <w:rPr>
          <w:rFonts w:ascii="Times New Roman" w:hAnsi="Times New Roman" w:cs="Times New Roman"/>
          <w:color w:val="000000"/>
          <w:spacing w:val="2"/>
          <w:sz w:val="28"/>
          <w:szCs w:val="28"/>
          <w:lang w:eastAsia="ar-SA"/>
        </w:rPr>
        <w:t>Надання першої медичної допомоги при ураженні електричним струмом</w:t>
      </w:r>
      <w:r>
        <w:rPr>
          <w:rFonts w:ascii="Times New Roman" w:hAnsi="Times New Roman" w:cs="Times New Roman"/>
          <w:color w:val="000000"/>
          <w:spacing w:val="2"/>
          <w:sz w:val="28"/>
          <w:szCs w:val="28"/>
          <w:lang w:eastAsia="ar-SA"/>
        </w:rPr>
        <w:t>:</w:t>
      </w:r>
    </w:p>
    <w:p w:rsidR="009D50B7" w:rsidRDefault="009D50B7" w:rsidP="008A7CE5">
      <w:pPr>
        <w:shd w:val="clear" w:color="auto" w:fill="FFFFFF"/>
        <w:tabs>
          <w:tab w:val="left" w:pos="567"/>
          <w:tab w:val="left" w:pos="720"/>
          <w:tab w:val="left" w:pos="7896"/>
        </w:tabs>
        <w:suppressAutoHyphens/>
        <w:spacing w:after="0" w:line="240" w:lineRule="auto"/>
        <w:ind w:right="34"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 у</w:t>
      </w:r>
      <w:r w:rsidRPr="00671A6B">
        <w:rPr>
          <w:rFonts w:ascii="Times New Roman" w:hAnsi="Times New Roman" w:cs="Times New Roman"/>
          <w:color w:val="000000"/>
          <w:spacing w:val="2"/>
          <w:sz w:val="28"/>
          <w:szCs w:val="28"/>
          <w:lang w:eastAsia="ar-SA"/>
        </w:rPr>
        <w:t xml:space="preserve"> разі ураження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r>
        <w:rPr>
          <w:rFonts w:ascii="Times New Roman" w:hAnsi="Times New Roman" w:cs="Times New Roman"/>
          <w:color w:val="000000"/>
          <w:spacing w:val="2"/>
          <w:sz w:val="28"/>
          <w:szCs w:val="28"/>
          <w:lang w:eastAsia="ar-SA"/>
        </w:rPr>
        <w:t>;</w:t>
      </w:r>
    </w:p>
    <w:p w:rsidR="009D50B7" w:rsidRDefault="009D50B7" w:rsidP="003E619F">
      <w:pPr>
        <w:shd w:val="clear" w:color="auto" w:fill="FFFFFF"/>
        <w:tabs>
          <w:tab w:val="left" w:pos="567"/>
          <w:tab w:val="left" w:pos="720"/>
          <w:tab w:val="left" w:pos="7896"/>
        </w:tabs>
        <w:suppressAutoHyphens/>
        <w:spacing w:after="0" w:line="240" w:lineRule="auto"/>
        <w:ind w:right="34"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 у</w:t>
      </w:r>
      <w:r w:rsidRPr="00671A6B">
        <w:rPr>
          <w:rFonts w:ascii="Times New Roman" w:hAnsi="Times New Roman" w:cs="Times New Roman"/>
          <w:color w:val="000000"/>
          <w:spacing w:val="2"/>
          <w:sz w:val="28"/>
          <w:szCs w:val="28"/>
          <w:lang w:eastAsia="ar-SA"/>
        </w:rPr>
        <w:t xml:space="preserve"> разі відсутності у потерпілого дихання і пульсу необхідно робити йому штучне дихання і непрямий (зовнішній) масаж серця, звернувши увагу на зіниці. Розширені зіниці свідчать про різке погіршення кровообігу мозку. При такому стані необхідно негайно приступити до оживлення потерпілого і викликати швидку медичну допомогу</w:t>
      </w:r>
      <w:r>
        <w:rPr>
          <w:rFonts w:ascii="Times New Roman" w:hAnsi="Times New Roman" w:cs="Times New Roman"/>
          <w:color w:val="000000"/>
          <w:spacing w:val="2"/>
          <w:sz w:val="28"/>
          <w:szCs w:val="28"/>
          <w:lang w:eastAsia="ar-SA"/>
        </w:rPr>
        <w:t>;</w:t>
      </w:r>
    </w:p>
    <w:p w:rsidR="009D50B7" w:rsidRPr="00671A6B" w:rsidRDefault="009D50B7" w:rsidP="003E619F">
      <w:pPr>
        <w:shd w:val="clear" w:color="auto" w:fill="FFFFFF"/>
        <w:tabs>
          <w:tab w:val="left" w:pos="567"/>
          <w:tab w:val="left" w:pos="720"/>
          <w:tab w:val="left" w:pos="7896"/>
        </w:tabs>
        <w:suppressAutoHyphens/>
        <w:spacing w:after="0" w:line="240" w:lineRule="auto"/>
        <w:ind w:right="34" w:firstLine="567"/>
        <w:jc w:val="both"/>
        <w:rPr>
          <w:rFonts w:ascii="Times New Roman" w:hAnsi="Times New Roman" w:cs="Times New Roman"/>
          <w:spacing w:val="2"/>
          <w:sz w:val="28"/>
          <w:szCs w:val="28"/>
          <w:lang w:eastAsia="ar-SA"/>
        </w:rPr>
      </w:pP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color w:val="000000"/>
          <w:spacing w:val="2"/>
          <w:sz w:val="28"/>
          <w:szCs w:val="28"/>
          <w:lang w:eastAsia="ar-SA"/>
        </w:rPr>
        <w:t>6.</w:t>
      </w:r>
      <w:r w:rsidRPr="00671A6B">
        <w:rPr>
          <w:rFonts w:ascii="Times New Roman" w:hAnsi="Times New Roman" w:cs="Times New Roman"/>
          <w:color w:val="000000"/>
          <w:spacing w:val="2"/>
          <w:sz w:val="28"/>
          <w:szCs w:val="28"/>
          <w:lang w:eastAsia="ar-SA"/>
        </w:rPr>
        <w:t xml:space="preserve"> </w:t>
      </w:r>
      <w:r>
        <w:rPr>
          <w:rFonts w:ascii="Times New Roman" w:hAnsi="Times New Roman" w:cs="Times New Roman"/>
          <w:color w:val="000000"/>
          <w:spacing w:val="2"/>
          <w:sz w:val="28"/>
          <w:szCs w:val="28"/>
          <w:lang w:eastAsia="ar-SA"/>
        </w:rPr>
        <w:t>П</w:t>
      </w:r>
      <w:r w:rsidRPr="00671A6B">
        <w:rPr>
          <w:rFonts w:ascii="Times New Roman" w:hAnsi="Times New Roman" w:cs="Times New Roman"/>
          <w:color w:val="000000"/>
          <w:spacing w:val="2"/>
          <w:sz w:val="28"/>
          <w:szCs w:val="28"/>
          <w:lang w:eastAsia="ar-SA"/>
        </w:rPr>
        <w:t>ерша допомога при пораненні.</w:t>
      </w:r>
    </w:p>
    <w:p w:rsidR="009D50B7" w:rsidRDefault="009D50B7" w:rsidP="000427FD">
      <w:pPr>
        <w:shd w:val="clear" w:color="auto" w:fill="FFFFFF"/>
        <w:tabs>
          <w:tab w:val="left" w:pos="567"/>
          <w:tab w:val="left" w:pos="720"/>
        </w:tabs>
        <w:suppressAutoHyphens/>
        <w:spacing w:after="0" w:line="240" w:lineRule="auto"/>
        <w:ind w:right="14" w:firstLine="600"/>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Для надання першої допомоги при пораненні необхідно розкрити індивідуальний пакет, накласти стерильний перев'язочний матеріал, що міститься у ньому на рану і зав'язати її бинтом.</w:t>
      </w:r>
    </w:p>
    <w:p w:rsidR="000427FD"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Якщо індивідуального пакету якимсь чином не буде, то для перев'язки необхідно використати чисту носову хустинку, чисту полотняну ганчірку і т. ін. На те місце ганчірки, що приходиться безпосередньо на рану, бажано накапати</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 декілька</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 капель </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настойки </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йоду, </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щоб </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одержати </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пляму</w:t>
      </w:r>
      <w:r w:rsidR="000427FD">
        <w:rPr>
          <w:rFonts w:ascii="Times New Roman" w:hAnsi="Times New Roman" w:cs="Times New Roman"/>
          <w:color w:val="000000"/>
          <w:spacing w:val="2"/>
          <w:sz w:val="28"/>
          <w:szCs w:val="28"/>
          <w:lang w:eastAsia="ar-SA"/>
        </w:rPr>
        <w:t xml:space="preserve">  </w:t>
      </w:r>
      <w:r w:rsidRPr="00671A6B">
        <w:rPr>
          <w:rFonts w:ascii="Times New Roman" w:hAnsi="Times New Roman" w:cs="Times New Roman"/>
          <w:color w:val="000000"/>
          <w:spacing w:val="2"/>
          <w:sz w:val="28"/>
          <w:szCs w:val="28"/>
          <w:lang w:eastAsia="ar-SA"/>
        </w:rPr>
        <w:t xml:space="preserve"> розміром </w:t>
      </w:r>
    </w:p>
    <w:p w:rsidR="000427FD" w:rsidRDefault="000427FD"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p>
    <w:p w:rsidR="000427FD" w:rsidRDefault="000427FD" w:rsidP="000427FD">
      <w:pPr>
        <w:shd w:val="clear" w:color="auto" w:fill="FFFFFF"/>
        <w:tabs>
          <w:tab w:val="left" w:pos="567"/>
          <w:tab w:val="left" w:pos="720"/>
        </w:tabs>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16</w:t>
      </w:r>
    </w:p>
    <w:p w:rsidR="009D50B7" w:rsidRDefault="009D50B7" w:rsidP="000427FD">
      <w:pPr>
        <w:shd w:val="clear" w:color="auto" w:fill="FFFFFF"/>
        <w:tabs>
          <w:tab w:val="left" w:pos="567"/>
          <w:tab w:val="left" w:pos="720"/>
        </w:tabs>
        <w:suppressAutoHyphens/>
        <w:spacing w:after="0" w:line="240" w:lineRule="auto"/>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більше рани, а після нього накласти ганчірку на рану. Особливо важливо застосовувати настойку йоду зазначеним чином при забруднених ранах.</w:t>
      </w: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color w:val="000000"/>
          <w:spacing w:val="2"/>
          <w:sz w:val="28"/>
          <w:szCs w:val="28"/>
          <w:lang w:eastAsia="ar-SA"/>
        </w:rPr>
        <w:t>7</w:t>
      </w:r>
      <w:r w:rsidRPr="00671A6B">
        <w:rPr>
          <w:rFonts w:ascii="Times New Roman" w:hAnsi="Times New Roman" w:cs="Times New Roman"/>
          <w:color w:val="000000"/>
          <w:spacing w:val="2"/>
          <w:sz w:val="28"/>
          <w:szCs w:val="28"/>
          <w:lang w:eastAsia="ar-SA"/>
        </w:rPr>
        <w:t>. Перша допомога при переломах, вивихах, ударах.</w:t>
      </w:r>
    </w:p>
    <w:p w:rsidR="009D50B7" w:rsidRPr="00671A6B" w:rsidRDefault="009D50B7" w:rsidP="00E160FE">
      <w:pPr>
        <w:shd w:val="clear" w:color="auto" w:fill="FFFFFF"/>
        <w:tabs>
          <w:tab w:val="left" w:pos="567"/>
          <w:tab w:val="left" w:pos="720"/>
        </w:tabs>
        <w:suppressAutoHyphens/>
        <w:spacing w:after="0" w:line="240" w:lineRule="auto"/>
        <w:ind w:firstLine="590"/>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переломах і вивихах кінцівок необхідно пошкоджену кінцівку укріпити шиною, фанерною пластикою, палицею, картоном або іншим подібним предметом.</w:t>
      </w:r>
    </w:p>
    <w:p w:rsidR="009D50B7" w:rsidRPr="00671A6B" w:rsidRDefault="009D50B7" w:rsidP="008A7CE5">
      <w:pPr>
        <w:shd w:val="clear" w:color="auto" w:fill="FFFFFF"/>
        <w:tabs>
          <w:tab w:val="left" w:pos="567"/>
          <w:tab w:val="left" w:pos="720"/>
        </w:tabs>
        <w:suppressAutoHyphens/>
        <w:spacing w:after="0" w:line="240" w:lineRule="auto"/>
        <w:ind w:right="24"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Пошкоджену руку можна також підвісити за допомогою перев'язки або хустки до шиї і прибинтувати до тулуба.</w:t>
      </w:r>
    </w:p>
    <w:p w:rsidR="009D50B7" w:rsidRPr="00671A6B" w:rsidRDefault="009D50B7" w:rsidP="008A7CE5">
      <w:pPr>
        <w:shd w:val="clear" w:color="auto" w:fill="FFFFFF"/>
        <w:tabs>
          <w:tab w:val="left" w:pos="567"/>
          <w:tab w:val="left" w:pos="720"/>
        </w:tabs>
        <w:suppressAutoHyphens/>
        <w:spacing w:after="0" w:line="240" w:lineRule="auto"/>
        <w:ind w:right="14"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переломі черепа (несвідомий стан після удару голови, кровотеча з вух або роту) необхідно прикласти до голови холодний предмет (грілку з льодом або снігом, чи холодною водою) або зробити холодну примочку.</w:t>
      </w:r>
    </w:p>
    <w:p w:rsidR="009D50B7" w:rsidRPr="00671A6B" w:rsidRDefault="009D50B7" w:rsidP="008A7CE5">
      <w:pPr>
        <w:shd w:val="clear" w:color="auto" w:fill="FFFFFF"/>
        <w:tabs>
          <w:tab w:val="left" w:pos="567"/>
          <w:tab w:val="left" w:pos="720"/>
        </w:tabs>
        <w:suppressAutoHyphens/>
        <w:spacing w:after="0" w:line="240" w:lineRule="auto"/>
        <w:ind w:right="5"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підозрінні перелому хребта необхідно потерпілого покласти на дошку, не підіймаючи його, чи повернути потерпілого на живіт обличчям униз, наглядаючи при цьому, щоб тулуб не перегинався, з метою уникнення ушкодження спинного мозку.</w:t>
      </w:r>
    </w:p>
    <w:p w:rsidR="009D50B7" w:rsidRDefault="009D50B7" w:rsidP="008A7CE5">
      <w:pPr>
        <w:shd w:val="clear" w:color="auto" w:fill="FFFFFF"/>
        <w:tabs>
          <w:tab w:val="left" w:pos="567"/>
          <w:tab w:val="left" w:pos="720"/>
        </w:tabs>
        <w:suppressAutoHyphens/>
        <w:spacing w:after="0" w:line="240" w:lineRule="auto"/>
        <w:ind w:right="14" w:firstLine="567"/>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При переломі ребер, ознакою якого є біль при диханні, кашлю, чханні, рухах, необхідно туго забинтувати груди чи стягнути їх рушником під час видиху.</w:t>
      </w:r>
    </w:p>
    <w:p w:rsidR="009D50B7" w:rsidRPr="00671A6B" w:rsidRDefault="009D50B7" w:rsidP="008A7CE5">
      <w:pPr>
        <w:shd w:val="clear" w:color="auto" w:fill="FFFFFF"/>
        <w:tabs>
          <w:tab w:val="left" w:pos="567"/>
          <w:tab w:val="left" w:pos="720"/>
        </w:tabs>
        <w:suppressAutoHyphens/>
        <w:spacing w:after="0" w:line="240" w:lineRule="auto"/>
        <w:ind w:right="14" w:firstLine="567"/>
        <w:jc w:val="both"/>
        <w:rPr>
          <w:rFonts w:ascii="Times New Roman" w:hAnsi="Times New Roman" w:cs="Times New Roman"/>
          <w:spacing w:val="2"/>
          <w:sz w:val="28"/>
          <w:szCs w:val="28"/>
          <w:lang w:eastAsia="ar-SA"/>
        </w:rPr>
      </w:pP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8</w:t>
      </w:r>
      <w:r w:rsidRPr="00671A6B">
        <w:rPr>
          <w:rFonts w:ascii="Times New Roman" w:hAnsi="Times New Roman" w:cs="Times New Roman"/>
          <w:color w:val="000000"/>
          <w:spacing w:val="2"/>
          <w:sz w:val="28"/>
          <w:szCs w:val="28"/>
          <w:lang w:eastAsia="ar-SA"/>
        </w:rPr>
        <w:t xml:space="preserve"> Надання першої допомоги при теплових опіках.</w:t>
      </w:r>
    </w:p>
    <w:p w:rsidR="009D50B7" w:rsidRPr="00671A6B" w:rsidRDefault="009D50B7" w:rsidP="008A7CE5">
      <w:pPr>
        <w:shd w:val="clear" w:color="auto" w:fill="FFFFFF"/>
        <w:tabs>
          <w:tab w:val="left" w:pos="567"/>
          <w:tab w:val="left" w:pos="720"/>
        </w:tabs>
        <w:suppressAutoHyphens/>
        <w:spacing w:after="0" w:line="240" w:lineRule="auto"/>
        <w:ind w:right="10"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опіках вогнем, парою, гарячими предметами, ні в якому разі не можна відкривати пузирі, які утворюються, та обв'язувати опіки бинтом.</w:t>
      </w:r>
    </w:p>
    <w:p w:rsidR="009D50B7" w:rsidRPr="00671A6B" w:rsidRDefault="009D50B7" w:rsidP="008A7CE5">
      <w:pPr>
        <w:shd w:val="clear" w:color="auto" w:fill="FFFFFF"/>
        <w:tabs>
          <w:tab w:val="left" w:pos="567"/>
          <w:tab w:val="left" w:pos="720"/>
        </w:tabs>
        <w:suppressAutoHyphens/>
        <w:spacing w:after="0" w:line="240" w:lineRule="auto"/>
        <w:ind w:right="10"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опіках першого ступеня (почервоніння) обпечене місце обробляють ватою, змоченою етиловим спиртом.</w:t>
      </w:r>
    </w:p>
    <w:p w:rsidR="009D50B7" w:rsidRPr="00671A6B" w:rsidRDefault="009D50B7" w:rsidP="008A7CE5">
      <w:pPr>
        <w:shd w:val="clear" w:color="auto" w:fill="FFFFFF"/>
        <w:tabs>
          <w:tab w:val="left" w:pos="567"/>
          <w:tab w:val="left" w:pos="720"/>
        </w:tabs>
        <w:suppressAutoHyphens/>
        <w:spacing w:after="0" w:line="240" w:lineRule="auto"/>
        <w:ind w:right="14"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При опіках другого ступеня (пухирі) обпечене місце обробляють спиртом, 3%-ним марганцевим розчином або 5%-ним розчином таніну.</w:t>
      </w:r>
    </w:p>
    <w:p w:rsidR="009D50B7" w:rsidRDefault="009D50B7" w:rsidP="008A7CE5">
      <w:pPr>
        <w:shd w:val="clear" w:color="auto" w:fill="FFFFFF"/>
        <w:tabs>
          <w:tab w:val="left" w:pos="567"/>
          <w:tab w:val="left" w:pos="720"/>
        </w:tabs>
        <w:suppressAutoHyphens/>
        <w:spacing w:after="0" w:line="240" w:lineRule="auto"/>
        <w:ind w:right="10" w:firstLine="567"/>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При опіках третього ступеня (зруйнування шкіряної тканини) накривають рану стерильною пов'язкою та викликають лікаря.</w:t>
      </w:r>
    </w:p>
    <w:p w:rsidR="009D50B7" w:rsidRPr="00671A6B" w:rsidRDefault="009D50B7" w:rsidP="008A7CE5">
      <w:pPr>
        <w:shd w:val="clear" w:color="auto" w:fill="FFFFFF"/>
        <w:tabs>
          <w:tab w:val="left" w:pos="567"/>
          <w:tab w:val="left" w:pos="720"/>
        </w:tabs>
        <w:suppressAutoHyphens/>
        <w:spacing w:after="0" w:line="240" w:lineRule="auto"/>
        <w:ind w:right="10" w:firstLine="567"/>
        <w:jc w:val="both"/>
        <w:rPr>
          <w:rFonts w:ascii="Times New Roman" w:hAnsi="Times New Roman" w:cs="Times New Roman"/>
          <w:spacing w:val="2"/>
          <w:sz w:val="28"/>
          <w:szCs w:val="28"/>
          <w:lang w:eastAsia="ar-SA"/>
        </w:rPr>
      </w:pP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color w:val="000000"/>
          <w:spacing w:val="2"/>
          <w:sz w:val="28"/>
          <w:szCs w:val="28"/>
          <w:lang w:eastAsia="ar-SA"/>
        </w:rPr>
        <w:t>9</w:t>
      </w:r>
      <w:r w:rsidRPr="00671A6B">
        <w:rPr>
          <w:rFonts w:ascii="Times New Roman" w:hAnsi="Times New Roman" w:cs="Times New Roman"/>
          <w:color w:val="000000"/>
          <w:spacing w:val="2"/>
          <w:sz w:val="28"/>
          <w:szCs w:val="28"/>
          <w:lang w:eastAsia="ar-SA"/>
        </w:rPr>
        <w:t>. Перша допомога при кровотечі.</w:t>
      </w: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Для того, щоб зупинити кровотечу, необхідно:</w:t>
      </w: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color w:val="000000"/>
          <w:spacing w:val="2"/>
          <w:sz w:val="28"/>
          <w:szCs w:val="28"/>
          <w:lang w:eastAsia="ar-SA"/>
        </w:rPr>
        <w:t>підняти поранену кінцівку вверх;</w:t>
      </w: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к</w:t>
      </w:r>
      <w:r w:rsidRPr="00671A6B">
        <w:rPr>
          <w:rFonts w:ascii="Times New Roman" w:hAnsi="Times New Roman" w:cs="Times New Roman"/>
          <w:color w:val="000000"/>
          <w:spacing w:val="2"/>
          <w:sz w:val="28"/>
          <w:szCs w:val="28"/>
          <w:lang w:eastAsia="ar-SA"/>
        </w:rPr>
        <w:t>ровоточиву рану закрити перев'язочним матеріалом (із пакета), складеним у клубочок, придавити 2 зверху, не торкаючись самої рани, потримати на протязі 4-5 хвилин; якщо кровотеча зупинилася, то не знімаючи накладеного матеріалу, поверх нього покласти ще одну подушечку з іншого пакета чи кусок вати і забинтувати поранене місце (з деяким натиском);</w:t>
      </w:r>
    </w:p>
    <w:p w:rsidR="009D50B7" w:rsidRDefault="009D50B7" w:rsidP="00674270">
      <w:pPr>
        <w:shd w:val="clear" w:color="auto" w:fill="FFFFFF"/>
        <w:tabs>
          <w:tab w:val="left" w:pos="0"/>
        </w:tabs>
        <w:suppressAutoHyphens/>
        <w:spacing w:after="0" w:line="240" w:lineRule="auto"/>
        <w:ind w:firstLine="567"/>
        <w:jc w:val="both"/>
        <w:rPr>
          <w:rFonts w:ascii="Times New Roman" w:hAnsi="Times New Roman" w:cs="Times New Roman"/>
          <w:color w:val="000000"/>
          <w:spacing w:val="2"/>
          <w:sz w:val="28"/>
          <w:szCs w:val="28"/>
          <w:lang w:eastAsia="ar-SA"/>
        </w:rPr>
      </w:pPr>
      <w:r w:rsidRPr="00671A6B">
        <w:rPr>
          <w:rFonts w:ascii="Times New Roman" w:hAnsi="Times New Roman" w:cs="Times New Roman"/>
          <w:color w:val="000000"/>
          <w:spacing w:val="2"/>
          <w:sz w:val="28"/>
          <w:szCs w:val="28"/>
          <w:lang w:eastAsia="ar-SA"/>
        </w:rPr>
        <w:t>при сильній кровотечі, яку не можна зупинити пов'язкою, застосовується здавлювання кровоносних судин, які живлять поранену область, при допомозі згинання кінцівок в суглобах, а також пальцями, джгутом або закруткою; при великій кровотечі необхідно терміново викликати лікаря.</w:t>
      </w:r>
    </w:p>
    <w:p w:rsidR="009D50B7" w:rsidRPr="00671A6B" w:rsidRDefault="009D50B7" w:rsidP="008A7CE5">
      <w:pPr>
        <w:shd w:val="clear" w:color="auto" w:fill="FFFFFF"/>
        <w:tabs>
          <w:tab w:val="left" w:pos="567"/>
          <w:tab w:val="left" w:pos="720"/>
        </w:tabs>
        <w:suppressAutoHyphens/>
        <w:spacing w:after="0" w:line="240" w:lineRule="auto"/>
        <w:ind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10</w:t>
      </w:r>
      <w:r w:rsidRPr="00671A6B">
        <w:rPr>
          <w:rFonts w:ascii="Times New Roman" w:hAnsi="Times New Roman" w:cs="Times New Roman"/>
          <w:color w:val="000000"/>
          <w:spacing w:val="2"/>
          <w:sz w:val="28"/>
          <w:szCs w:val="28"/>
          <w:lang w:eastAsia="ar-SA"/>
        </w:rPr>
        <w:t>. У разі виникнення пожежі викликати пожежну частину та приступити до гасіння її наявними засобами пожежогасіння.</w:t>
      </w:r>
    </w:p>
    <w:p w:rsidR="009D50B7" w:rsidRPr="00671A6B" w:rsidRDefault="009D50B7" w:rsidP="008A7CE5">
      <w:pPr>
        <w:shd w:val="clear" w:color="auto" w:fill="FFFFFF"/>
        <w:tabs>
          <w:tab w:val="left" w:pos="567"/>
          <w:tab w:val="left" w:pos="720"/>
        </w:tabs>
        <w:suppressAutoHyphens/>
        <w:spacing w:after="0" w:line="240" w:lineRule="auto"/>
        <w:ind w:right="19" w:firstLine="567"/>
        <w:jc w:val="both"/>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11</w:t>
      </w:r>
      <w:r w:rsidRPr="00671A6B">
        <w:rPr>
          <w:rFonts w:ascii="Times New Roman" w:hAnsi="Times New Roman" w:cs="Times New Roman"/>
          <w:color w:val="000000"/>
          <w:spacing w:val="2"/>
          <w:sz w:val="28"/>
          <w:szCs w:val="28"/>
          <w:lang w:eastAsia="ar-SA"/>
        </w:rPr>
        <w:t>. Виконувати всі вказівки керівника робіт по ліквідації небезпеки.</w:t>
      </w:r>
    </w:p>
    <w:p w:rsidR="009D50B7" w:rsidRPr="00671A6B" w:rsidRDefault="009D50B7" w:rsidP="00E160FE">
      <w:pPr>
        <w:shd w:val="clear" w:color="auto" w:fill="FFFFFF"/>
        <w:tabs>
          <w:tab w:val="left" w:pos="567"/>
          <w:tab w:val="left" w:pos="720"/>
        </w:tabs>
        <w:suppressAutoHyphens/>
        <w:spacing w:after="0" w:line="240" w:lineRule="auto"/>
        <w:ind w:right="19"/>
        <w:jc w:val="both"/>
        <w:rPr>
          <w:rFonts w:ascii="Times New Roman" w:hAnsi="Times New Roman" w:cs="Times New Roman"/>
          <w:color w:val="000000"/>
          <w:spacing w:val="2"/>
          <w:sz w:val="28"/>
          <w:szCs w:val="28"/>
          <w:lang w:eastAsia="ar-SA"/>
        </w:rPr>
      </w:pPr>
    </w:p>
    <w:p w:rsidR="009D50B7" w:rsidRPr="00671A6B"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r w:rsidRPr="00671A6B">
        <w:rPr>
          <w:rFonts w:ascii="Times New Roman" w:hAnsi="Times New Roman" w:cs="Times New Roman"/>
          <w:spacing w:val="2"/>
          <w:sz w:val="28"/>
          <w:szCs w:val="28"/>
          <w:lang w:val="uk-UA"/>
        </w:rPr>
        <w:t xml:space="preserve">                  _____________________________________________________</w:t>
      </w:r>
    </w:p>
    <w:p w:rsidR="009D50B7" w:rsidRPr="00671A6B" w:rsidRDefault="009D50B7" w:rsidP="00674270">
      <w:pPr>
        <w:pStyle w:val="HTML"/>
        <w:spacing w:line="360" w:lineRule="auto"/>
        <w:rPr>
          <w:rFonts w:ascii="Times New Roman" w:hAnsi="Times New Roman" w:cs="Times New Roman"/>
          <w:spacing w:val="2"/>
          <w:sz w:val="28"/>
          <w:szCs w:val="28"/>
        </w:rPr>
      </w:pPr>
      <w:r w:rsidRPr="00671A6B">
        <w:rPr>
          <w:rFonts w:ascii="Times New Roman" w:hAnsi="Times New Roman" w:cs="Times New Roman"/>
          <w:spacing w:val="2"/>
          <w:sz w:val="28"/>
          <w:szCs w:val="28"/>
          <w:lang w:val="uk-UA"/>
        </w:rPr>
        <w:t xml:space="preserve">                                                                             </w:t>
      </w:r>
      <w:r w:rsidRPr="00671A6B">
        <w:rPr>
          <w:rFonts w:ascii="Times New Roman" w:hAnsi="Times New Roman" w:cs="Times New Roman"/>
          <w:spacing w:val="2"/>
          <w:sz w:val="28"/>
          <w:szCs w:val="28"/>
        </w:rPr>
        <w:t>ЗАТВЕРДЖЕНО</w:t>
      </w:r>
    </w:p>
    <w:p w:rsidR="009D50B7" w:rsidRPr="00671A6B" w:rsidRDefault="009D50B7" w:rsidP="00674270">
      <w:pPr>
        <w:pStyle w:val="HTML"/>
        <w:rPr>
          <w:rFonts w:ascii="Times New Roman" w:hAnsi="Times New Roman" w:cs="Times New Roman"/>
          <w:spacing w:val="2"/>
          <w:sz w:val="28"/>
          <w:szCs w:val="28"/>
        </w:rPr>
      </w:pPr>
      <w:r w:rsidRPr="00671A6B">
        <w:rPr>
          <w:rFonts w:ascii="Times New Roman" w:hAnsi="Times New Roman" w:cs="Times New Roman"/>
          <w:spacing w:val="2"/>
          <w:sz w:val="28"/>
          <w:szCs w:val="28"/>
        </w:rPr>
        <w:t xml:space="preserve">                                                                             Розпорядження голови</w:t>
      </w:r>
    </w:p>
    <w:p w:rsidR="009D50B7" w:rsidRPr="00671A6B" w:rsidRDefault="009D50B7" w:rsidP="00674270">
      <w:pPr>
        <w:pStyle w:val="HTML"/>
        <w:rPr>
          <w:rFonts w:ascii="Times New Roman" w:hAnsi="Times New Roman" w:cs="Times New Roman"/>
          <w:spacing w:val="2"/>
          <w:sz w:val="28"/>
          <w:szCs w:val="28"/>
        </w:rPr>
      </w:pPr>
      <w:r w:rsidRPr="00671A6B">
        <w:rPr>
          <w:rFonts w:ascii="Times New Roman" w:hAnsi="Times New Roman" w:cs="Times New Roman"/>
          <w:spacing w:val="2"/>
          <w:sz w:val="28"/>
          <w:szCs w:val="28"/>
        </w:rPr>
        <w:t xml:space="preserve">                                                                             районної державної адміністрації</w:t>
      </w:r>
    </w:p>
    <w:p w:rsidR="009D50B7" w:rsidRPr="00671A6B" w:rsidRDefault="009D50B7" w:rsidP="00674270">
      <w:pPr>
        <w:pStyle w:val="HTML"/>
        <w:rPr>
          <w:rFonts w:ascii="Times New Roman" w:hAnsi="Times New Roman" w:cs="Times New Roman"/>
          <w:spacing w:val="2"/>
          <w:sz w:val="28"/>
          <w:szCs w:val="28"/>
        </w:rPr>
      </w:pPr>
    </w:p>
    <w:p w:rsidR="009D50B7" w:rsidRPr="00F6512A" w:rsidRDefault="009D50B7" w:rsidP="00674270">
      <w:pPr>
        <w:pStyle w:val="HTML"/>
        <w:rPr>
          <w:rFonts w:ascii="Times New Roman" w:hAnsi="Times New Roman" w:cs="Times New Roman"/>
          <w:spacing w:val="2"/>
          <w:sz w:val="28"/>
          <w:szCs w:val="28"/>
          <w:lang w:val="uk-UA"/>
        </w:rPr>
      </w:pPr>
      <w:r w:rsidRPr="00671A6B">
        <w:rPr>
          <w:rFonts w:ascii="Times New Roman" w:hAnsi="Times New Roman" w:cs="Times New Roman"/>
          <w:spacing w:val="2"/>
          <w:sz w:val="28"/>
          <w:szCs w:val="28"/>
        </w:rPr>
        <w:t xml:space="preserve">                                                                              </w:t>
      </w:r>
      <w:r w:rsidR="00F6512A">
        <w:rPr>
          <w:rFonts w:ascii="Times New Roman" w:hAnsi="Times New Roman" w:cs="Times New Roman"/>
          <w:spacing w:val="2"/>
          <w:sz w:val="28"/>
          <w:szCs w:val="28"/>
          <w:lang w:val="uk-UA"/>
        </w:rPr>
        <w:t>13</w:t>
      </w:r>
      <w:r w:rsidRPr="00671A6B">
        <w:rPr>
          <w:rFonts w:ascii="Times New Roman" w:hAnsi="Times New Roman" w:cs="Times New Roman"/>
          <w:spacing w:val="2"/>
          <w:sz w:val="28"/>
          <w:szCs w:val="28"/>
        </w:rPr>
        <w:t xml:space="preserve"> серпня 2021 року №</w:t>
      </w:r>
      <w:r w:rsidR="00F6512A">
        <w:rPr>
          <w:rFonts w:ascii="Times New Roman" w:hAnsi="Times New Roman" w:cs="Times New Roman"/>
          <w:spacing w:val="2"/>
          <w:sz w:val="28"/>
          <w:szCs w:val="28"/>
          <w:lang w:val="uk-UA"/>
        </w:rPr>
        <w:t xml:space="preserve"> 160</w:t>
      </w:r>
      <w:bookmarkStart w:id="11" w:name="_GoBack"/>
      <w:bookmarkEnd w:id="11"/>
    </w:p>
    <w:p w:rsidR="009D50B7" w:rsidRPr="00671A6B" w:rsidRDefault="009D50B7" w:rsidP="00674270">
      <w:pPr>
        <w:pStyle w:val="HTML"/>
        <w:rPr>
          <w:rFonts w:ascii="Times New Roman" w:hAnsi="Times New Roman" w:cs="Times New Roman"/>
          <w:spacing w:val="2"/>
          <w:sz w:val="28"/>
          <w:szCs w:val="28"/>
          <w:lang w:val="uk-UA"/>
        </w:rPr>
      </w:pPr>
      <w:r w:rsidRPr="00671A6B">
        <w:rPr>
          <w:rFonts w:ascii="Times New Roman" w:hAnsi="Times New Roman" w:cs="Times New Roman"/>
          <w:spacing w:val="2"/>
          <w:sz w:val="28"/>
          <w:szCs w:val="28"/>
          <w:lang w:val="uk-UA"/>
        </w:rPr>
        <w:t xml:space="preserve"> </w:t>
      </w:r>
    </w:p>
    <w:p w:rsidR="009D50B7" w:rsidRPr="003302AE"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sidRPr="003302AE">
        <w:rPr>
          <w:rFonts w:ascii="Times New Roman" w:hAnsi="Times New Roman" w:cs="Times New Roman"/>
          <w:color w:val="000000"/>
          <w:spacing w:val="2"/>
          <w:sz w:val="28"/>
          <w:szCs w:val="28"/>
          <w:lang w:eastAsia="ar-SA"/>
        </w:rPr>
        <w:t xml:space="preserve">ІНСТРУКЦІЯ </w:t>
      </w:r>
    </w:p>
    <w:p w:rsidR="009D50B7" w:rsidRPr="003302AE" w:rsidRDefault="00D73EB3"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r>
        <w:rPr>
          <w:rFonts w:ascii="Times New Roman" w:hAnsi="Times New Roman" w:cs="Times New Roman"/>
          <w:color w:val="000000"/>
          <w:spacing w:val="2"/>
          <w:sz w:val="28"/>
          <w:szCs w:val="28"/>
          <w:lang w:eastAsia="ar-SA"/>
        </w:rPr>
        <w:t>з охорони праці</w:t>
      </w:r>
      <w:r w:rsidR="009D50B7" w:rsidRPr="003302AE">
        <w:rPr>
          <w:rFonts w:ascii="Times New Roman" w:hAnsi="Times New Roman" w:cs="Times New Roman"/>
          <w:color w:val="000000"/>
          <w:spacing w:val="2"/>
          <w:sz w:val="28"/>
          <w:szCs w:val="28"/>
          <w:lang w:eastAsia="ar-SA"/>
        </w:rPr>
        <w:t xml:space="preserve"> № 4 </w:t>
      </w:r>
    </w:p>
    <w:p w:rsidR="00D73EB3" w:rsidRPr="00D73EB3" w:rsidRDefault="00D73EB3" w:rsidP="00E160FE">
      <w:pPr>
        <w:suppressAutoHyphens/>
        <w:spacing w:after="0" w:line="240" w:lineRule="auto"/>
        <w:jc w:val="center"/>
        <w:rPr>
          <w:rFonts w:ascii="Times New Roman" w:hAnsi="Times New Roman" w:cs="Times New Roman"/>
          <w:bCs/>
          <w:spacing w:val="2"/>
          <w:sz w:val="28"/>
          <w:szCs w:val="28"/>
          <w:lang w:eastAsia="ar-SA"/>
        </w:rPr>
      </w:pPr>
      <w:r w:rsidRPr="00D73EB3">
        <w:rPr>
          <w:rFonts w:ascii="Times New Roman" w:hAnsi="Times New Roman" w:cs="Times New Roman"/>
          <w:bCs/>
          <w:spacing w:val="2"/>
          <w:sz w:val="28"/>
          <w:szCs w:val="28"/>
          <w:lang w:eastAsia="ar-SA"/>
        </w:rPr>
        <w:t xml:space="preserve">при виконанні робіт на копіювальних апаратах </w:t>
      </w:r>
    </w:p>
    <w:p w:rsidR="009D50B7" w:rsidRPr="00671A6B" w:rsidRDefault="009D50B7" w:rsidP="00E160FE">
      <w:pPr>
        <w:shd w:val="clear" w:color="auto" w:fill="FFFFFF"/>
        <w:suppressAutoHyphens/>
        <w:spacing w:after="0" w:line="240" w:lineRule="auto"/>
        <w:jc w:val="center"/>
        <w:rPr>
          <w:rFonts w:ascii="Times New Roman" w:hAnsi="Times New Roman" w:cs="Times New Roman"/>
          <w:color w:val="000000"/>
          <w:spacing w:val="2"/>
          <w:sz w:val="28"/>
          <w:szCs w:val="28"/>
          <w:lang w:eastAsia="ar-SA"/>
        </w:rPr>
      </w:pPr>
    </w:p>
    <w:p w:rsidR="009D50B7" w:rsidRPr="003302AE" w:rsidRDefault="009D50B7" w:rsidP="00E160FE">
      <w:pPr>
        <w:pStyle w:val="a5"/>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І</w:t>
      </w:r>
      <w:r w:rsidRPr="003302AE">
        <w:rPr>
          <w:rFonts w:ascii="Times New Roman" w:hAnsi="Times New Roman" w:cs="Times New Roman"/>
          <w:spacing w:val="2"/>
          <w:sz w:val="28"/>
          <w:szCs w:val="28"/>
          <w:lang w:eastAsia="ar-SA"/>
        </w:rPr>
        <w:t>. Загальні положення</w:t>
      </w:r>
    </w:p>
    <w:p w:rsidR="009D50B7" w:rsidRPr="00671A6B" w:rsidRDefault="009D50B7" w:rsidP="00E160FE">
      <w:pPr>
        <w:pStyle w:val="a5"/>
        <w:suppressAutoHyphens/>
        <w:spacing w:after="0" w:line="240" w:lineRule="auto"/>
        <w:rPr>
          <w:rFonts w:ascii="Times New Roman" w:hAnsi="Times New Roman" w:cs="Times New Roman"/>
          <w:b/>
          <w:bCs/>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1. Під час виконання роботи на апараті мають місце такі небезпечні та шкідливі фактори: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в повітря виділяється озон та окисли і закиси азоту;</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ультрафіолетові випромінювання;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окисли селену, які знаходяться у тонері апарату; </w:t>
      </w: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електричний струм</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C448B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r w:rsidR="009D50B7" w:rsidRPr="00671A6B">
        <w:rPr>
          <w:rFonts w:ascii="Times New Roman" w:hAnsi="Times New Roman" w:cs="Times New Roman"/>
          <w:spacing w:val="2"/>
          <w:sz w:val="28"/>
          <w:szCs w:val="28"/>
          <w:lang w:eastAsia="ar-SA"/>
        </w:rPr>
        <w:t>. У разі виявлення будь яких неполадок у роботі апарату (сторонній шум, дія електричного струму, тощо) необхідно вимкнути апарат і доповісти про всі неполадки у роботі особі, яка відповідає за справний стан, технічне обслуговування та безпечну експлуатацію апарату</w:t>
      </w:r>
      <w:r w:rsidR="009D50B7">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 </w:t>
      </w:r>
    </w:p>
    <w:p w:rsidR="009D50B7" w:rsidRPr="00671A6B" w:rsidRDefault="00C448BE" w:rsidP="00E160FE">
      <w:pPr>
        <w:suppressAutoHyphens/>
        <w:spacing w:after="0" w:line="240" w:lineRule="auto"/>
        <w:ind w:firstLine="567"/>
        <w:jc w:val="both"/>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3</w:t>
      </w:r>
      <w:r w:rsidR="009D50B7" w:rsidRPr="00671A6B">
        <w:rPr>
          <w:rFonts w:ascii="Times New Roman" w:hAnsi="Times New Roman" w:cs="Times New Roman"/>
          <w:spacing w:val="2"/>
          <w:sz w:val="28"/>
          <w:szCs w:val="28"/>
          <w:lang w:eastAsia="ar-SA"/>
        </w:rPr>
        <w:t>. За порушення вимоги цієї інструкції винні працівники несуть відповідальність згідно з діючим законодавством.</w:t>
      </w:r>
    </w:p>
    <w:p w:rsidR="009D50B7" w:rsidRPr="00671A6B"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Pr="003302AE" w:rsidRDefault="009D50B7" w:rsidP="00E160FE">
      <w:pPr>
        <w:pStyle w:val="a5"/>
        <w:suppressAutoHyphens/>
        <w:spacing w:after="0" w:line="240" w:lineRule="auto"/>
        <w:jc w:val="center"/>
        <w:rPr>
          <w:rFonts w:ascii="Times New Roman" w:hAnsi="Times New Roman" w:cs="Times New Roman"/>
          <w:spacing w:val="2"/>
          <w:sz w:val="28"/>
          <w:szCs w:val="28"/>
          <w:lang w:eastAsia="ar-SA"/>
        </w:rPr>
      </w:pPr>
      <w:r w:rsidRPr="003302AE">
        <w:rPr>
          <w:rFonts w:ascii="Times New Roman" w:hAnsi="Times New Roman" w:cs="Times New Roman"/>
          <w:spacing w:val="2"/>
          <w:sz w:val="28"/>
          <w:szCs w:val="28"/>
          <w:lang w:eastAsia="ar-SA"/>
        </w:rPr>
        <w:t>ІІ. Вимоги безпеки перед початком роботи</w:t>
      </w:r>
    </w:p>
    <w:p w:rsidR="009D50B7" w:rsidRPr="00671A6B" w:rsidRDefault="009D50B7" w:rsidP="00E160FE">
      <w:pPr>
        <w:pStyle w:val="a5"/>
        <w:suppressAutoHyphens/>
        <w:spacing w:after="0" w:line="240" w:lineRule="auto"/>
        <w:rPr>
          <w:rFonts w:ascii="Times New Roman" w:hAnsi="Times New Roman" w:cs="Times New Roman"/>
          <w:b/>
          <w:bCs/>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1. Переконатися, що: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на апараті відсутні будь-які предмети;</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електричний дріт не має пошкоджень, електрична вилка та розетка в справному стані та мають заземлюючий дріт;</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не має зовнішніх ушкоджень частини апарату (цілісність скла експонування корпусу);</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у приміщенні знаходиться вогнегасник.</w:t>
      </w:r>
    </w:p>
    <w:p w:rsidR="009D50B7" w:rsidRPr="00671A6B"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Pr="003302AE" w:rsidRDefault="009D50B7" w:rsidP="00E160FE">
      <w:pPr>
        <w:pStyle w:val="a5"/>
        <w:suppressAutoHyphens/>
        <w:spacing w:after="0" w:line="240" w:lineRule="auto"/>
        <w:jc w:val="center"/>
        <w:rPr>
          <w:rFonts w:ascii="Times New Roman" w:hAnsi="Times New Roman" w:cs="Times New Roman"/>
          <w:spacing w:val="2"/>
          <w:sz w:val="28"/>
          <w:szCs w:val="28"/>
          <w:lang w:eastAsia="ar-SA"/>
        </w:rPr>
      </w:pPr>
      <w:r w:rsidRPr="003302AE">
        <w:rPr>
          <w:rFonts w:ascii="Times New Roman" w:hAnsi="Times New Roman" w:cs="Times New Roman"/>
          <w:spacing w:val="2"/>
          <w:sz w:val="28"/>
          <w:szCs w:val="28"/>
          <w:lang w:eastAsia="ar-SA"/>
        </w:rPr>
        <w:t>ІІІ. Вимоги безпеки під час роботи</w:t>
      </w:r>
    </w:p>
    <w:p w:rsidR="009D50B7" w:rsidRPr="00671A6B" w:rsidRDefault="009D50B7" w:rsidP="00E160FE">
      <w:pPr>
        <w:pStyle w:val="a5"/>
        <w:suppressAutoHyphens/>
        <w:spacing w:after="0" w:line="240" w:lineRule="auto"/>
        <w:ind w:hanging="153"/>
        <w:rPr>
          <w:rFonts w:ascii="Times New Roman" w:hAnsi="Times New Roman" w:cs="Times New Roman"/>
          <w:b/>
          <w:bCs/>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У разі виявлення будь-яких неполадок у роботі – вимкніть апарат</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 Використовуйте тільки той папір, який дозволяється згідно вимог інструкції по експлуатації підприємства виготовлювача</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3. Не дозволяється: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робота апарату з відкритою притискаючою кришкою;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натискування на притискаючу кришку, та скло експонування; </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робота на несправному апараті; </w:t>
      </w:r>
    </w:p>
    <w:p w:rsidR="000427FD" w:rsidRDefault="000427FD" w:rsidP="000427FD">
      <w:pPr>
        <w:suppressAutoHyphens/>
        <w:spacing w:after="0" w:line="240" w:lineRule="auto"/>
        <w:jc w:val="center"/>
        <w:rPr>
          <w:rFonts w:ascii="Times New Roman" w:hAnsi="Times New Roman" w:cs="Times New Roman"/>
          <w:spacing w:val="2"/>
          <w:sz w:val="28"/>
          <w:szCs w:val="28"/>
          <w:lang w:eastAsia="ar-SA"/>
        </w:rPr>
      </w:pPr>
      <w:r>
        <w:rPr>
          <w:rFonts w:ascii="Times New Roman" w:hAnsi="Times New Roman" w:cs="Times New Roman"/>
          <w:spacing w:val="2"/>
          <w:sz w:val="28"/>
          <w:szCs w:val="28"/>
          <w:lang w:eastAsia="ar-SA"/>
        </w:rPr>
        <w:t>2</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проводити ремонт та виймання застрягнутих аркушів паперу. </w:t>
      </w:r>
    </w:p>
    <w:p w:rsidR="009D50B7" w:rsidRPr="00671A6B" w:rsidRDefault="009D50B7" w:rsidP="008A7CE5">
      <w:pPr>
        <w:suppressAutoHyphens/>
        <w:spacing w:after="0" w:line="240" w:lineRule="auto"/>
        <w:ind w:firstLine="567"/>
        <w:jc w:val="center"/>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4. Для запобігання шкідливої дії окислів селену під час проведення операцій пов’язаних з „заправкою”, чисткою та інших операцій, з обслуговування апарату, обов’язково користуватися респіратором або марлевою пов’язкою та</w:t>
      </w:r>
      <w:r>
        <w:rPr>
          <w:rFonts w:ascii="Times New Roman" w:hAnsi="Times New Roman" w:cs="Times New Roman"/>
          <w:spacing w:val="2"/>
          <w:sz w:val="28"/>
          <w:szCs w:val="28"/>
          <w:lang w:eastAsia="ar-SA"/>
        </w:rPr>
        <w:t xml:space="preserve"> мити руки після обслуговування.</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5. Проводити обов’язково періодичне провітрювання приміщення, де встановлений апарат.</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6. Після копіювання одночасно більше 100 копій необхідно зробити перерву на 5 хвилин (вимкнути апарат і провітрити приміщення).</w:t>
      </w:r>
    </w:p>
    <w:p w:rsidR="009D50B7" w:rsidRPr="00671A6B"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Pr="003302AE" w:rsidRDefault="009D50B7" w:rsidP="00E160FE">
      <w:pPr>
        <w:pStyle w:val="a5"/>
        <w:suppressAutoHyphens/>
        <w:spacing w:after="0" w:line="240" w:lineRule="auto"/>
        <w:jc w:val="center"/>
        <w:rPr>
          <w:rFonts w:ascii="Times New Roman" w:hAnsi="Times New Roman" w:cs="Times New Roman"/>
          <w:spacing w:val="2"/>
          <w:sz w:val="28"/>
          <w:szCs w:val="28"/>
          <w:lang w:eastAsia="ar-SA"/>
        </w:rPr>
      </w:pPr>
      <w:r w:rsidRPr="003302AE">
        <w:rPr>
          <w:rFonts w:ascii="Times New Roman" w:hAnsi="Times New Roman" w:cs="Times New Roman"/>
          <w:spacing w:val="2"/>
          <w:sz w:val="28"/>
          <w:szCs w:val="28"/>
          <w:lang w:eastAsia="ar-SA"/>
        </w:rPr>
        <w:t>І</w:t>
      </w:r>
      <w:r w:rsidRPr="003302AE">
        <w:rPr>
          <w:rFonts w:ascii="Times New Roman" w:hAnsi="Times New Roman" w:cs="Times New Roman"/>
          <w:spacing w:val="2"/>
          <w:sz w:val="28"/>
          <w:szCs w:val="28"/>
          <w:lang w:val="en-US" w:eastAsia="ar-SA"/>
        </w:rPr>
        <w:t>V</w:t>
      </w:r>
      <w:r w:rsidRPr="003302AE">
        <w:rPr>
          <w:rFonts w:ascii="Times New Roman" w:hAnsi="Times New Roman" w:cs="Times New Roman"/>
          <w:spacing w:val="2"/>
          <w:sz w:val="28"/>
          <w:szCs w:val="28"/>
          <w:lang w:eastAsia="ar-SA"/>
        </w:rPr>
        <w:t>. Вимоги безпеки після закінчення роботи</w:t>
      </w:r>
    </w:p>
    <w:p w:rsidR="009D50B7" w:rsidRPr="00671A6B" w:rsidRDefault="009D50B7" w:rsidP="00E160FE">
      <w:pPr>
        <w:pStyle w:val="a5"/>
        <w:suppressAutoHyphens/>
        <w:spacing w:after="0" w:line="240" w:lineRule="auto"/>
        <w:rPr>
          <w:rFonts w:ascii="Times New Roman" w:hAnsi="Times New Roman" w:cs="Times New Roman"/>
          <w:b/>
          <w:bCs/>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Переведіть електровимикач в неробоче положення (всі індикатори повинні погаснути), в кінці робочого дня – вимкнути вилку апарату з електричної мережі)</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 xml:space="preserve">2. Про всі зауваження та недоліки, які виникли під час експлуатації апарату повідомити особу, відповідальну за справний стан апарату. </w:t>
      </w:r>
    </w:p>
    <w:p w:rsidR="009D50B7" w:rsidRPr="00671A6B" w:rsidRDefault="009D50B7" w:rsidP="00E160FE">
      <w:pPr>
        <w:suppressAutoHyphens/>
        <w:spacing w:after="0" w:line="240" w:lineRule="auto"/>
        <w:jc w:val="both"/>
        <w:rPr>
          <w:rFonts w:ascii="Times New Roman" w:hAnsi="Times New Roman" w:cs="Times New Roman"/>
          <w:spacing w:val="2"/>
          <w:sz w:val="28"/>
          <w:szCs w:val="28"/>
          <w:lang w:eastAsia="ar-SA"/>
        </w:rPr>
      </w:pPr>
    </w:p>
    <w:p w:rsidR="009D50B7" w:rsidRPr="003302AE" w:rsidRDefault="009D50B7" w:rsidP="00E160FE">
      <w:pPr>
        <w:suppressAutoHyphens/>
        <w:spacing w:after="0" w:line="240" w:lineRule="auto"/>
        <w:ind w:left="360"/>
        <w:jc w:val="center"/>
        <w:rPr>
          <w:rFonts w:ascii="Times New Roman" w:hAnsi="Times New Roman" w:cs="Times New Roman"/>
          <w:spacing w:val="2"/>
          <w:sz w:val="28"/>
          <w:szCs w:val="28"/>
          <w:lang w:eastAsia="ar-SA"/>
        </w:rPr>
      </w:pPr>
      <w:r w:rsidRPr="003302AE">
        <w:rPr>
          <w:rFonts w:ascii="Times New Roman" w:hAnsi="Times New Roman" w:cs="Times New Roman"/>
          <w:spacing w:val="2"/>
          <w:sz w:val="28"/>
          <w:szCs w:val="28"/>
          <w:lang w:val="en-US" w:eastAsia="ar-SA"/>
        </w:rPr>
        <w:t>V</w:t>
      </w:r>
      <w:r w:rsidRPr="003302AE">
        <w:rPr>
          <w:rFonts w:ascii="Times New Roman" w:hAnsi="Times New Roman" w:cs="Times New Roman"/>
          <w:spacing w:val="2"/>
          <w:sz w:val="28"/>
          <w:szCs w:val="28"/>
          <w:lang w:eastAsia="ar-SA"/>
        </w:rPr>
        <w:t>. Вимоги безпеки в аварійних ситуаціях</w:t>
      </w:r>
    </w:p>
    <w:p w:rsidR="009D50B7" w:rsidRPr="003302AE" w:rsidRDefault="009D50B7" w:rsidP="00E160FE">
      <w:pPr>
        <w:pStyle w:val="a5"/>
        <w:suppressAutoHyphens/>
        <w:spacing w:after="0" w:line="240" w:lineRule="auto"/>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1. При виникненні небезпечної ситуації (ознак горіння, дим, запах гару, тощо) негайно відключити апарат від електромережі, повідомте особу, відповідальну за справний стан апарату, та не залишайте апарат без постійного нагляду</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2. У разі виникнення пожежі негайно приступіть до гасіння пожежі первинними засобами пожежогасіння, при необхідності повідомте пожежну частину по телефону 101</w:t>
      </w:r>
      <w:r>
        <w:rPr>
          <w:rFonts w:ascii="Times New Roman" w:hAnsi="Times New Roman" w:cs="Times New Roman"/>
          <w:spacing w:val="2"/>
          <w:sz w:val="28"/>
          <w:szCs w:val="28"/>
          <w:lang w:eastAsia="ar-SA"/>
        </w:rPr>
        <w:t>.</w:t>
      </w: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p>
    <w:p w:rsidR="009D50B7" w:rsidRPr="00671A6B" w:rsidRDefault="009D50B7" w:rsidP="00E160FE">
      <w:pPr>
        <w:suppressAutoHyphens/>
        <w:spacing w:after="0" w:line="240" w:lineRule="auto"/>
        <w:ind w:firstLine="567"/>
        <w:jc w:val="both"/>
        <w:rPr>
          <w:rFonts w:ascii="Times New Roman" w:hAnsi="Times New Roman" w:cs="Times New Roman"/>
          <w:spacing w:val="2"/>
          <w:sz w:val="28"/>
          <w:szCs w:val="28"/>
          <w:lang w:eastAsia="ar-SA"/>
        </w:rPr>
      </w:pPr>
      <w:r w:rsidRPr="00671A6B">
        <w:rPr>
          <w:rFonts w:ascii="Times New Roman" w:hAnsi="Times New Roman" w:cs="Times New Roman"/>
          <w:spacing w:val="2"/>
          <w:sz w:val="28"/>
          <w:szCs w:val="28"/>
          <w:lang w:eastAsia="ar-SA"/>
        </w:rPr>
        <w:t>3. При ураженні електричним струмом надати потерпілому першу долікарняну допомогу, викликати медичну швидку допомогу по телефону 103.</w:t>
      </w:r>
    </w:p>
    <w:p w:rsidR="009D50B7" w:rsidRPr="00671A6B" w:rsidRDefault="009D50B7" w:rsidP="00E160FE">
      <w:pPr>
        <w:spacing w:after="0" w:line="240" w:lineRule="auto"/>
        <w:rPr>
          <w:rFonts w:ascii="Times New Roman" w:hAnsi="Times New Roman" w:cs="Times New Roman"/>
          <w:spacing w:val="2"/>
          <w:sz w:val="28"/>
          <w:szCs w:val="28"/>
          <w:lang w:eastAsia="en-US"/>
        </w:rPr>
      </w:pPr>
    </w:p>
    <w:p w:rsidR="009D50B7" w:rsidRPr="00E160FE" w:rsidRDefault="009D50B7" w:rsidP="00E160FE">
      <w:pPr>
        <w:pStyle w:val="HTML"/>
        <w:shd w:val="clear" w:color="auto" w:fill="FFFFFF"/>
        <w:jc w:val="both"/>
        <w:textAlignment w:val="baseline"/>
        <w:rPr>
          <w:rFonts w:ascii="Times New Roman" w:hAnsi="Times New Roman" w:cs="Times New Roman"/>
          <w:spacing w:val="2"/>
          <w:sz w:val="28"/>
          <w:szCs w:val="28"/>
          <w:lang w:val="uk-UA"/>
        </w:rPr>
      </w:pPr>
      <w:r w:rsidRPr="00671A6B">
        <w:rPr>
          <w:rFonts w:ascii="Times New Roman" w:hAnsi="Times New Roman" w:cs="Times New Roman"/>
          <w:spacing w:val="2"/>
          <w:sz w:val="28"/>
          <w:szCs w:val="28"/>
          <w:lang w:val="uk-UA"/>
        </w:rPr>
        <w:t xml:space="preserve">                  ____________________________________________</w:t>
      </w:r>
      <w:r>
        <w:rPr>
          <w:rFonts w:ascii="Times New Roman" w:hAnsi="Times New Roman" w:cs="Times New Roman"/>
          <w:spacing w:val="2"/>
          <w:sz w:val="28"/>
          <w:szCs w:val="28"/>
          <w:lang w:val="uk-UA"/>
        </w:rPr>
        <w:t>__________</w:t>
      </w:r>
    </w:p>
    <w:sectPr w:rsidR="009D50B7" w:rsidRPr="00E160FE" w:rsidSect="00C52E89">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43" w:rsidRDefault="004F7A43" w:rsidP="00692811">
      <w:pPr>
        <w:spacing w:after="0" w:line="240" w:lineRule="auto"/>
      </w:pPr>
      <w:r>
        <w:separator/>
      </w:r>
    </w:p>
  </w:endnote>
  <w:endnote w:type="continuationSeparator" w:id="0">
    <w:p w:rsidR="004F7A43" w:rsidRDefault="004F7A43" w:rsidP="0069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charset w:val="CC"/>
    <w:family w:val="swiss"/>
    <w:pitch w:val="variable"/>
    <w:sig w:usb0="E1002EFF" w:usb1="C000605B" w:usb2="00000029" w:usb3="00000000" w:csb0="000101FF" w:csb1="00000000"/>
  </w:font>
  <w:font w:name="&quot;&quot;&quot;Times New Roman&quot;&quot;&quot;">
    <w:altName w:val="Times New Roman"/>
    <w:panose1 w:val="00000000000000000000"/>
    <w:charset w:val="00"/>
    <w:family w:val="roman"/>
    <w:notTrueType/>
    <w:pitch w:val="default"/>
    <w:sig w:usb0="00000003" w:usb1="00000000" w:usb2="00000000" w:usb3="00000000" w:csb0="00000001"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43" w:rsidRDefault="004F7A43" w:rsidP="00692811">
      <w:pPr>
        <w:spacing w:after="0" w:line="240" w:lineRule="auto"/>
      </w:pPr>
      <w:r>
        <w:separator/>
      </w:r>
    </w:p>
  </w:footnote>
  <w:footnote w:type="continuationSeparator" w:id="0">
    <w:p w:rsidR="004F7A43" w:rsidRDefault="004F7A43" w:rsidP="006928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031"/>
    <w:multiLevelType w:val="hybridMultilevel"/>
    <w:tmpl w:val="E5A0F1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23E4061"/>
    <w:multiLevelType w:val="hybridMultilevel"/>
    <w:tmpl w:val="2870D3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2A22401"/>
    <w:multiLevelType w:val="hybridMultilevel"/>
    <w:tmpl w:val="2D0A59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A86E50"/>
    <w:multiLevelType w:val="hybridMultilevel"/>
    <w:tmpl w:val="B18A837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12AF7216"/>
    <w:multiLevelType w:val="hybridMultilevel"/>
    <w:tmpl w:val="06648C5E"/>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15:restartNumberingAfterBreak="0">
    <w:nsid w:val="165C6E56"/>
    <w:multiLevelType w:val="hybridMultilevel"/>
    <w:tmpl w:val="F2926F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D5E2CD8"/>
    <w:multiLevelType w:val="hybridMultilevel"/>
    <w:tmpl w:val="474CBA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1C872F6"/>
    <w:multiLevelType w:val="hybridMultilevel"/>
    <w:tmpl w:val="234C81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2EC3D2B"/>
    <w:multiLevelType w:val="multilevel"/>
    <w:tmpl w:val="C5A841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CD15EA3"/>
    <w:multiLevelType w:val="hybridMultilevel"/>
    <w:tmpl w:val="B5FE4392"/>
    <w:lvl w:ilvl="0" w:tplc="DF185F2C">
      <w:start w:val="1"/>
      <w:numFmt w:val="decimal"/>
      <w:lvlText w:val="%1."/>
      <w:lvlJc w:val="left"/>
      <w:pPr>
        <w:ind w:left="218" w:hanging="360"/>
      </w:pPr>
      <w:rPr>
        <w:rFonts w:hint="default"/>
      </w:rPr>
    </w:lvl>
    <w:lvl w:ilvl="1" w:tplc="04190019">
      <w:start w:val="1"/>
      <w:numFmt w:val="lowerLetter"/>
      <w:lvlText w:val="%2."/>
      <w:lvlJc w:val="left"/>
      <w:pPr>
        <w:ind w:left="938" w:hanging="360"/>
      </w:pPr>
    </w:lvl>
    <w:lvl w:ilvl="2" w:tplc="0419001B">
      <w:start w:val="1"/>
      <w:numFmt w:val="lowerRoman"/>
      <w:lvlText w:val="%3."/>
      <w:lvlJc w:val="right"/>
      <w:pPr>
        <w:ind w:left="1658" w:hanging="180"/>
      </w:pPr>
    </w:lvl>
    <w:lvl w:ilvl="3" w:tplc="0419000F">
      <w:start w:val="1"/>
      <w:numFmt w:val="decimal"/>
      <w:lvlText w:val="%4."/>
      <w:lvlJc w:val="left"/>
      <w:pPr>
        <w:ind w:left="2378" w:hanging="360"/>
      </w:pPr>
    </w:lvl>
    <w:lvl w:ilvl="4" w:tplc="04190019">
      <w:start w:val="1"/>
      <w:numFmt w:val="lowerLetter"/>
      <w:lvlText w:val="%5."/>
      <w:lvlJc w:val="left"/>
      <w:pPr>
        <w:ind w:left="3098" w:hanging="360"/>
      </w:pPr>
    </w:lvl>
    <w:lvl w:ilvl="5" w:tplc="0419001B">
      <w:start w:val="1"/>
      <w:numFmt w:val="lowerRoman"/>
      <w:lvlText w:val="%6."/>
      <w:lvlJc w:val="right"/>
      <w:pPr>
        <w:ind w:left="3818" w:hanging="180"/>
      </w:pPr>
    </w:lvl>
    <w:lvl w:ilvl="6" w:tplc="0419000F">
      <w:start w:val="1"/>
      <w:numFmt w:val="decimal"/>
      <w:lvlText w:val="%7."/>
      <w:lvlJc w:val="left"/>
      <w:pPr>
        <w:ind w:left="4538" w:hanging="360"/>
      </w:pPr>
    </w:lvl>
    <w:lvl w:ilvl="7" w:tplc="04190019">
      <w:start w:val="1"/>
      <w:numFmt w:val="lowerLetter"/>
      <w:lvlText w:val="%8."/>
      <w:lvlJc w:val="left"/>
      <w:pPr>
        <w:ind w:left="5258" w:hanging="360"/>
      </w:pPr>
    </w:lvl>
    <w:lvl w:ilvl="8" w:tplc="0419001B">
      <w:start w:val="1"/>
      <w:numFmt w:val="lowerRoman"/>
      <w:lvlText w:val="%9."/>
      <w:lvlJc w:val="right"/>
      <w:pPr>
        <w:ind w:left="5978" w:hanging="180"/>
      </w:pPr>
    </w:lvl>
  </w:abstractNum>
  <w:abstractNum w:abstractNumId="10" w15:restartNumberingAfterBreak="0">
    <w:nsid w:val="3DCC7E4E"/>
    <w:multiLevelType w:val="hybridMultilevel"/>
    <w:tmpl w:val="2828F7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282447F"/>
    <w:multiLevelType w:val="hybridMultilevel"/>
    <w:tmpl w:val="259067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1670C7"/>
    <w:multiLevelType w:val="hybridMultilevel"/>
    <w:tmpl w:val="8DA44A06"/>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3" w15:restartNumberingAfterBreak="0">
    <w:nsid w:val="462B248C"/>
    <w:multiLevelType w:val="hybridMultilevel"/>
    <w:tmpl w:val="8FD8CA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74016AF"/>
    <w:multiLevelType w:val="hybridMultilevel"/>
    <w:tmpl w:val="4F68DD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C8E22FE"/>
    <w:multiLevelType w:val="hybridMultilevel"/>
    <w:tmpl w:val="8B6AEC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6E72A4C"/>
    <w:multiLevelType w:val="hybridMultilevel"/>
    <w:tmpl w:val="D37CDE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CB268A5"/>
    <w:multiLevelType w:val="multilevel"/>
    <w:tmpl w:val="F5F2DB88"/>
    <w:lvl w:ilvl="0">
      <w:start w:val="1"/>
      <w:numFmt w:val="decimal"/>
      <w:lvlText w:val="%1."/>
      <w:lvlJc w:val="left"/>
      <w:pPr>
        <w:tabs>
          <w:tab w:val="num" w:pos="720"/>
        </w:tabs>
        <w:ind w:left="720" w:hanging="360"/>
      </w:pPr>
      <w:rPr>
        <w:rFonts w:hint="default"/>
      </w:rPr>
    </w:lvl>
    <w:lvl w:ilvl="1">
      <w:start w:val="10"/>
      <w:numFmt w:val="decimal"/>
      <w:isLgl/>
      <w:lvlText w:val="%1.%2."/>
      <w:lvlJc w:val="left"/>
      <w:pPr>
        <w:tabs>
          <w:tab w:val="num" w:pos="1290"/>
        </w:tabs>
        <w:ind w:left="1290" w:hanging="720"/>
      </w:pPr>
      <w:rPr>
        <w:rFonts w:hint="default"/>
      </w:rPr>
    </w:lvl>
    <w:lvl w:ilvl="2">
      <w:start w:val="1"/>
      <w:numFmt w:val="decimal"/>
      <w:isLgl/>
      <w:lvlText w:val="%1.%2.%3."/>
      <w:lvlJc w:val="left"/>
      <w:pPr>
        <w:tabs>
          <w:tab w:val="num" w:pos="1500"/>
        </w:tabs>
        <w:ind w:left="1500" w:hanging="720"/>
      </w:pPr>
      <w:rPr>
        <w:rFonts w:hint="default"/>
      </w:rPr>
    </w:lvl>
    <w:lvl w:ilvl="3">
      <w:start w:val="1"/>
      <w:numFmt w:val="decimal"/>
      <w:isLgl/>
      <w:lvlText w:val="%1.%2.%3.%4."/>
      <w:lvlJc w:val="left"/>
      <w:pPr>
        <w:tabs>
          <w:tab w:val="num" w:pos="2070"/>
        </w:tabs>
        <w:ind w:left="2070" w:hanging="10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850"/>
        </w:tabs>
        <w:ind w:left="2850" w:hanging="1440"/>
      </w:pPr>
      <w:rPr>
        <w:rFonts w:hint="default"/>
      </w:rPr>
    </w:lvl>
    <w:lvl w:ilvl="6">
      <w:start w:val="1"/>
      <w:numFmt w:val="decimal"/>
      <w:isLgl/>
      <w:lvlText w:val="%1.%2.%3.%4.%5.%6.%7."/>
      <w:lvlJc w:val="left"/>
      <w:pPr>
        <w:tabs>
          <w:tab w:val="num" w:pos="3060"/>
        </w:tabs>
        <w:ind w:left="3060" w:hanging="1440"/>
      </w:pPr>
      <w:rPr>
        <w:rFonts w:hint="default"/>
      </w:rPr>
    </w:lvl>
    <w:lvl w:ilvl="7">
      <w:start w:val="1"/>
      <w:numFmt w:val="decimal"/>
      <w:isLgl/>
      <w:lvlText w:val="%1.%2.%3.%4.%5.%6.%7.%8."/>
      <w:lvlJc w:val="left"/>
      <w:pPr>
        <w:tabs>
          <w:tab w:val="num" w:pos="3630"/>
        </w:tabs>
        <w:ind w:left="3630" w:hanging="1800"/>
      </w:pPr>
      <w:rPr>
        <w:rFonts w:hint="default"/>
      </w:rPr>
    </w:lvl>
    <w:lvl w:ilvl="8">
      <w:start w:val="1"/>
      <w:numFmt w:val="decimal"/>
      <w:isLgl/>
      <w:lvlText w:val="%1.%2.%3.%4.%5.%6.%7.%8.%9."/>
      <w:lvlJc w:val="left"/>
      <w:pPr>
        <w:tabs>
          <w:tab w:val="num" w:pos="3840"/>
        </w:tabs>
        <w:ind w:left="3840" w:hanging="1800"/>
      </w:pPr>
      <w:rPr>
        <w:rFonts w:hint="default"/>
      </w:rPr>
    </w:lvl>
  </w:abstractNum>
  <w:abstractNum w:abstractNumId="18" w15:restartNumberingAfterBreak="0">
    <w:nsid w:val="6063780C"/>
    <w:multiLevelType w:val="hybridMultilevel"/>
    <w:tmpl w:val="66066A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12C1A62"/>
    <w:multiLevelType w:val="hybridMultilevel"/>
    <w:tmpl w:val="F73AFB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4A26716"/>
    <w:multiLevelType w:val="hybridMultilevel"/>
    <w:tmpl w:val="AC04C664"/>
    <w:lvl w:ilvl="0" w:tplc="66A686C4">
      <w:start w:val="3"/>
      <w:numFmt w:val="bullet"/>
      <w:lvlText w:val="-"/>
      <w:lvlJc w:val="left"/>
      <w:pPr>
        <w:tabs>
          <w:tab w:val="num" w:pos="900"/>
        </w:tabs>
        <w:ind w:left="900" w:hanging="360"/>
      </w:pPr>
      <w:rPr>
        <w:rFonts w:ascii="Times New Roman" w:eastAsia="MS Mincho"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1" w15:restartNumberingAfterBreak="0">
    <w:nsid w:val="670A25AB"/>
    <w:multiLevelType w:val="hybridMultilevel"/>
    <w:tmpl w:val="D8CCA4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CE60975"/>
    <w:multiLevelType w:val="hybridMultilevel"/>
    <w:tmpl w:val="A01252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1F50E9"/>
    <w:multiLevelType w:val="hybridMultilevel"/>
    <w:tmpl w:val="23887E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73B56D0"/>
    <w:multiLevelType w:val="hybridMultilevel"/>
    <w:tmpl w:val="7212A3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7943099"/>
    <w:multiLevelType w:val="hybridMultilevel"/>
    <w:tmpl w:val="8536CF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7F70DC5"/>
    <w:multiLevelType w:val="hybridMultilevel"/>
    <w:tmpl w:val="D4901ABA"/>
    <w:lvl w:ilvl="0" w:tplc="46A481E6">
      <w:start w:val="6"/>
      <w:numFmt w:val="bullet"/>
      <w:lvlText w:val="-"/>
      <w:lvlJc w:val="left"/>
      <w:pPr>
        <w:ind w:left="261" w:hanging="360"/>
      </w:pPr>
      <w:rPr>
        <w:rFonts w:ascii="Times New Roman" w:eastAsia="Times New Roman" w:hAnsi="Times New Roman" w:hint="default"/>
      </w:rPr>
    </w:lvl>
    <w:lvl w:ilvl="1" w:tplc="04220003">
      <w:start w:val="1"/>
      <w:numFmt w:val="bullet"/>
      <w:lvlText w:val="o"/>
      <w:lvlJc w:val="left"/>
      <w:pPr>
        <w:ind w:left="981" w:hanging="360"/>
      </w:pPr>
      <w:rPr>
        <w:rFonts w:ascii="Courier New" w:hAnsi="Courier New" w:cs="Courier New" w:hint="default"/>
      </w:rPr>
    </w:lvl>
    <w:lvl w:ilvl="2" w:tplc="04220005">
      <w:start w:val="1"/>
      <w:numFmt w:val="bullet"/>
      <w:lvlText w:val=""/>
      <w:lvlJc w:val="left"/>
      <w:pPr>
        <w:ind w:left="1701" w:hanging="360"/>
      </w:pPr>
      <w:rPr>
        <w:rFonts w:ascii="Wingdings" w:hAnsi="Wingdings" w:cs="Wingdings" w:hint="default"/>
      </w:rPr>
    </w:lvl>
    <w:lvl w:ilvl="3" w:tplc="04220001">
      <w:start w:val="1"/>
      <w:numFmt w:val="bullet"/>
      <w:lvlText w:val=""/>
      <w:lvlJc w:val="left"/>
      <w:pPr>
        <w:ind w:left="2421" w:hanging="360"/>
      </w:pPr>
      <w:rPr>
        <w:rFonts w:ascii="Symbol" w:hAnsi="Symbol" w:cs="Symbol" w:hint="default"/>
      </w:rPr>
    </w:lvl>
    <w:lvl w:ilvl="4" w:tplc="04220003">
      <w:start w:val="1"/>
      <w:numFmt w:val="bullet"/>
      <w:lvlText w:val="o"/>
      <w:lvlJc w:val="left"/>
      <w:pPr>
        <w:ind w:left="3141" w:hanging="360"/>
      </w:pPr>
      <w:rPr>
        <w:rFonts w:ascii="Courier New" w:hAnsi="Courier New" w:cs="Courier New" w:hint="default"/>
      </w:rPr>
    </w:lvl>
    <w:lvl w:ilvl="5" w:tplc="04220005">
      <w:start w:val="1"/>
      <w:numFmt w:val="bullet"/>
      <w:lvlText w:val=""/>
      <w:lvlJc w:val="left"/>
      <w:pPr>
        <w:ind w:left="3861" w:hanging="360"/>
      </w:pPr>
      <w:rPr>
        <w:rFonts w:ascii="Wingdings" w:hAnsi="Wingdings" w:cs="Wingdings" w:hint="default"/>
      </w:rPr>
    </w:lvl>
    <w:lvl w:ilvl="6" w:tplc="04220001">
      <w:start w:val="1"/>
      <w:numFmt w:val="bullet"/>
      <w:lvlText w:val=""/>
      <w:lvlJc w:val="left"/>
      <w:pPr>
        <w:ind w:left="4581" w:hanging="360"/>
      </w:pPr>
      <w:rPr>
        <w:rFonts w:ascii="Symbol" w:hAnsi="Symbol" w:cs="Symbol" w:hint="default"/>
      </w:rPr>
    </w:lvl>
    <w:lvl w:ilvl="7" w:tplc="04220003">
      <w:start w:val="1"/>
      <w:numFmt w:val="bullet"/>
      <w:lvlText w:val="o"/>
      <w:lvlJc w:val="left"/>
      <w:pPr>
        <w:ind w:left="5301" w:hanging="360"/>
      </w:pPr>
      <w:rPr>
        <w:rFonts w:ascii="Courier New" w:hAnsi="Courier New" w:cs="Courier New" w:hint="default"/>
      </w:rPr>
    </w:lvl>
    <w:lvl w:ilvl="8" w:tplc="04220005">
      <w:start w:val="1"/>
      <w:numFmt w:val="bullet"/>
      <w:lvlText w:val=""/>
      <w:lvlJc w:val="left"/>
      <w:pPr>
        <w:ind w:left="6021" w:hanging="360"/>
      </w:pPr>
      <w:rPr>
        <w:rFonts w:ascii="Wingdings" w:hAnsi="Wingdings" w:cs="Wingdings" w:hint="default"/>
      </w:rPr>
    </w:lvl>
  </w:abstractNum>
  <w:abstractNum w:abstractNumId="27" w15:restartNumberingAfterBreak="0">
    <w:nsid w:val="7A8C1E3A"/>
    <w:multiLevelType w:val="hybridMultilevel"/>
    <w:tmpl w:val="2A0670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
  </w:num>
  <w:num w:numId="3">
    <w:abstractNumId w:val="5"/>
  </w:num>
  <w:num w:numId="4">
    <w:abstractNumId w:val="25"/>
  </w:num>
  <w:num w:numId="5">
    <w:abstractNumId w:val="0"/>
  </w:num>
  <w:num w:numId="6">
    <w:abstractNumId w:val="23"/>
  </w:num>
  <w:num w:numId="7">
    <w:abstractNumId w:val="16"/>
  </w:num>
  <w:num w:numId="8">
    <w:abstractNumId w:val="19"/>
  </w:num>
  <w:num w:numId="9">
    <w:abstractNumId w:val="9"/>
  </w:num>
  <w:num w:numId="10">
    <w:abstractNumId w:val="15"/>
  </w:num>
  <w:num w:numId="11">
    <w:abstractNumId w:val="11"/>
  </w:num>
  <w:num w:numId="12">
    <w:abstractNumId w:val="13"/>
  </w:num>
  <w:num w:numId="13">
    <w:abstractNumId w:val="18"/>
  </w:num>
  <w:num w:numId="14">
    <w:abstractNumId w:val="10"/>
  </w:num>
  <w:num w:numId="15">
    <w:abstractNumId w:val="14"/>
  </w:num>
  <w:num w:numId="16">
    <w:abstractNumId w:val="7"/>
  </w:num>
  <w:num w:numId="17">
    <w:abstractNumId w:val="21"/>
  </w:num>
  <w:num w:numId="18">
    <w:abstractNumId w:val="24"/>
  </w:num>
  <w:num w:numId="19">
    <w:abstractNumId w:val="2"/>
  </w:num>
  <w:num w:numId="20">
    <w:abstractNumId w:val="27"/>
  </w:num>
  <w:num w:numId="21">
    <w:abstractNumId w:val="6"/>
  </w:num>
  <w:num w:numId="22">
    <w:abstractNumId w:val="26"/>
  </w:num>
  <w:num w:numId="23">
    <w:abstractNumId w:val="8"/>
  </w:num>
  <w:num w:numId="24">
    <w:abstractNumId w:val="20"/>
  </w:num>
  <w:num w:numId="25">
    <w:abstractNumId w:val="17"/>
  </w:num>
  <w:num w:numId="26">
    <w:abstractNumId w:val="3"/>
  </w:num>
  <w:num w:numId="27">
    <w:abstractNumId w:val="12"/>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D4F"/>
    <w:rsid w:val="0000150B"/>
    <w:rsid w:val="00006467"/>
    <w:rsid w:val="00006B04"/>
    <w:rsid w:val="00013DAF"/>
    <w:rsid w:val="00021583"/>
    <w:rsid w:val="00022F3D"/>
    <w:rsid w:val="000328C0"/>
    <w:rsid w:val="000357D8"/>
    <w:rsid w:val="000365F0"/>
    <w:rsid w:val="000427FD"/>
    <w:rsid w:val="00054CA7"/>
    <w:rsid w:val="0007500B"/>
    <w:rsid w:val="0007524A"/>
    <w:rsid w:val="00084C45"/>
    <w:rsid w:val="00087D3B"/>
    <w:rsid w:val="00091567"/>
    <w:rsid w:val="000A1E6D"/>
    <w:rsid w:val="000A78EC"/>
    <w:rsid w:val="000B3352"/>
    <w:rsid w:val="000C5A43"/>
    <w:rsid w:val="000E506B"/>
    <w:rsid w:val="001067E0"/>
    <w:rsid w:val="0011140D"/>
    <w:rsid w:val="001164E2"/>
    <w:rsid w:val="00117D61"/>
    <w:rsid w:val="00121712"/>
    <w:rsid w:val="00150938"/>
    <w:rsid w:val="001510B9"/>
    <w:rsid w:val="00154108"/>
    <w:rsid w:val="00160DC9"/>
    <w:rsid w:val="00165995"/>
    <w:rsid w:val="00166F7E"/>
    <w:rsid w:val="001719C0"/>
    <w:rsid w:val="00177B2C"/>
    <w:rsid w:val="00181581"/>
    <w:rsid w:val="00185DE3"/>
    <w:rsid w:val="0018720E"/>
    <w:rsid w:val="001909D9"/>
    <w:rsid w:val="001A4CFA"/>
    <w:rsid w:val="001A5246"/>
    <w:rsid w:val="001B0E1B"/>
    <w:rsid w:val="001C0AF2"/>
    <w:rsid w:val="00207B04"/>
    <w:rsid w:val="002118C1"/>
    <w:rsid w:val="00216FBD"/>
    <w:rsid w:val="002348D2"/>
    <w:rsid w:val="00236CCC"/>
    <w:rsid w:val="0024177B"/>
    <w:rsid w:val="00243CE1"/>
    <w:rsid w:val="00246481"/>
    <w:rsid w:val="00251319"/>
    <w:rsid w:val="0026043A"/>
    <w:rsid w:val="002609F1"/>
    <w:rsid w:val="00264463"/>
    <w:rsid w:val="00265749"/>
    <w:rsid w:val="00282726"/>
    <w:rsid w:val="00293664"/>
    <w:rsid w:val="002A600E"/>
    <w:rsid w:val="002A6121"/>
    <w:rsid w:val="002B2003"/>
    <w:rsid w:val="002C12E3"/>
    <w:rsid w:val="002C4398"/>
    <w:rsid w:val="002C63A3"/>
    <w:rsid w:val="002E5F18"/>
    <w:rsid w:val="002F16E2"/>
    <w:rsid w:val="00303C5C"/>
    <w:rsid w:val="00311E24"/>
    <w:rsid w:val="0031779F"/>
    <w:rsid w:val="003210DA"/>
    <w:rsid w:val="003223B3"/>
    <w:rsid w:val="00322BA9"/>
    <w:rsid w:val="00323B46"/>
    <w:rsid w:val="003275D3"/>
    <w:rsid w:val="003302AE"/>
    <w:rsid w:val="0036077E"/>
    <w:rsid w:val="00372BC0"/>
    <w:rsid w:val="003A4505"/>
    <w:rsid w:val="003A5731"/>
    <w:rsid w:val="003B7897"/>
    <w:rsid w:val="003B7D32"/>
    <w:rsid w:val="003E619F"/>
    <w:rsid w:val="003F56C1"/>
    <w:rsid w:val="004108B0"/>
    <w:rsid w:val="00440011"/>
    <w:rsid w:val="0044154E"/>
    <w:rsid w:val="00446970"/>
    <w:rsid w:val="004578F8"/>
    <w:rsid w:val="004720E7"/>
    <w:rsid w:val="00474EA5"/>
    <w:rsid w:val="00476C04"/>
    <w:rsid w:val="00485295"/>
    <w:rsid w:val="00486B8B"/>
    <w:rsid w:val="00497A0B"/>
    <w:rsid w:val="004A4459"/>
    <w:rsid w:val="004B17D7"/>
    <w:rsid w:val="004D1E45"/>
    <w:rsid w:val="004D3C37"/>
    <w:rsid w:val="004D426A"/>
    <w:rsid w:val="004D6BB7"/>
    <w:rsid w:val="004E330F"/>
    <w:rsid w:val="004F0999"/>
    <w:rsid w:val="004F7A43"/>
    <w:rsid w:val="005331D4"/>
    <w:rsid w:val="00545075"/>
    <w:rsid w:val="0055015F"/>
    <w:rsid w:val="005512D9"/>
    <w:rsid w:val="00552DEA"/>
    <w:rsid w:val="00554FE0"/>
    <w:rsid w:val="0056010E"/>
    <w:rsid w:val="005601C5"/>
    <w:rsid w:val="00575010"/>
    <w:rsid w:val="005A4147"/>
    <w:rsid w:val="005C5EDD"/>
    <w:rsid w:val="005E223C"/>
    <w:rsid w:val="005E37E5"/>
    <w:rsid w:val="005F5CCB"/>
    <w:rsid w:val="00606A33"/>
    <w:rsid w:val="00614D76"/>
    <w:rsid w:val="006226E4"/>
    <w:rsid w:val="00630F50"/>
    <w:rsid w:val="0064239B"/>
    <w:rsid w:val="006467F2"/>
    <w:rsid w:val="00653E12"/>
    <w:rsid w:val="00665782"/>
    <w:rsid w:val="00671A6B"/>
    <w:rsid w:val="00674270"/>
    <w:rsid w:val="006874FE"/>
    <w:rsid w:val="00692811"/>
    <w:rsid w:val="006A569E"/>
    <w:rsid w:val="006D0560"/>
    <w:rsid w:val="006E252D"/>
    <w:rsid w:val="006E3556"/>
    <w:rsid w:val="006E4E26"/>
    <w:rsid w:val="006F079A"/>
    <w:rsid w:val="007030F7"/>
    <w:rsid w:val="0070680E"/>
    <w:rsid w:val="00715A3F"/>
    <w:rsid w:val="00724575"/>
    <w:rsid w:val="00732258"/>
    <w:rsid w:val="00752819"/>
    <w:rsid w:val="0075536D"/>
    <w:rsid w:val="00760521"/>
    <w:rsid w:val="00762DF2"/>
    <w:rsid w:val="00765017"/>
    <w:rsid w:val="007666C2"/>
    <w:rsid w:val="00766D11"/>
    <w:rsid w:val="00771534"/>
    <w:rsid w:val="00775209"/>
    <w:rsid w:val="00775D97"/>
    <w:rsid w:val="00776447"/>
    <w:rsid w:val="00776A79"/>
    <w:rsid w:val="007916D0"/>
    <w:rsid w:val="00794177"/>
    <w:rsid w:val="007B36C5"/>
    <w:rsid w:val="007B43B0"/>
    <w:rsid w:val="007B5F82"/>
    <w:rsid w:val="007F2057"/>
    <w:rsid w:val="0081077E"/>
    <w:rsid w:val="008272BE"/>
    <w:rsid w:val="0084721F"/>
    <w:rsid w:val="008539D5"/>
    <w:rsid w:val="00864919"/>
    <w:rsid w:val="008738E0"/>
    <w:rsid w:val="00873FB9"/>
    <w:rsid w:val="008945E9"/>
    <w:rsid w:val="008A293A"/>
    <w:rsid w:val="008A2BBE"/>
    <w:rsid w:val="008A37EE"/>
    <w:rsid w:val="008A3DE5"/>
    <w:rsid w:val="008A4857"/>
    <w:rsid w:val="008A568C"/>
    <w:rsid w:val="008A7CE5"/>
    <w:rsid w:val="008B20AB"/>
    <w:rsid w:val="008D26F2"/>
    <w:rsid w:val="008D70EE"/>
    <w:rsid w:val="008E1782"/>
    <w:rsid w:val="009005F4"/>
    <w:rsid w:val="00904819"/>
    <w:rsid w:val="009105FF"/>
    <w:rsid w:val="00910E2C"/>
    <w:rsid w:val="00913DC2"/>
    <w:rsid w:val="00916656"/>
    <w:rsid w:val="009201DC"/>
    <w:rsid w:val="0092202E"/>
    <w:rsid w:val="00940A81"/>
    <w:rsid w:val="00953362"/>
    <w:rsid w:val="009576EC"/>
    <w:rsid w:val="00967F30"/>
    <w:rsid w:val="00980A80"/>
    <w:rsid w:val="009857A8"/>
    <w:rsid w:val="009A2681"/>
    <w:rsid w:val="009B71A6"/>
    <w:rsid w:val="009C26CC"/>
    <w:rsid w:val="009D1D4D"/>
    <w:rsid w:val="009D50B7"/>
    <w:rsid w:val="009F0742"/>
    <w:rsid w:val="009F2D77"/>
    <w:rsid w:val="00A15076"/>
    <w:rsid w:val="00A16BB4"/>
    <w:rsid w:val="00A23D2C"/>
    <w:rsid w:val="00A2655F"/>
    <w:rsid w:val="00A3379B"/>
    <w:rsid w:val="00A46D69"/>
    <w:rsid w:val="00A50E66"/>
    <w:rsid w:val="00A50F65"/>
    <w:rsid w:val="00A5234C"/>
    <w:rsid w:val="00A55FE1"/>
    <w:rsid w:val="00A63554"/>
    <w:rsid w:val="00A67E47"/>
    <w:rsid w:val="00A76F4C"/>
    <w:rsid w:val="00A771EC"/>
    <w:rsid w:val="00A81623"/>
    <w:rsid w:val="00A820DD"/>
    <w:rsid w:val="00A83557"/>
    <w:rsid w:val="00AA4597"/>
    <w:rsid w:val="00AA7781"/>
    <w:rsid w:val="00AC4575"/>
    <w:rsid w:val="00AD7179"/>
    <w:rsid w:val="00AF5D34"/>
    <w:rsid w:val="00AF7315"/>
    <w:rsid w:val="00AF7B2E"/>
    <w:rsid w:val="00B118FF"/>
    <w:rsid w:val="00B52D69"/>
    <w:rsid w:val="00B707C1"/>
    <w:rsid w:val="00B73B7F"/>
    <w:rsid w:val="00B74834"/>
    <w:rsid w:val="00B854A1"/>
    <w:rsid w:val="00B95CED"/>
    <w:rsid w:val="00B972D7"/>
    <w:rsid w:val="00BA0149"/>
    <w:rsid w:val="00BB269E"/>
    <w:rsid w:val="00BC4D35"/>
    <w:rsid w:val="00BC5217"/>
    <w:rsid w:val="00BC74BD"/>
    <w:rsid w:val="00BC785F"/>
    <w:rsid w:val="00BD0819"/>
    <w:rsid w:val="00BD08F6"/>
    <w:rsid w:val="00BE07F4"/>
    <w:rsid w:val="00BF10B7"/>
    <w:rsid w:val="00BF4969"/>
    <w:rsid w:val="00C119CA"/>
    <w:rsid w:val="00C15491"/>
    <w:rsid w:val="00C2414B"/>
    <w:rsid w:val="00C261E4"/>
    <w:rsid w:val="00C2668A"/>
    <w:rsid w:val="00C32E51"/>
    <w:rsid w:val="00C4196F"/>
    <w:rsid w:val="00C4305D"/>
    <w:rsid w:val="00C448BE"/>
    <w:rsid w:val="00C51079"/>
    <w:rsid w:val="00C52E89"/>
    <w:rsid w:val="00C54A12"/>
    <w:rsid w:val="00C55AE6"/>
    <w:rsid w:val="00C81864"/>
    <w:rsid w:val="00C86B97"/>
    <w:rsid w:val="00C9498F"/>
    <w:rsid w:val="00CB4061"/>
    <w:rsid w:val="00CB4C29"/>
    <w:rsid w:val="00CB5402"/>
    <w:rsid w:val="00CB5C11"/>
    <w:rsid w:val="00CB6B1C"/>
    <w:rsid w:val="00CB6C7A"/>
    <w:rsid w:val="00CC4AC6"/>
    <w:rsid w:val="00CE79A5"/>
    <w:rsid w:val="00D04F1B"/>
    <w:rsid w:val="00D05B6E"/>
    <w:rsid w:val="00D065BD"/>
    <w:rsid w:val="00D20044"/>
    <w:rsid w:val="00D34D4F"/>
    <w:rsid w:val="00D41184"/>
    <w:rsid w:val="00D57373"/>
    <w:rsid w:val="00D61DAE"/>
    <w:rsid w:val="00D659A1"/>
    <w:rsid w:val="00D662FD"/>
    <w:rsid w:val="00D73EB3"/>
    <w:rsid w:val="00D87BE6"/>
    <w:rsid w:val="00DA53D8"/>
    <w:rsid w:val="00DE0F22"/>
    <w:rsid w:val="00DE5FBB"/>
    <w:rsid w:val="00DF130B"/>
    <w:rsid w:val="00DF26AA"/>
    <w:rsid w:val="00DF533B"/>
    <w:rsid w:val="00E01D28"/>
    <w:rsid w:val="00E1378D"/>
    <w:rsid w:val="00E160FE"/>
    <w:rsid w:val="00E24255"/>
    <w:rsid w:val="00E32493"/>
    <w:rsid w:val="00E35960"/>
    <w:rsid w:val="00E35D38"/>
    <w:rsid w:val="00E41FB6"/>
    <w:rsid w:val="00E42FA1"/>
    <w:rsid w:val="00E74E46"/>
    <w:rsid w:val="00E77BB6"/>
    <w:rsid w:val="00EA6A6A"/>
    <w:rsid w:val="00EA7351"/>
    <w:rsid w:val="00EC67E7"/>
    <w:rsid w:val="00ED4201"/>
    <w:rsid w:val="00EE0F02"/>
    <w:rsid w:val="00F01D73"/>
    <w:rsid w:val="00F03377"/>
    <w:rsid w:val="00F05B01"/>
    <w:rsid w:val="00F109A0"/>
    <w:rsid w:val="00F24D0A"/>
    <w:rsid w:val="00F36D36"/>
    <w:rsid w:val="00F61452"/>
    <w:rsid w:val="00F64B3E"/>
    <w:rsid w:val="00F6512A"/>
    <w:rsid w:val="00FA4743"/>
    <w:rsid w:val="00FA545B"/>
    <w:rsid w:val="00FB1E13"/>
    <w:rsid w:val="00FC3F08"/>
    <w:rsid w:val="00FD58A9"/>
    <w:rsid w:val="00FD7921"/>
    <w:rsid w:val="00FE083A"/>
    <w:rsid w:val="00FE320C"/>
    <w:rsid w:val="00FF47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03531441"/>
  <w15:docId w15:val="{174F6DDD-1333-4ED2-8CCF-86F24DBA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452"/>
    <w:pPr>
      <w:spacing w:after="200" w:line="276" w:lineRule="auto"/>
    </w:pPr>
    <w:rPr>
      <w:rFonts w:cs="Calibri"/>
    </w:rPr>
  </w:style>
  <w:style w:type="paragraph" w:styleId="1">
    <w:name w:val="heading 1"/>
    <w:basedOn w:val="a"/>
    <w:next w:val="a"/>
    <w:link w:val="10"/>
    <w:uiPriority w:val="99"/>
    <w:qFormat/>
    <w:rsid w:val="00D34D4F"/>
    <w:pPr>
      <w:keepNext/>
      <w:spacing w:after="0" w:line="240" w:lineRule="auto"/>
      <w:outlineLvl w:val="0"/>
    </w:pPr>
    <w:rPr>
      <w:rFonts w:ascii="Times New Roman" w:eastAsia="Arial Unicode MS" w:hAnsi="Times New Roman" w:cs="Times New Roman"/>
      <w:b/>
      <w:bCs/>
      <w:sz w:val="24"/>
      <w:szCs w:val="24"/>
      <w:lang w:eastAsia="ru-RU"/>
    </w:rPr>
  </w:style>
  <w:style w:type="paragraph" w:styleId="2">
    <w:name w:val="heading 2"/>
    <w:basedOn w:val="a"/>
    <w:next w:val="a"/>
    <w:link w:val="20"/>
    <w:uiPriority w:val="99"/>
    <w:qFormat/>
    <w:rsid w:val="00D34D4F"/>
    <w:pPr>
      <w:keepNext/>
      <w:spacing w:after="0" w:line="240" w:lineRule="auto"/>
      <w:jc w:val="center"/>
      <w:outlineLvl w:val="1"/>
    </w:pPr>
    <w:rPr>
      <w:rFonts w:ascii="Times New Roman" w:eastAsia="Arial Unicode MS" w:hAnsi="Times New Roman" w:cs="Times New Roman"/>
      <w:b/>
      <w:bCs/>
      <w:sz w:val="32"/>
      <w:szCs w:val="32"/>
      <w:lang w:eastAsia="ru-RU"/>
    </w:rPr>
  </w:style>
  <w:style w:type="paragraph" w:styleId="3">
    <w:name w:val="heading 3"/>
    <w:basedOn w:val="a"/>
    <w:next w:val="a"/>
    <w:link w:val="30"/>
    <w:uiPriority w:val="99"/>
    <w:qFormat/>
    <w:rsid w:val="00D34D4F"/>
    <w:pPr>
      <w:keepNext/>
      <w:spacing w:after="0" w:line="240" w:lineRule="auto"/>
      <w:jc w:val="center"/>
      <w:outlineLvl w:val="2"/>
    </w:pPr>
    <w:rP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34D4F"/>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uiPriority w:val="99"/>
    <w:semiHidden/>
    <w:locked/>
    <w:rsid w:val="00D34D4F"/>
    <w:rPr>
      <w:rFonts w:ascii="Times New Roman" w:eastAsia="Arial Unicode MS" w:hAnsi="Times New Roman" w:cs="Times New Roman"/>
      <w:b/>
      <w:bCs/>
      <w:sz w:val="24"/>
      <w:szCs w:val="24"/>
      <w:lang w:eastAsia="ru-RU"/>
    </w:rPr>
  </w:style>
  <w:style w:type="character" w:customStyle="1" w:styleId="30">
    <w:name w:val="Заголовок 3 Знак"/>
    <w:basedOn w:val="a0"/>
    <w:link w:val="3"/>
    <w:uiPriority w:val="99"/>
    <w:semiHidden/>
    <w:locked/>
    <w:rsid w:val="00D34D4F"/>
    <w:rPr>
      <w:rFonts w:ascii="Times New Roman" w:hAnsi="Times New Roman" w:cs="Times New Roman"/>
      <w:b/>
      <w:bCs/>
      <w:sz w:val="24"/>
      <w:szCs w:val="24"/>
      <w:lang w:eastAsia="ru-RU"/>
    </w:rPr>
  </w:style>
  <w:style w:type="paragraph" w:styleId="a3">
    <w:name w:val="Balloon Text"/>
    <w:basedOn w:val="a"/>
    <w:link w:val="a4"/>
    <w:uiPriority w:val="99"/>
    <w:semiHidden/>
    <w:rsid w:val="00D34D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34D4F"/>
    <w:rPr>
      <w:rFonts w:ascii="Tahoma" w:hAnsi="Tahoma" w:cs="Tahoma"/>
      <w:sz w:val="16"/>
      <w:szCs w:val="16"/>
    </w:rPr>
  </w:style>
  <w:style w:type="paragraph" w:styleId="a5">
    <w:name w:val="List Paragraph"/>
    <w:basedOn w:val="a"/>
    <w:uiPriority w:val="99"/>
    <w:qFormat/>
    <w:rsid w:val="00006B04"/>
    <w:pPr>
      <w:ind w:left="720"/>
    </w:pPr>
  </w:style>
  <w:style w:type="paragraph" w:styleId="a6">
    <w:name w:val="Normal (Web)"/>
    <w:basedOn w:val="a"/>
    <w:uiPriority w:val="99"/>
    <w:rsid w:val="00F01D73"/>
    <w:pPr>
      <w:spacing w:before="100" w:beforeAutospacing="1" w:after="100" w:afterAutospacing="1" w:line="240" w:lineRule="auto"/>
    </w:pPr>
    <w:rPr>
      <w:sz w:val="24"/>
      <w:szCs w:val="24"/>
      <w:lang w:val="ru-RU" w:eastAsia="ru-RU"/>
    </w:rPr>
  </w:style>
  <w:style w:type="character" w:customStyle="1" w:styleId="rvts23">
    <w:name w:val="rvts23"/>
    <w:basedOn w:val="a0"/>
    <w:uiPriority w:val="99"/>
    <w:rsid w:val="00F01D73"/>
  </w:style>
  <w:style w:type="character" w:customStyle="1" w:styleId="rvts9">
    <w:name w:val="rvts9"/>
    <w:basedOn w:val="a0"/>
    <w:uiPriority w:val="99"/>
    <w:rsid w:val="00F01D73"/>
  </w:style>
  <w:style w:type="paragraph" w:styleId="21">
    <w:name w:val="Body Text Indent 2"/>
    <w:basedOn w:val="a"/>
    <w:link w:val="22"/>
    <w:uiPriority w:val="99"/>
    <w:rsid w:val="0092202E"/>
    <w:pPr>
      <w:spacing w:after="0" w:line="240" w:lineRule="auto"/>
      <w:ind w:left="3832" w:firstLine="964"/>
    </w:pPr>
    <w:rPr>
      <w:sz w:val="28"/>
      <w:szCs w:val="28"/>
      <w:lang w:eastAsia="ru-RU"/>
    </w:rPr>
  </w:style>
  <w:style w:type="character" w:customStyle="1" w:styleId="22">
    <w:name w:val="Основной текст с отступом 2 Знак"/>
    <w:basedOn w:val="a0"/>
    <w:link w:val="21"/>
    <w:uiPriority w:val="99"/>
    <w:locked/>
    <w:rsid w:val="0092202E"/>
    <w:rPr>
      <w:rFonts w:ascii="Times New Roman" w:hAnsi="Times New Roman" w:cs="Times New Roman"/>
      <w:sz w:val="20"/>
      <w:szCs w:val="20"/>
      <w:lang w:eastAsia="ru-RU"/>
    </w:rPr>
  </w:style>
  <w:style w:type="character" w:styleId="a7">
    <w:name w:val="Placeholder Text"/>
    <w:basedOn w:val="a0"/>
    <w:uiPriority w:val="99"/>
    <w:semiHidden/>
    <w:rsid w:val="00CE79A5"/>
    <w:rPr>
      <w:color w:val="808080"/>
    </w:rPr>
  </w:style>
  <w:style w:type="paragraph" w:styleId="HTML">
    <w:name w:val="HTML Preformatted"/>
    <w:basedOn w:val="a"/>
    <w:link w:val="HTML0"/>
    <w:uiPriority w:val="99"/>
    <w:rsid w:val="00794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locked/>
    <w:rsid w:val="00794177"/>
    <w:rPr>
      <w:rFonts w:ascii="Courier New" w:hAnsi="Courier New" w:cs="Courier New"/>
      <w:sz w:val="20"/>
      <w:szCs w:val="20"/>
      <w:lang w:val="ru-RU" w:eastAsia="ru-RU"/>
    </w:rPr>
  </w:style>
  <w:style w:type="character" w:styleId="a8">
    <w:name w:val="Emphasis"/>
    <w:basedOn w:val="a0"/>
    <w:uiPriority w:val="99"/>
    <w:qFormat/>
    <w:rsid w:val="00497A0B"/>
    <w:rPr>
      <w:i/>
      <w:iCs/>
    </w:rPr>
  </w:style>
  <w:style w:type="character" w:styleId="a9">
    <w:name w:val="Hyperlink"/>
    <w:basedOn w:val="a0"/>
    <w:uiPriority w:val="99"/>
    <w:semiHidden/>
    <w:rsid w:val="00497A0B"/>
    <w:rPr>
      <w:color w:val="0000FF"/>
      <w:u w:val="single"/>
    </w:rPr>
  </w:style>
  <w:style w:type="character" w:customStyle="1" w:styleId="submitted">
    <w:name w:val="submitted"/>
    <w:basedOn w:val="a0"/>
    <w:uiPriority w:val="99"/>
    <w:rsid w:val="00913DC2"/>
  </w:style>
  <w:style w:type="character" w:styleId="aa">
    <w:name w:val="Strong"/>
    <w:basedOn w:val="a0"/>
    <w:uiPriority w:val="99"/>
    <w:qFormat/>
    <w:rsid w:val="00913DC2"/>
    <w:rPr>
      <w:b/>
      <w:bCs/>
    </w:rPr>
  </w:style>
  <w:style w:type="paragraph" w:customStyle="1" w:styleId="rtecenter">
    <w:name w:val="rtecenter"/>
    <w:basedOn w:val="a"/>
    <w:uiPriority w:val="99"/>
    <w:rsid w:val="00913DC2"/>
    <w:pPr>
      <w:spacing w:before="100" w:beforeAutospacing="1" w:after="100" w:afterAutospacing="1" w:line="240" w:lineRule="auto"/>
    </w:pPr>
    <w:rPr>
      <w:sz w:val="24"/>
      <w:szCs w:val="24"/>
      <w:lang w:val="ru-RU" w:eastAsia="ru-RU"/>
    </w:rPr>
  </w:style>
  <w:style w:type="paragraph" w:customStyle="1" w:styleId="rvps2">
    <w:name w:val="rvps2"/>
    <w:basedOn w:val="a"/>
    <w:uiPriority w:val="99"/>
    <w:rsid w:val="00FD7921"/>
    <w:pPr>
      <w:spacing w:before="100" w:beforeAutospacing="1" w:after="100" w:afterAutospacing="1" w:line="240" w:lineRule="auto"/>
    </w:pPr>
    <w:rPr>
      <w:sz w:val="24"/>
      <w:szCs w:val="24"/>
      <w:lang w:val="ru-RU" w:eastAsia="ru-RU"/>
    </w:rPr>
  </w:style>
  <w:style w:type="character" w:customStyle="1" w:styleId="rvts46">
    <w:name w:val="rvts46"/>
    <w:basedOn w:val="a0"/>
    <w:uiPriority w:val="99"/>
    <w:rsid w:val="00FD7921"/>
  </w:style>
  <w:style w:type="paragraph" w:customStyle="1" w:styleId="rvps7">
    <w:name w:val="rvps7"/>
    <w:basedOn w:val="a"/>
    <w:uiPriority w:val="99"/>
    <w:rsid w:val="004E330F"/>
    <w:pPr>
      <w:spacing w:before="100" w:beforeAutospacing="1" w:after="100" w:afterAutospacing="1" w:line="240" w:lineRule="auto"/>
    </w:pPr>
    <w:rPr>
      <w:sz w:val="24"/>
      <w:szCs w:val="24"/>
      <w:lang w:val="ru-RU" w:eastAsia="ru-RU"/>
    </w:rPr>
  </w:style>
  <w:style w:type="table" w:styleId="ab">
    <w:name w:val="Table Grid"/>
    <w:basedOn w:val="a1"/>
    <w:uiPriority w:val="99"/>
    <w:rsid w:val="0069281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692811"/>
    <w:pPr>
      <w:tabs>
        <w:tab w:val="center" w:pos="4819"/>
        <w:tab w:val="right" w:pos="9639"/>
      </w:tabs>
      <w:spacing w:after="0" w:line="240" w:lineRule="auto"/>
    </w:pPr>
  </w:style>
  <w:style w:type="character" w:customStyle="1" w:styleId="ad">
    <w:name w:val="Верхний колонтитул Знак"/>
    <w:basedOn w:val="a0"/>
    <w:link w:val="ac"/>
    <w:uiPriority w:val="99"/>
    <w:locked/>
    <w:rsid w:val="00692811"/>
  </w:style>
  <w:style w:type="paragraph" w:styleId="ae">
    <w:name w:val="footer"/>
    <w:basedOn w:val="a"/>
    <w:link w:val="af"/>
    <w:uiPriority w:val="99"/>
    <w:rsid w:val="00692811"/>
    <w:pPr>
      <w:tabs>
        <w:tab w:val="center" w:pos="4819"/>
        <w:tab w:val="right" w:pos="9639"/>
      </w:tabs>
      <w:spacing w:after="0" w:line="240" w:lineRule="auto"/>
    </w:pPr>
  </w:style>
  <w:style w:type="character" w:customStyle="1" w:styleId="af">
    <w:name w:val="Нижний колонтитул Знак"/>
    <w:basedOn w:val="a0"/>
    <w:link w:val="ae"/>
    <w:uiPriority w:val="99"/>
    <w:locked/>
    <w:rsid w:val="00692811"/>
  </w:style>
  <w:style w:type="paragraph" w:styleId="af0">
    <w:name w:val="Body Text Indent"/>
    <w:basedOn w:val="a"/>
    <w:link w:val="af1"/>
    <w:uiPriority w:val="99"/>
    <w:semiHidden/>
    <w:rsid w:val="00575010"/>
    <w:pPr>
      <w:spacing w:after="120"/>
      <w:ind w:left="283"/>
    </w:pPr>
  </w:style>
  <w:style w:type="character" w:customStyle="1" w:styleId="af1">
    <w:name w:val="Основной текст с отступом Знак"/>
    <w:basedOn w:val="a0"/>
    <w:link w:val="af0"/>
    <w:uiPriority w:val="99"/>
    <w:semiHidden/>
    <w:locked/>
    <w:rsid w:val="00575010"/>
  </w:style>
  <w:style w:type="paragraph" w:styleId="af2">
    <w:name w:val="Body Text"/>
    <w:basedOn w:val="a"/>
    <w:link w:val="af3"/>
    <w:uiPriority w:val="99"/>
    <w:semiHidden/>
    <w:rsid w:val="00C119CA"/>
    <w:pPr>
      <w:spacing w:after="120"/>
    </w:pPr>
  </w:style>
  <w:style w:type="character" w:customStyle="1" w:styleId="af3">
    <w:name w:val="Основной текст Знак"/>
    <w:basedOn w:val="a0"/>
    <w:link w:val="af2"/>
    <w:uiPriority w:val="99"/>
    <w:semiHidden/>
    <w:locked/>
    <w:rsid w:val="00C11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389095">
      <w:marLeft w:val="0"/>
      <w:marRight w:val="0"/>
      <w:marTop w:val="0"/>
      <w:marBottom w:val="0"/>
      <w:divBdr>
        <w:top w:val="none" w:sz="0" w:space="0" w:color="auto"/>
        <w:left w:val="none" w:sz="0" w:space="0" w:color="auto"/>
        <w:bottom w:val="none" w:sz="0" w:space="0" w:color="auto"/>
        <w:right w:val="none" w:sz="0" w:space="0" w:color="auto"/>
      </w:divBdr>
      <w:divsChild>
        <w:div w:id="535389138">
          <w:marLeft w:val="0"/>
          <w:marRight w:val="0"/>
          <w:marTop w:val="0"/>
          <w:marBottom w:val="0"/>
          <w:divBdr>
            <w:top w:val="none" w:sz="0" w:space="0" w:color="auto"/>
            <w:left w:val="none" w:sz="0" w:space="0" w:color="auto"/>
            <w:bottom w:val="none" w:sz="0" w:space="0" w:color="auto"/>
            <w:right w:val="none" w:sz="0" w:space="0" w:color="auto"/>
          </w:divBdr>
        </w:div>
        <w:div w:id="535389163">
          <w:marLeft w:val="0"/>
          <w:marRight w:val="0"/>
          <w:marTop w:val="0"/>
          <w:marBottom w:val="0"/>
          <w:divBdr>
            <w:top w:val="none" w:sz="0" w:space="0" w:color="auto"/>
            <w:left w:val="none" w:sz="0" w:space="0" w:color="auto"/>
            <w:bottom w:val="none" w:sz="0" w:space="0" w:color="auto"/>
            <w:right w:val="none" w:sz="0" w:space="0" w:color="auto"/>
          </w:divBdr>
        </w:div>
      </w:divsChild>
    </w:div>
    <w:div w:id="535389147">
      <w:marLeft w:val="0"/>
      <w:marRight w:val="0"/>
      <w:marTop w:val="0"/>
      <w:marBottom w:val="0"/>
      <w:divBdr>
        <w:top w:val="none" w:sz="0" w:space="0" w:color="auto"/>
        <w:left w:val="none" w:sz="0" w:space="0" w:color="auto"/>
        <w:bottom w:val="none" w:sz="0" w:space="0" w:color="auto"/>
        <w:right w:val="none" w:sz="0" w:space="0" w:color="auto"/>
      </w:divBdr>
      <w:divsChild>
        <w:div w:id="535389323">
          <w:marLeft w:val="0"/>
          <w:marRight w:val="0"/>
          <w:marTop w:val="120"/>
          <w:marBottom w:val="480"/>
          <w:divBdr>
            <w:top w:val="none" w:sz="0" w:space="0" w:color="auto"/>
            <w:left w:val="none" w:sz="0" w:space="0" w:color="auto"/>
            <w:bottom w:val="none" w:sz="0" w:space="0" w:color="auto"/>
            <w:right w:val="none" w:sz="0" w:space="0" w:color="auto"/>
          </w:divBdr>
          <w:divsChild>
            <w:div w:id="535389286">
              <w:marLeft w:val="0"/>
              <w:marRight w:val="0"/>
              <w:marTop w:val="120"/>
              <w:marBottom w:val="120"/>
              <w:divBdr>
                <w:top w:val="none" w:sz="0" w:space="0" w:color="auto"/>
                <w:left w:val="none" w:sz="0" w:space="0" w:color="auto"/>
                <w:bottom w:val="none" w:sz="0" w:space="0" w:color="auto"/>
                <w:right w:val="none" w:sz="0" w:space="0" w:color="auto"/>
              </w:divBdr>
              <w:divsChild>
                <w:div w:id="535389094">
                  <w:marLeft w:val="0"/>
                  <w:marRight w:val="0"/>
                  <w:marTop w:val="0"/>
                  <w:marBottom w:val="0"/>
                  <w:divBdr>
                    <w:top w:val="none" w:sz="0" w:space="0" w:color="auto"/>
                    <w:left w:val="none" w:sz="0" w:space="0" w:color="auto"/>
                    <w:bottom w:val="none" w:sz="0" w:space="0" w:color="auto"/>
                    <w:right w:val="none" w:sz="0" w:space="0" w:color="auto"/>
                  </w:divBdr>
                </w:div>
                <w:div w:id="535389096">
                  <w:marLeft w:val="0"/>
                  <w:marRight w:val="0"/>
                  <w:marTop w:val="0"/>
                  <w:marBottom w:val="0"/>
                  <w:divBdr>
                    <w:top w:val="none" w:sz="0" w:space="0" w:color="auto"/>
                    <w:left w:val="none" w:sz="0" w:space="0" w:color="auto"/>
                    <w:bottom w:val="none" w:sz="0" w:space="0" w:color="auto"/>
                    <w:right w:val="none" w:sz="0" w:space="0" w:color="auto"/>
                  </w:divBdr>
                </w:div>
                <w:div w:id="535389098">
                  <w:marLeft w:val="0"/>
                  <w:marRight w:val="0"/>
                  <w:marTop w:val="0"/>
                  <w:marBottom w:val="0"/>
                  <w:divBdr>
                    <w:top w:val="none" w:sz="0" w:space="0" w:color="auto"/>
                    <w:left w:val="none" w:sz="0" w:space="0" w:color="auto"/>
                    <w:bottom w:val="none" w:sz="0" w:space="0" w:color="auto"/>
                    <w:right w:val="none" w:sz="0" w:space="0" w:color="auto"/>
                  </w:divBdr>
                </w:div>
                <w:div w:id="535389099">
                  <w:marLeft w:val="0"/>
                  <w:marRight w:val="0"/>
                  <w:marTop w:val="0"/>
                  <w:marBottom w:val="0"/>
                  <w:divBdr>
                    <w:top w:val="none" w:sz="0" w:space="0" w:color="auto"/>
                    <w:left w:val="none" w:sz="0" w:space="0" w:color="auto"/>
                    <w:bottom w:val="none" w:sz="0" w:space="0" w:color="auto"/>
                    <w:right w:val="none" w:sz="0" w:space="0" w:color="auto"/>
                  </w:divBdr>
                </w:div>
                <w:div w:id="535389100">
                  <w:marLeft w:val="0"/>
                  <w:marRight w:val="0"/>
                  <w:marTop w:val="0"/>
                  <w:marBottom w:val="0"/>
                  <w:divBdr>
                    <w:top w:val="none" w:sz="0" w:space="0" w:color="auto"/>
                    <w:left w:val="none" w:sz="0" w:space="0" w:color="auto"/>
                    <w:bottom w:val="none" w:sz="0" w:space="0" w:color="auto"/>
                    <w:right w:val="none" w:sz="0" w:space="0" w:color="auto"/>
                  </w:divBdr>
                </w:div>
                <w:div w:id="535389101">
                  <w:marLeft w:val="0"/>
                  <w:marRight w:val="0"/>
                  <w:marTop w:val="0"/>
                  <w:marBottom w:val="0"/>
                  <w:divBdr>
                    <w:top w:val="none" w:sz="0" w:space="0" w:color="auto"/>
                    <w:left w:val="none" w:sz="0" w:space="0" w:color="auto"/>
                    <w:bottom w:val="none" w:sz="0" w:space="0" w:color="auto"/>
                    <w:right w:val="none" w:sz="0" w:space="0" w:color="auto"/>
                  </w:divBdr>
                </w:div>
                <w:div w:id="535389102">
                  <w:marLeft w:val="0"/>
                  <w:marRight w:val="0"/>
                  <w:marTop w:val="0"/>
                  <w:marBottom w:val="0"/>
                  <w:divBdr>
                    <w:top w:val="none" w:sz="0" w:space="0" w:color="auto"/>
                    <w:left w:val="none" w:sz="0" w:space="0" w:color="auto"/>
                    <w:bottom w:val="none" w:sz="0" w:space="0" w:color="auto"/>
                    <w:right w:val="none" w:sz="0" w:space="0" w:color="auto"/>
                  </w:divBdr>
                </w:div>
                <w:div w:id="535389104">
                  <w:marLeft w:val="0"/>
                  <w:marRight w:val="0"/>
                  <w:marTop w:val="0"/>
                  <w:marBottom w:val="0"/>
                  <w:divBdr>
                    <w:top w:val="none" w:sz="0" w:space="0" w:color="auto"/>
                    <w:left w:val="none" w:sz="0" w:space="0" w:color="auto"/>
                    <w:bottom w:val="none" w:sz="0" w:space="0" w:color="auto"/>
                    <w:right w:val="none" w:sz="0" w:space="0" w:color="auto"/>
                  </w:divBdr>
                </w:div>
                <w:div w:id="535389106">
                  <w:marLeft w:val="0"/>
                  <w:marRight w:val="0"/>
                  <w:marTop w:val="0"/>
                  <w:marBottom w:val="0"/>
                  <w:divBdr>
                    <w:top w:val="none" w:sz="0" w:space="0" w:color="auto"/>
                    <w:left w:val="none" w:sz="0" w:space="0" w:color="auto"/>
                    <w:bottom w:val="none" w:sz="0" w:space="0" w:color="auto"/>
                    <w:right w:val="none" w:sz="0" w:space="0" w:color="auto"/>
                  </w:divBdr>
                </w:div>
                <w:div w:id="535389107">
                  <w:marLeft w:val="0"/>
                  <w:marRight w:val="0"/>
                  <w:marTop w:val="0"/>
                  <w:marBottom w:val="0"/>
                  <w:divBdr>
                    <w:top w:val="none" w:sz="0" w:space="0" w:color="auto"/>
                    <w:left w:val="none" w:sz="0" w:space="0" w:color="auto"/>
                    <w:bottom w:val="none" w:sz="0" w:space="0" w:color="auto"/>
                    <w:right w:val="none" w:sz="0" w:space="0" w:color="auto"/>
                  </w:divBdr>
                </w:div>
                <w:div w:id="535389110">
                  <w:marLeft w:val="0"/>
                  <w:marRight w:val="0"/>
                  <w:marTop w:val="0"/>
                  <w:marBottom w:val="0"/>
                  <w:divBdr>
                    <w:top w:val="none" w:sz="0" w:space="0" w:color="auto"/>
                    <w:left w:val="none" w:sz="0" w:space="0" w:color="auto"/>
                    <w:bottom w:val="none" w:sz="0" w:space="0" w:color="auto"/>
                    <w:right w:val="none" w:sz="0" w:space="0" w:color="auto"/>
                  </w:divBdr>
                </w:div>
                <w:div w:id="535389111">
                  <w:marLeft w:val="0"/>
                  <w:marRight w:val="0"/>
                  <w:marTop w:val="0"/>
                  <w:marBottom w:val="0"/>
                  <w:divBdr>
                    <w:top w:val="none" w:sz="0" w:space="0" w:color="auto"/>
                    <w:left w:val="none" w:sz="0" w:space="0" w:color="auto"/>
                    <w:bottom w:val="none" w:sz="0" w:space="0" w:color="auto"/>
                    <w:right w:val="none" w:sz="0" w:space="0" w:color="auto"/>
                  </w:divBdr>
                </w:div>
                <w:div w:id="535389114">
                  <w:marLeft w:val="0"/>
                  <w:marRight w:val="0"/>
                  <w:marTop w:val="0"/>
                  <w:marBottom w:val="0"/>
                  <w:divBdr>
                    <w:top w:val="none" w:sz="0" w:space="0" w:color="auto"/>
                    <w:left w:val="none" w:sz="0" w:space="0" w:color="auto"/>
                    <w:bottom w:val="none" w:sz="0" w:space="0" w:color="auto"/>
                    <w:right w:val="none" w:sz="0" w:space="0" w:color="auto"/>
                  </w:divBdr>
                </w:div>
                <w:div w:id="535389116">
                  <w:marLeft w:val="0"/>
                  <w:marRight w:val="0"/>
                  <w:marTop w:val="0"/>
                  <w:marBottom w:val="0"/>
                  <w:divBdr>
                    <w:top w:val="none" w:sz="0" w:space="0" w:color="auto"/>
                    <w:left w:val="none" w:sz="0" w:space="0" w:color="auto"/>
                    <w:bottom w:val="none" w:sz="0" w:space="0" w:color="auto"/>
                    <w:right w:val="none" w:sz="0" w:space="0" w:color="auto"/>
                  </w:divBdr>
                </w:div>
                <w:div w:id="535389117">
                  <w:marLeft w:val="0"/>
                  <w:marRight w:val="0"/>
                  <w:marTop w:val="0"/>
                  <w:marBottom w:val="0"/>
                  <w:divBdr>
                    <w:top w:val="none" w:sz="0" w:space="0" w:color="auto"/>
                    <w:left w:val="none" w:sz="0" w:space="0" w:color="auto"/>
                    <w:bottom w:val="none" w:sz="0" w:space="0" w:color="auto"/>
                    <w:right w:val="none" w:sz="0" w:space="0" w:color="auto"/>
                  </w:divBdr>
                </w:div>
                <w:div w:id="535389118">
                  <w:marLeft w:val="0"/>
                  <w:marRight w:val="0"/>
                  <w:marTop w:val="0"/>
                  <w:marBottom w:val="0"/>
                  <w:divBdr>
                    <w:top w:val="none" w:sz="0" w:space="0" w:color="auto"/>
                    <w:left w:val="none" w:sz="0" w:space="0" w:color="auto"/>
                    <w:bottom w:val="none" w:sz="0" w:space="0" w:color="auto"/>
                    <w:right w:val="none" w:sz="0" w:space="0" w:color="auto"/>
                  </w:divBdr>
                </w:div>
                <w:div w:id="535389119">
                  <w:marLeft w:val="0"/>
                  <w:marRight w:val="0"/>
                  <w:marTop w:val="0"/>
                  <w:marBottom w:val="0"/>
                  <w:divBdr>
                    <w:top w:val="none" w:sz="0" w:space="0" w:color="auto"/>
                    <w:left w:val="none" w:sz="0" w:space="0" w:color="auto"/>
                    <w:bottom w:val="none" w:sz="0" w:space="0" w:color="auto"/>
                    <w:right w:val="none" w:sz="0" w:space="0" w:color="auto"/>
                  </w:divBdr>
                </w:div>
                <w:div w:id="535389120">
                  <w:marLeft w:val="0"/>
                  <w:marRight w:val="0"/>
                  <w:marTop w:val="0"/>
                  <w:marBottom w:val="0"/>
                  <w:divBdr>
                    <w:top w:val="none" w:sz="0" w:space="0" w:color="auto"/>
                    <w:left w:val="none" w:sz="0" w:space="0" w:color="auto"/>
                    <w:bottom w:val="none" w:sz="0" w:space="0" w:color="auto"/>
                    <w:right w:val="none" w:sz="0" w:space="0" w:color="auto"/>
                  </w:divBdr>
                </w:div>
                <w:div w:id="535389121">
                  <w:marLeft w:val="0"/>
                  <w:marRight w:val="0"/>
                  <w:marTop w:val="0"/>
                  <w:marBottom w:val="0"/>
                  <w:divBdr>
                    <w:top w:val="none" w:sz="0" w:space="0" w:color="auto"/>
                    <w:left w:val="none" w:sz="0" w:space="0" w:color="auto"/>
                    <w:bottom w:val="none" w:sz="0" w:space="0" w:color="auto"/>
                    <w:right w:val="none" w:sz="0" w:space="0" w:color="auto"/>
                  </w:divBdr>
                </w:div>
                <w:div w:id="535389124">
                  <w:marLeft w:val="0"/>
                  <w:marRight w:val="0"/>
                  <w:marTop w:val="0"/>
                  <w:marBottom w:val="0"/>
                  <w:divBdr>
                    <w:top w:val="none" w:sz="0" w:space="0" w:color="auto"/>
                    <w:left w:val="none" w:sz="0" w:space="0" w:color="auto"/>
                    <w:bottom w:val="none" w:sz="0" w:space="0" w:color="auto"/>
                    <w:right w:val="none" w:sz="0" w:space="0" w:color="auto"/>
                  </w:divBdr>
                </w:div>
                <w:div w:id="535389125">
                  <w:marLeft w:val="0"/>
                  <w:marRight w:val="0"/>
                  <w:marTop w:val="0"/>
                  <w:marBottom w:val="0"/>
                  <w:divBdr>
                    <w:top w:val="none" w:sz="0" w:space="0" w:color="auto"/>
                    <w:left w:val="none" w:sz="0" w:space="0" w:color="auto"/>
                    <w:bottom w:val="none" w:sz="0" w:space="0" w:color="auto"/>
                    <w:right w:val="none" w:sz="0" w:space="0" w:color="auto"/>
                  </w:divBdr>
                </w:div>
                <w:div w:id="535389126">
                  <w:marLeft w:val="0"/>
                  <w:marRight w:val="0"/>
                  <w:marTop w:val="0"/>
                  <w:marBottom w:val="0"/>
                  <w:divBdr>
                    <w:top w:val="none" w:sz="0" w:space="0" w:color="auto"/>
                    <w:left w:val="none" w:sz="0" w:space="0" w:color="auto"/>
                    <w:bottom w:val="none" w:sz="0" w:space="0" w:color="auto"/>
                    <w:right w:val="none" w:sz="0" w:space="0" w:color="auto"/>
                  </w:divBdr>
                </w:div>
                <w:div w:id="535389127">
                  <w:marLeft w:val="0"/>
                  <w:marRight w:val="0"/>
                  <w:marTop w:val="0"/>
                  <w:marBottom w:val="0"/>
                  <w:divBdr>
                    <w:top w:val="none" w:sz="0" w:space="0" w:color="auto"/>
                    <w:left w:val="none" w:sz="0" w:space="0" w:color="auto"/>
                    <w:bottom w:val="none" w:sz="0" w:space="0" w:color="auto"/>
                    <w:right w:val="none" w:sz="0" w:space="0" w:color="auto"/>
                  </w:divBdr>
                </w:div>
                <w:div w:id="535389128">
                  <w:marLeft w:val="0"/>
                  <w:marRight w:val="0"/>
                  <w:marTop w:val="0"/>
                  <w:marBottom w:val="0"/>
                  <w:divBdr>
                    <w:top w:val="none" w:sz="0" w:space="0" w:color="auto"/>
                    <w:left w:val="none" w:sz="0" w:space="0" w:color="auto"/>
                    <w:bottom w:val="none" w:sz="0" w:space="0" w:color="auto"/>
                    <w:right w:val="none" w:sz="0" w:space="0" w:color="auto"/>
                  </w:divBdr>
                </w:div>
                <w:div w:id="535389129">
                  <w:marLeft w:val="0"/>
                  <w:marRight w:val="0"/>
                  <w:marTop w:val="0"/>
                  <w:marBottom w:val="0"/>
                  <w:divBdr>
                    <w:top w:val="none" w:sz="0" w:space="0" w:color="auto"/>
                    <w:left w:val="none" w:sz="0" w:space="0" w:color="auto"/>
                    <w:bottom w:val="none" w:sz="0" w:space="0" w:color="auto"/>
                    <w:right w:val="none" w:sz="0" w:space="0" w:color="auto"/>
                  </w:divBdr>
                </w:div>
                <w:div w:id="535389130">
                  <w:marLeft w:val="0"/>
                  <w:marRight w:val="0"/>
                  <w:marTop w:val="0"/>
                  <w:marBottom w:val="0"/>
                  <w:divBdr>
                    <w:top w:val="none" w:sz="0" w:space="0" w:color="auto"/>
                    <w:left w:val="none" w:sz="0" w:space="0" w:color="auto"/>
                    <w:bottom w:val="none" w:sz="0" w:space="0" w:color="auto"/>
                    <w:right w:val="none" w:sz="0" w:space="0" w:color="auto"/>
                  </w:divBdr>
                </w:div>
                <w:div w:id="535389131">
                  <w:marLeft w:val="0"/>
                  <w:marRight w:val="0"/>
                  <w:marTop w:val="0"/>
                  <w:marBottom w:val="0"/>
                  <w:divBdr>
                    <w:top w:val="none" w:sz="0" w:space="0" w:color="auto"/>
                    <w:left w:val="none" w:sz="0" w:space="0" w:color="auto"/>
                    <w:bottom w:val="none" w:sz="0" w:space="0" w:color="auto"/>
                    <w:right w:val="none" w:sz="0" w:space="0" w:color="auto"/>
                  </w:divBdr>
                </w:div>
                <w:div w:id="535389133">
                  <w:marLeft w:val="0"/>
                  <w:marRight w:val="0"/>
                  <w:marTop w:val="0"/>
                  <w:marBottom w:val="0"/>
                  <w:divBdr>
                    <w:top w:val="none" w:sz="0" w:space="0" w:color="auto"/>
                    <w:left w:val="none" w:sz="0" w:space="0" w:color="auto"/>
                    <w:bottom w:val="none" w:sz="0" w:space="0" w:color="auto"/>
                    <w:right w:val="none" w:sz="0" w:space="0" w:color="auto"/>
                  </w:divBdr>
                </w:div>
                <w:div w:id="535389135">
                  <w:marLeft w:val="0"/>
                  <w:marRight w:val="0"/>
                  <w:marTop w:val="0"/>
                  <w:marBottom w:val="0"/>
                  <w:divBdr>
                    <w:top w:val="none" w:sz="0" w:space="0" w:color="auto"/>
                    <w:left w:val="none" w:sz="0" w:space="0" w:color="auto"/>
                    <w:bottom w:val="none" w:sz="0" w:space="0" w:color="auto"/>
                    <w:right w:val="none" w:sz="0" w:space="0" w:color="auto"/>
                  </w:divBdr>
                </w:div>
                <w:div w:id="535389136">
                  <w:marLeft w:val="0"/>
                  <w:marRight w:val="0"/>
                  <w:marTop w:val="0"/>
                  <w:marBottom w:val="0"/>
                  <w:divBdr>
                    <w:top w:val="none" w:sz="0" w:space="0" w:color="auto"/>
                    <w:left w:val="none" w:sz="0" w:space="0" w:color="auto"/>
                    <w:bottom w:val="none" w:sz="0" w:space="0" w:color="auto"/>
                    <w:right w:val="none" w:sz="0" w:space="0" w:color="auto"/>
                  </w:divBdr>
                </w:div>
                <w:div w:id="535389137">
                  <w:marLeft w:val="0"/>
                  <w:marRight w:val="0"/>
                  <w:marTop w:val="0"/>
                  <w:marBottom w:val="0"/>
                  <w:divBdr>
                    <w:top w:val="none" w:sz="0" w:space="0" w:color="auto"/>
                    <w:left w:val="none" w:sz="0" w:space="0" w:color="auto"/>
                    <w:bottom w:val="none" w:sz="0" w:space="0" w:color="auto"/>
                    <w:right w:val="none" w:sz="0" w:space="0" w:color="auto"/>
                  </w:divBdr>
                </w:div>
                <w:div w:id="535389140">
                  <w:marLeft w:val="0"/>
                  <w:marRight w:val="0"/>
                  <w:marTop w:val="0"/>
                  <w:marBottom w:val="0"/>
                  <w:divBdr>
                    <w:top w:val="none" w:sz="0" w:space="0" w:color="auto"/>
                    <w:left w:val="none" w:sz="0" w:space="0" w:color="auto"/>
                    <w:bottom w:val="none" w:sz="0" w:space="0" w:color="auto"/>
                    <w:right w:val="none" w:sz="0" w:space="0" w:color="auto"/>
                  </w:divBdr>
                </w:div>
                <w:div w:id="535389141">
                  <w:marLeft w:val="0"/>
                  <w:marRight w:val="0"/>
                  <w:marTop w:val="0"/>
                  <w:marBottom w:val="0"/>
                  <w:divBdr>
                    <w:top w:val="none" w:sz="0" w:space="0" w:color="auto"/>
                    <w:left w:val="none" w:sz="0" w:space="0" w:color="auto"/>
                    <w:bottom w:val="none" w:sz="0" w:space="0" w:color="auto"/>
                    <w:right w:val="none" w:sz="0" w:space="0" w:color="auto"/>
                  </w:divBdr>
                </w:div>
                <w:div w:id="535389142">
                  <w:marLeft w:val="0"/>
                  <w:marRight w:val="0"/>
                  <w:marTop w:val="0"/>
                  <w:marBottom w:val="0"/>
                  <w:divBdr>
                    <w:top w:val="none" w:sz="0" w:space="0" w:color="auto"/>
                    <w:left w:val="none" w:sz="0" w:space="0" w:color="auto"/>
                    <w:bottom w:val="none" w:sz="0" w:space="0" w:color="auto"/>
                    <w:right w:val="none" w:sz="0" w:space="0" w:color="auto"/>
                  </w:divBdr>
                </w:div>
                <w:div w:id="535389144">
                  <w:marLeft w:val="0"/>
                  <w:marRight w:val="0"/>
                  <w:marTop w:val="0"/>
                  <w:marBottom w:val="0"/>
                  <w:divBdr>
                    <w:top w:val="none" w:sz="0" w:space="0" w:color="auto"/>
                    <w:left w:val="none" w:sz="0" w:space="0" w:color="auto"/>
                    <w:bottom w:val="none" w:sz="0" w:space="0" w:color="auto"/>
                    <w:right w:val="none" w:sz="0" w:space="0" w:color="auto"/>
                  </w:divBdr>
                </w:div>
                <w:div w:id="535389145">
                  <w:marLeft w:val="0"/>
                  <w:marRight w:val="0"/>
                  <w:marTop w:val="0"/>
                  <w:marBottom w:val="0"/>
                  <w:divBdr>
                    <w:top w:val="none" w:sz="0" w:space="0" w:color="auto"/>
                    <w:left w:val="none" w:sz="0" w:space="0" w:color="auto"/>
                    <w:bottom w:val="none" w:sz="0" w:space="0" w:color="auto"/>
                    <w:right w:val="none" w:sz="0" w:space="0" w:color="auto"/>
                  </w:divBdr>
                </w:div>
                <w:div w:id="535389146">
                  <w:marLeft w:val="0"/>
                  <w:marRight w:val="0"/>
                  <w:marTop w:val="0"/>
                  <w:marBottom w:val="0"/>
                  <w:divBdr>
                    <w:top w:val="none" w:sz="0" w:space="0" w:color="auto"/>
                    <w:left w:val="none" w:sz="0" w:space="0" w:color="auto"/>
                    <w:bottom w:val="none" w:sz="0" w:space="0" w:color="auto"/>
                    <w:right w:val="none" w:sz="0" w:space="0" w:color="auto"/>
                  </w:divBdr>
                </w:div>
                <w:div w:id="535389150">
                  <w:marLeft w:val="0"/>
                  <w:marRight w:val="0"/>
                  <w:marTop w:val="0"/>
                  <w:marBottom w:val="0"/>
                  <w:divBdr>
                    <w:top w:val="none" w:sz="0" w:space="0" w:color="auto"/>
                    <w:left w:val="none" w:sz="0" w:space="0" w:color="auto"/>
                    <w:bottom w:val="none" w:sz="0" w:space="0" w:color="auto"/>
                    <w:right w:val="none" w:sz="0" w:space="0" w:color="auto"/>
                  </w:divBdr>
                </w:div>
                <w:div w:id="535389152">
                  <w:marLeft w:val="0"/>
                  <w:marRight w:val="0"/>
                  <w:marTop w:val="0"/>
                  <w:marBottom w:val="0"/>
                  <w:divBdr>
                    <w:top w:val="none" w:sz="0" w:space="0" w:color="auto"/>
                    <w:left w:val="none" w:sz="0" w:space="0" w:color="auto"/>
                    <w:bottom w:val="none" w:sz="0" w:space="0" w:color="auto"/>
                    <w:right w:val="none" w:sz="0" w:space="0" w:color="auto"/>
                  </w:divBdr>
                </w:div>
                <w:div w:id="535389154">
                  <w:marLeft w:val="0"/>
                  <w:marRight w:val="0"/>
                  <w:marTop w:val="0"/>
                  <w:marBottom w:val="0"/>
                  <w:divBdr>
                    <w:top w:val="none" w:sz="0" w:space="0" w:color="auto"/>
                    <w:left w:val="none" w:sz="0" w:space="0" w:color="auto"/>
                    <w:bottom w:val="none" w:sz="0" w:space="0" w:color="auto"/>
                    <w:right w:val="none" w:sz="0" w:space="0" w:color="auto"/>
                  </w:divBdr>
                </w:div>
                <w:div w:id="535389159">
                  <w:marLeft w:val="0"/>
                  <w:marRight w:val="0"/>
                  <w:marTop w:val="0"/>
                  <w:marBottom w:val="0"/>
                  <w:divBdr>
                    <w:top w:val="none" w:sz="0" w:space="0" w:color="auto"/>
                    <w:left w:val="none" w:sz="0" w:space="0" w:color="auto"/>
                    <w:bottom w:val="none" w:sz="0" w:space="0" w:color="auto"/>
                    <w:right w:val="none" w:sz="0" w:space="0" w:color="auto"/>
                  </w:divBdr>
                </w:div>
                <w:div w:id="535389160">
                  <w:marLeft w:val="0"/>
                  <w:marRight w:val="0"/>
                  <w:marTop w:val="0"/>
                  <w:marBottom w:val="0"/>
                  <w:divBdr>
                    <w:top w:val="none" w:sz="0" w:space="0" w:color="auto"/>
                    <w:left w:val="none" w:sz="0" w:space="0" w:color="auto"/>
                    <w:bottom w:val="none" w:sz="0" w:space="0" w:color="auto"/>
                    <w:right w:val="none" w:sz="0" w:space="0" w:color="auto"/>
                  </w:divBdr>
                </w:div>
                <w:div w:id="535389162">
                  <w:marLeft w:val="0"/>
                  <w:marRight w:val="0"/>
                  <w:marTop w:val="0"/>
                  <w:marBottom w:val="0"/>
                  <w:divBdr>
                    <w:top w:val="none" w:sz="0" w:space="0" w:color="auto"/>
                    <w:left w:val="none" w:sz="0" w:space="0" w:color="auto"/>
                    <w:bottom w:val="none" w:sz="0" w:space="0" w:color="auto"/>
                    <w:right w:val="none" w:sz="0" w:space="0" w:color="auto"/>
                  </w:divBdr>
                </w:div>
                <w:div w:id="535389164">
                  <w:marLeft w:val="0"/>
                  <w:marRight w:val="0"/>
                  <w:marTop w:val="0"/>
                  <w:marBottom w:val="0"/>
                  <w:divBdr>
                    <w:top w:val="none" w:sz="0" w:space="0" w:color="auto"/>
                    <w:left w:val="none" w:sz="0" w:space="0" w:color="auto"/>
                    <w:bottom w:val="none" w:sz="0" w:space="0" w:color="auto"/>
                    <w:right w:val="none" w:sz="0" w:space="0" w:color="auto"/>
                  </w:divBdr>
                </w:div>
                <w:div w:id="535389165">
                  <w:marLeft w:val="0"/>
                  <w:marRight w:val="0"/>
                  <w:marTop w:val="0"/>
                  <w:marBottom w:val="0"/>
                  <w:divBdr>
                    <w:top w:val="none" w:sz="0" w:space="0" w:color="auto"/>
                    <w:left w:val="none" w:sz="0" w:space="0" w:color="auto"/>
                    <w:bottom w:val="none" w:sz="0" w:space="0" w:color="auto"/>
                    <w:right w:val="none" w:sz="0" w:space="0" w:color="auto"/>
                  </w:divBdr>
                </w:div>
                <w:div w:id="535389166">
                  <w:marLeft w:val="0"/>
                  <w:marRight w:val="0"/>
                  <w:marTop w:val="0"/>
                  <w:marBottom w:val="0"/>
                  <w:divBdr>
                    <w:top w:val="none" w:sz="0" w:space="0" w:color="auto"/>
                    <w:left w:val="none" w:sz="0" w:space="0" w:color="auto"/>
                    <w:bottom w:val="none" w:sz="0" w:space="0" w:color="auto"/>
                    <w:right w:val="none" w:sz="0" w:space="0" w:color="auto"/>
                  </w:divBdr>
                </w:div>
                <w:div w:id="535389167">
                  <w:marLeft w:val="0"/>
                  <w:marRight w:val="0"/>
                  <w:marTop w:val="0"/>
                  <w:marBottom w:val="0"/>
                  <w:divBdr>
                    <w:top w:val="none" w:sz="0" w:space="0" w:color="auto"/>
                    <w:left w:val="none" w:sz="0" w:space="0" w:color="auto"/>
                    <w:bottom w:val="none" w:sz="0" w:space="0" w:color="auto"/>
                    <w:right w:val="none" w:sz="0" w:space="0" w:color="auto"/>
                  </w:divBdr>
                </w:div>
                <w:div w:id="535389168">
                  <w:marLeft w:val="0"/>
                  <w:marRight w:val="0"/>
                  <w:marTop w:val="0"/>
                  <w:marBottom w:val="0"/>
                  <w:divBdr>
                    <w:top w:val="none" w:sz="0" w:space="0" w:color="auto"/>
                    <w:left w:val="none" w:sz="0" w:space="0" w:color="auto"/>
                    <w:bottom w:val="none" w:sz="0" w:space="0" w:color="auto"/>
                    <w:right w:val="none" w:sz="0" w:space="0" w:color="auto"/>
                  </w:divBdr>
                </w:div>
                <w:div w:id="535389169">
                  <w:marLeft w:val="0"/>
                  <w:marRight w:val="0"/>
                  <w:marTop w:val="0"/>
                  <w:marBottom w:val="0"/>
                  <w:divBdr>
                    <w:top w:val="none" w:sz="0" w:space="0" w:color="auto"/>
                    <w:left w:val="none" w:sz="0" w:space="0" w:color="auto"/>
                    <w:bottom w:val="none" w:sz="0" w:space="0" w:color="auto"/>
                    <w:right w:val="none" w:sz="0" w:space="0" w:color="auto"/>
                  </w:divBdr>
                </w:div>
                <w:div w:id="535389170">
                  <w:marLeft w:val="0"/>
                  <w:marRight w:val="0"/>
                  <w:marTop w:val="0"/>
                  <w:marBottom w:val="0"/>
                  <w:divBdr>
                    <w:top w:val="none" w:sz="0" w:space="0" w:color="auto"/>
                    <w:left w:val="none" w:sz="0" w:space="0" w:color="auto"/>
                    <w:bottom w:val="none" w:sz="0" w:space="0" w:color="auto"/>
                    <w:right w:val="none" w:sz="0" w:space="0" w:color="auto"/>
                  </w:divBdr>
                </w:div>
                <w:div w:id="535389171">
                  <w:marLeft w:val="0"/>
                  <w:marRight w:val="0"/>
                  <w:marTop w:val="0"/>
                  <w:marBottom w:val="0"/>
                  <w:divBdr>
                    <w:top w:val="none" w:sz="0" w:space="0" w:color="auto"/>
                    <w:left w:val="none" w:sz="0" w:space="0" w:color="auto"/>
                    <w:bottom w:val="none" w:sz="0" w:space="0" w:color="auto"/>
                    <w:right w:val="none" w:sz="0" w:space="0" w:color="auto"/>
                  </w:divBdr>
                </w:div>
                <w:div w:id="535389172">
                  <w:marLeft w:val="0"/>
                  <w:marRight w:val="0"/>
                  <w:marTop w:val="0"/>
                  <w:marBottom w:val="0"/>
                  <w:divBdr>
                    <w:top w:val="none" w:sz="0" w:space="0" w:color="auto"/>
                    <w:left w:val="none" w:sz="0" w:space="0" w:color="auto"/>
                    <w:bottom w:val="none" w:sz="0" w:space="0" w:color="auto"/>
                    <w:right w:val="none" w:sz="0" w:space="0" w:color="auto"/>
                  </w:divBdr>
                </w:div>
                <w:div w:id="535389175">
                  <w:marLeft w:val="0"/>
                  <w:marRight w:val="0"/>
                  <w:marTop w:val="0"/>
                  <w:marBottom w:val="0"/>
                  <w:divBdr>
                    <w:top w:val="none" w:sz="0" w:space="0" w:color="auto"/>
                    <w:left w:val="none" w:sz="0" w:space="0" w:color="auto"/>
                    <w:bottom w:val="none" w:sz="0" w:space="0" w:color="auto"/>
                    <w:right w:val="none" w:sz="0" w:space="0" w:color="auto"/>
                  </w:divBdr>
                </w:div>
                <w:div w:id="535389178">
                  <w:marLeft w:val="0"/>
                  <w:marRight w:val="0"/>
                  <w:marTop w:val="0"/>
                  <w:marBottom w:val="0"/>
                  <w:divBdr>
                    <w:top w:val="none" w:sz="0" w:space="0" w:color="auto"/>
                    <w:left w:val="none" w:sz="0" w:space="0" w:color="auto"/>
                    <w:bottom w:val="none" w:sz="0" w:space="0" w:color="auto"/>
                    <w:right w:val="none" w:sz="0" w:space="0" w:color="auto"/>
                  </w:divBdr>
                </w:div>
                <w:div w:id="535389179">
                  <w:marLeft w:val="0"/>
                  <w:marRight w:val="0"/>
                  <w:marTop w:val="0"/>
                  <w:marBottom w:val="0"/>
                  <w:divBdr>
                    <w:top w:val="none" w:sz="0" w:space="0" w:color="auto"/>
                    <w:left w:val="none" w:sz="0" w:space="0" w:color="auto"/>
                    <w:bottom w:val="none" w:sz="0" w:space="0" w:color="auto"/>
                    <w:right w:val="none" w:sz="0" w:space="0" w:color="auto"/>
                  </w:divBdr>
                </w:div>
                <w:div w:id="535389180">
                  <w:marLeft w:val="0"/>
                  <w:marRight w:val="0"/>
                  <w:marTop w:val="0"/>
                  <w:marBottom w:val="0"/>
                  <w:divBdr>
                    <w:top w:val="none" w:sz="0" w:space="0" w:color="auto"/>
                    <w:left w:val="none" w:sz="0" w:space="0" w:color="auto"/>
                    <w:bottom w:val="none" w:sz="0" w:space="0" w:color="auto"/>
                    <w:right w:val="none" w:sz="0" w:space="0" w:color="auto"/>
                  </w:divBdr>
                </w:div>
                <w:div w:id="535389181">
                  <w:marLeft w:val="0"/>
                  <w:marRight w:val="0"/>
                  <w:marTop w:val="0"/>
                  <w:marBottom w:val="0"/>
                  <w:divBdr>
                    <w:top w:val="none" w:sz="0" w:space="0" w:color="auto"/>
                    <w:left w:val="none" w:sz="0" w:space="0" w:color="auto"/>
                    <w:bottom w:val="none" w:sz="0" w:space="0" w:color="auto"/>
                    <w:right w:val="none" w:sz="0" w:space="0" w:color="auto"/>
                  </w:divBdr>
                </w:div>
                <w:div w:id="535389182">
                  <w:marLeft w:val="0"/>
                  <w:marRight w:val="0"/>
                  <w:marTop w:val="0"/>
                  <w:marBottom w:val="0"/>
                  <w:divBdr>
                    <w:top w:val="none" w:sz="0" w:space="0" w:color="auto"/>
                    <w:left w:val="none" w:sz="0" w:space="0" w:color="auto"/>
                    <w:bottom w:val="none" w:sz="0" w:space="0" w:color="auto"/>
                    <w:right w:val="none" w:sz="0" w:space="0" w:color="auto"/>
                  </w:divBdr>
                </w:div>
                <w:div w:id="535389183">
                  <w:marLeft w:val="0"/>
                  <w:marRight w:val="0"/>
                  <w:marTop w:val="0"/>
                  <w:marBottom w:val="0"/>
                  <w:divBdr>
                    <w:top w:val="none" w:sz="0" w:space="0" w:color="auto"/>
                    <w:left w:val="none" w:sz="0" w:space="0" w:color="auto"/>
                    <w:bottom w:val="none" w:sz="0" w:space="0" w:color="auto"/>
                    <w:right w:val="none" w:sz="0" w:space="0" w:color="auto"/>
                  </w:divBdr>
                </w:div>
                <w:div w:id="535389184">
                  <w:marLeft w:val="0"/>
                  <w:marRight w:val="0"/>
                  <w:marTop w:val="0"/>
                  <w:marBottom w:val="0"/>
                  <w:divBdr>
                    <w:top w:val="none" w:sz="0" w:space="0" w:color="auto"/>
                    <w:left w:val="none" w:sz="0" w:space="0" w:color="auto"/>
                    <w:bottom w:val="none" w:sz="0" w:space="0" w:color="auto"/>
                    <w:right w:val="none" w:sz="0" w:space="0" w:color="auto"/>
                  </w:divBdr>
                </w:div>
                <w:div w:id="535389185">
                  <w:marLeft w:val="0"/>
                  <w:marRight w:val="0"/>
                  <w:marTop w:val="0"/>
                  <w:marBottom w:val="0"/>
                  <w:divBdr>
                    <w:top w:val="none" w:sz="0" w:space="0" w:color="auto"/>
                    <w:left w:val="none" w:sz="0" w:space="0" w:color="auto"/>
                    <w:bottom w:val="none" w:sz="0" w:space="0" w:color="auto"/>
                    <w:right w:val="none" w:sz="0" w:space="0" w:color="auto"/>
                  </w:divBdr>
                </w:div>
                <w:div w:id="535389186">
                  <w:marLeft w:val="0"/>
                  <w:marRight w:val="0"/>
                  <w:marTop w:val="0"/>
                  <w:marBottom w:val="0"/>
                  <w:divBdr>
                    <w:top w:val="none" w:sz="0" w:space="0" w:color="auto"/>
                    <w:left w:val="none" w:sz="0" w:space="0" w:color="auto"/>
                    <w:bottom w:val="none" w:sz="0" w:space="0" w:color="auto"/>
                    <w:right w:val="none" w:sz="0" w:space="0" w:color="auto"/>
                  </w:divBdr>
                </w:div>
                <w:div w:id="535389187">
                  <w:marLeft w:val="0"/>
                  <w:marRight w:val="0"/>
                  <w:marTop w:val="0"/>
                  <w:marBottom w:val="0"/>
                  <w:divBdr>
                    <w:top w:val="none" w:sz="0" w:space="0" w:color="auto"/>
                    <w:left w:val="none" w:sz="0" w:space="0" w:color="auto"/>
                    <w:bottom w:val="none" w:sz="0" w:space="0" w:color="auto"/>
                    <w:right w:val="none" w:sz="0" w:space="0" w:color="auto"/>
                  </w:divBdr>
                </w:div>
                <w:div w:id="535389190">
                  <w:marLeft w:val="0"/>
                  <w:marRight w:val="0"/>
                  <w:marTop w:val="0"/>
                  <w:marBottom w:val="0"/>
                  <w:divBdr>
                    <w:top w:val="none" w:sz="0" w:space="0" w:color="auto"/>
                    <w:left w:val="none" w:sz="0" w:space="0" w:color="auto"/>
                    <w:bottom w:val="none" w:sz="0" w:space="0" w:color="auto"/>
                    <w:right w:val="none" w:sz="0" w:space="0" w:color="auto"/>
                  </w:divBdr>
                </w:div>
                <w:div w:id="535389191">
                  <w:marLeft w:val="0"/>
                  <w:marRight w:val="0"/>
                  <w:marTop w:val="0"/>
                  <w:marBottom w:val="0"/>
                  <w:divBdr>
                    <w:top w:val="none" w:sz="0" w:space="0" w:color="auto"/>
                    <w:left w:val="none" w:sz="0" w:space="0" w:color="auto"/>
                    <w:bottom w:val="none" w:sz="0" w:space="0" w:color="auto"/>
                    <w:right w:val="none" w:sz="0" w:space="0" w:color="auto"/>
                  </w:divBdr>
                </w:div>
                <w:div w:id="535389192">
                  <w:marLeft w:val="0"/>
                  <w:marRight w:val="0"/>
                  <w:marTop w:val="0"/>
                  <w:marBottom w:val="0"/>
                  <w:divBdr>
                    <w:top w:val="none" w:sz="0" w:space="0" w:color="auto"/>
                    <w:left w:val="none" w:sz="0" w:space="0" w:color="auto"/>
                    <w:bottom w:val="none" w:sz="0" w:space="0" w:color="auto"/>
                    <w:right w:val="none" w:sz="0" w:space="0" w:color="auto"/>
                  </w:divBdr>
                </w:div>
                <w:div w:id="535389193">
                  <w:marLeft w:val="0"/>
                  <w:marRight w:val="0"/>
                  <w:marTop w:val="0"/>
                  <w:marBottom w:val="0"/>
                  <w:divBdr>
                    <w:top w:val="none" w:sz="0" w:space="0" w:color="auto"/>
                    <w:left w:val="none" w:sz="0" w:space="0" w:color="auto"/>
                    <w:bottom w:val="none" w:sz="0" w:space="0" w:color="auto"/>
                    <w:right w:val="none" w:sz="0" w:space="0" w:color="auto"/>
                  </w:divBdr>
                </w:div>
                <w:div w:id="535389194">
                  <w:marLeft w:val="0"/>
                  <w:marRight w:val="0"/>
                  <w:marTop w:val="0"/>
                  <w:marBottom w:val="0"/>
                  <w:divBdr>
                    <w:top w:val="none" w:sz="0" w:space="0" w:color="auto"/>
                    <w:left w:val="none" w:sz="0" w:space="0" w:color="auto"/>
                    <w:bottom w:val="none" w:sz="0" w:space="0" w:color="auto"/>
                    <w:right w:val="none" w:sz="0" w:space="0" w:color="auto"/>
                  </w:divBdr>
                </w:div>
                <w:div w:id="535389196">
                  <w:marLeft w:val="0"/>
                  <w:marRight w:val="0"/>
                  <w:marTop w:val="0"/>
                  <w:marBottom w:val="0"/>
                  <w:divBdr>
                    <w:top w:val="none" w:sz="0" w:space="0" w:color="auto"/>
                    <w:left w:val="none" w:sz="0" w:space="0" w:color="auto"/>
                    <w:bottom w:val="none" w:sz="0" w:space="0" w:color="auto"/>
                    <w:right w:val="none" w:sz="0" w:space="0" w:color="auto"/>
                  </w:divBdr>
                </w:div>
                <w:div w:id="535389197">
                  <w:marLeft w:val="0"/>
                  <w:marRight w:val="0"/>
                  <w:marTop w:val="0"/>
                  <w:marBottom w:val="0"/>
                  <w:divBdr>
                    <w:top w:val="none" w:sz="0" w:space="0" w:color="auto"/>
                    <w:left w:val="none" w:sz="0" w:space="0" w:color="auto"/>
                    <w:bottom w:val="none" w:sz="0" w:space="0" w:color="auto"/>
                    <w:right w:val="none" w:sz="0" w:space="0" w:color="auto"/>
                  </w:divBdr>
                </w:div>
                <w:div w:id="535389198">
                  <w:marLeft w:val="0"/>
                  <w:marRight w:val="0"/>
                  <w:marTop w:val="0"/>
                  <w:marBottom w:val="0"/>
                  <w:divBdr>
                    <w:top w:val="none" w:sz="0" w:space="0" w:color="auto"/>
                    <w:left w:val="none" w:sz="0" w:space="0" w:color="auto"/>
                    <w:bottom w:val="none" w:sz="0" w:space="0" w:color="auto"/>
                    <w:right w:val="none" w:sz="0" w:space="0" w:color="auto"/>
                  </w:divBdr>
                </w:div>
                <w:div w:id="535389199">
                  <w:marLeft w:val="0"/>
                  <w:marRight w:val="0"/>
                  <w:marTop w:val="0"/>
                  <w:marBottom w:val="0"/>
                  <w:divBdr>
                    <w:top w:val="none" w:sz="0" w:space="0" w:color="auto"/>
                    <w:left w:val="none" w:sz="0" w:space="0" w:color="auto"/>
                    <w:bottom w:val="none" w:sz="0" w:space="0" w:color="auto"/>
                    <w:right w:val="none" w:sz="0" w:space="0" w:color="auto"/>
                  </w:divBdr>
                </w:div>
                <w:div w:id="535389201">
                  <w:marLeft w:val="0"/>
                  <w:marRight w:val="0"/>
                  <w:marTop w:val="0"/>
                  <w:marBottom w:val="0"/>
                  <w:divBdr>
                    <w:top w:val="none" w:sz="0" w:space="0" w:color="auto"/>
                    <w:left w:val="none" w:sz="0" w:space="0" w:color="auto"/>
                    <w:bottom w:val="none" w:sz="0" w:space="0" w:color="auto"/>
                    <w:right w:val="none" w:sz="0" w:space="0" w:color="auto"/>
                  </w:divBdr>
                </w:div>
                <w:div w:id="535389202">
                  <w:marLeft w:val="0"/>
                  <w:marRight w:val="0"/>
                  <w:marTop w:val="0"/>
                  <w:marBottom w:val="0"/>
                  <w:divBdr>
                    <w:top w:val="none" w:sz="0" w:space="0" w:color="auto"/>
                    <w:left w:val="none" w:sz="0" w:space="0" w:color="auto"/>
                    <w:bottom w:val="none" w:sz="0" w:space="0" w:color="auto"/>
                    <w:right w:val="none" w:sz="0" w:space="0" w:color="auto"/>
                  </w:divBdr>
                </w:div>
                <w:div w:id="535389203">
                  <w:marLeft w:val="0"/>
                  <w:marRight w:val="0"/>
                  <w:marTop w:val="0"/>
                  <w:marBottom w:val="0"/>
                  <w:divBdr>
                    <w:top w:val="none" w:sz="0" w:space="0" w:color="auto"/>
                    <w:left w:val="none" w:sz="0" w:space="0" w:color="auto"/>
                    <w:bottom w:val="none" w:sz="0" w:space="0" w:color="auto"/>
                    <w:right w:val="none" w:sz="0" w:space="0" w:color="auto"/>
                  </w:divBdr>
                </w:div>
                <w:div w:id="535389204">
                  <w:marLeft w:val="0"/>
                  <w:marRight w:val="0"/>
                  <w:marTop w:val="0"/>
                  <w:marBottom w:val="0"/>
                  <w:divBdr>
                    <w:top w:val="none" w:sz="0" w:space="0" w:color="auto"/>
                    <w:left w:val="none" w:sz="0" w:space="0" w:color="auto"/>
                    <w:bottom w:val="none" w:sz="0" w:space="0" w:color="auto"/>
                    <w:right w:val="none" w:sz="0" w:space="0" w:color="auto"/>
                  </w:divBdr>
                </w:div>
                <w:div w:id="535389206">
                  <w:marLeft w:val="0"/>
                  <w:marRight w:val="0"/>
                  <w:marTop w:val="0"/>
                  <w:marBottom w:val="0"/>
                  <w:divBdr>
                    <w:top w:val="none" w:sz="0" w:space="0" w:color="auto"/>
                    <w:left w:val="none" w:sz="0" w:space="0" w:color="auto"/>
                    <w:bottom w:val="none" w:sz="0" w:space="0" w:color="auto"/>
                    <w:right w:val="none" w:sz="0" w:space="0" w:color="auto"/>
                  </w:divBdr>
                </w:div>
                <w:div w:id="535389207">
                  <w:marLeft w:val="0"/>
                  <w:marRight w:val="0"/>
                  <w:marTop w:val="0"/>
                  <w:marBottom w:val="0"/>
                  <w:divBdr>
                    <w:top w:val="none" w:sz="0" w:space="0" w:color="auto"/>
                    <w:left w:val="none" w:sz="0" w:space="0" w:color="auto"/>
                    <w:bottom w:val="none" w:sz="0" w:space="0" w:color="auto"/>
                    <w:right w:val="none" w:sz="0" w:space="0" w:color="auto"/>
                  </w:divBdr>
                </w:div>
                <w:div w:id="535389208">
                  <w:marLeft w:val="0"/>
                  <w:marRight w:val="0"/>
                  <w:marTop w:val="0"/>
                  <w:marBottom w:val="0"/>
                  <w:divBdr>
                    <w:top w:val="none" w:sz="0" w:space="0" w:color="auto"/>
                    <w:left w:val="none" w:sz="0" w:space="0" w:color="auto"/>
                    <w:bottom w:val="none" w:sz="0" w:space="0" w:color="auto"/>
                    <w:right w:val="none" w:sz="0" w:space="0" w:color="auto"/>
                  </w:divBdr>
                </w:div>
                <w:div w:id="535389209">
                  <w:marLeft w:val="0"/>
                  <w:marRight w:val="0"/>
                  <w:marTop w:val="0"/>
                  <w:marBottom w:val="0"/>
                  <w:divBdr>
                    <w:top w:val="none" w:sz="0" w:space="0" w:color="auto"/>
                    <w:left w:val="none" w:sz="0" w:space="0" w:color="auto"/>
                    <w:bottom w:val="none" w:sz="0" w:space="0" w:color="auto"/>
                    <w:right w:val="none" w:sz="0" w:space="0" w:color="auto"/>
                  </w:divBdr>
                </w:div>
                <w:div w:id="535389210">
                  <w:marLeft w:val="0"/>
                  <w:marRight w:val="0"/>
                  <w:marTop w:val="0"/>
                  <w:marBottom w:val="0"/>
                  <w:divBdr>
                    <w:top w:val="none" w:sz="0" w:space="0" w:color="auto"/>
                    <w:left w:val="none" w:sz="0" w:space="0" w:color="auto"/>
                    <w:bottom w:val="none" w:sz="0" w:space="0" w:color="auto"/>
                    <w:right w:val="none" w:sz="0" w:space="0" w:color="auto"/>
                  </w:divBdr>
                </w:div>
                <w:div w:id="535389215">
                  <w:marLeft w:val="0"/>
                  <w:marRight w:val="0"/>
                  <w:marTop w:val="0"/>
                  <w:marBottom w:val="0"/>
                  <w:divBdr>
                    <w:top w:val="none" w:sz="0" w:space="0" w:color="auto"/>
                    <w:left w:val="none" w:sz="0" w:space="0" w:color="auto"/>
                    <w:bottom w:val="none" w:sz="0" w:space="0" w:color="auto"/>
                    <w:right w:val="none" w:sz="0" w:space="0" w:color="auto"/>
                  </w:divBdr>
                </w:div>
                <w:div w:id="535389216">
                  <w:marLeft w:val="0"/>
                  <w:marRight w:val="0"/>
                  <w:marTop w:val="0"/>
                  <w:marBottom w:val="0"/>
                  <w:divBdr>
                    <w:top w:val="none" w:sz="0" w:space="0" w:color="auto"/>
                    <w:left w:val="none" w:sz="0" w:space="0" w:color="auto"/>
                    <w:bottom w:val="none" w:sz="0" w:space="0" w:color="auto"/>
                    <w:right w:val="none" w:sz="0" w:space="0" w:color="auto"/>
                  </w:divBdr>
                </w:div>
                <w:div w:id="535389218">
                  <w:marLeft w:val="0"/>
                  <w:marRight w:val="0"/>
                  <w:marTop w:val="0"/>
                  <w:marBottom w:val="0"/>
                  <w:divBdr>
                    <w:top w:val="none" w:sz="0" w:space="0" w:color="auto"/>
                    <w:left w:val="none" w:sz="0" w:space="0" w:color="auto"/>
                    <w:bottom w:val="none" w:sz="0" w:space="0" w:color="auto"/>
                    <w:right w:val="none" w:sz="0" w:space="0" w:color="auto"/>
                  </w:divBdr>
                </w:div>
                <w:div w:id="535389219">
                  <w:marLeft w:val="0"/>
                  <w:marRight w:val="0"/>
                  <w:marTop w:val="0"/>
                  <w:marBottom w:val="0"/>
                  <w:divBdr>
                    <w:top w:val="none" w:sz="0" w:space="0" w:color="auto"/>
                    <w:left w:val="none" w:sz="0" w:space="0" w:color="auto"/>
                    <w:bottom w:val="none" w:sz="0" w:space="0" w:color="auto"/>
                    <w:right w:val="none" w:sz="0" w:space="0" w:color="auto"/>
                  </w:divBdr>
                </w:div>
                <w:div w:id="535389222">
                  <w:marLeft w:val="0"/>
                  <w:marRight w:val="0"/>
                  <w:marTop w:val="0"/>
                  <w:marBottom w:val="0"/>
                  <w:divBdr>
                    <w:top w:val="none" w:sz="0" w:space="0" w:color="auto"/>
                    <w:left w:val="none" w:sz="0" w:space="0" w:color="auto"/>
                    <w:bottom w:val="none" w:sz="0" w:space="0" w:color="auto"/>
                    <w:right w:val="none" w:sz="0" w:space="0" w:color="auto"/>
                  </w:divBdr>
                </w:div>
                <w:div w:id="535389226">
                  <w:marLeft w:val="0"/>
                  <w:marRight w:val="0"/>
                  <w:marTop w:val="0"/>
                  <w:marBottom w:val="0"/>
                  <w:divBdr>
                    <w:top w:val="none" w:sz="0" w:space="0" w:color="auto"/>
                    <w:left w:val="none" w:sz="0" w:space="0" w:color="auto"/>
                    <w:bottom w:val="none" w:sz="0" w:space="0" w:color="auto"/>
                    <w:right w:val="none" w:sz="0" w:space="0" w:color="auto"/>
                  </w:divBdr>
                </w:div>
                <w:div w:id="535389227">
                  <w:marLeft w:val="0"/>
                  <w:marRight w:val="0"/>
                  <w:marTop w:val="0"/>
                  <w:marBottom w:val="0"/>
                  <w:divBdr>
                    <w:top w:val="none" w:sz="0" w:space="0" w:color="auto"/>
                    <w:left w:val="none" w:sz="0" w:space="0" w:color="auto"/>
                    <w:bottom w:val="none" w:sz="0" w:space="0" w:color="auto"/>
                    <w:right w:val="none" w:sz="0" w:space="0" w:color="auto"/>
                  </w:divBdr>
                </w:div>
                <w:div w:id="535389228">
                  <w:marLeft w:val="0"/>
                  <w:marRight w:val="0"/>
                  <w:marTop w:val="0"/>
                  <w:marBottom w:val="0"/>
                  <w:divBdr>
                    <w:top w:val="none" w:sz="0" w:space="0" w:color="auto"/>
                    <w:left w:val="none" w:sz="0" w:space="0" w:color="auto"/>
                    <w:bottom w:val="none" w:sz="0" w:space="0" w:color="auto"/>
                    <w:right w:val="none" w:sz="0" w:space="0" w:color="auto"/>
                  </w:divBdr>
                </w:div>
                <w:div w:id="535389229">
                  <w:marLeft w:val="0"/>
                  <w:marRight w:val="0"/>
                  <w:marTop w:val="0"/>
                  <w:marBottom w:val="0"/>
                  <w:divBdr>
                    <w:top w:val="none" w:sz="0" w:space="0" w:color="auto"/>
                    <w:left w:val="none" w:sz="0" w:space="0" w:color="auto"/>
                    <w:bottom w:val="none" w:sz="0" w:space="0" w:color="auto"/>
                    <w:right w:val="none" w:sz="0" w:space="0" w:color="auto"/>
                  </w:divBdr>
                </w:div>
                <w:div w:id="535389230">
                  <w:marLeft w:val="0"/>
                  <w:marRight w:val="0"/>
                  <w:marTop w:val="0"/>
                  <w:marBottom w:val="0"/>
                  <w:divBdr>
                    <w:top w:val="none" w:sz="0" w:space="0" w:color="auto"/>
                    <w:left w:val="none" w:sz="0" w:space="0" w:color="auto"/>
                    <w:bottom w:val="none" w:sz="0" w:space="0" w:color="auto"/>
                    <w:right w:val="none" w:sz="0" w:space="0" w:color="auto"/>
                  </w:divBdr>
                </w:div>
                <w:div w:id="535389231">
                  <w:marLeft w:val="0"/>
                  <w:marRight w:val="0"/>
                  <w:marTop w:val="0"/>
                  <w:marBottom w:val="0"/>
                  <w:divBdr>
                    <w:top w:val="none" w:sz="0" w:space="0" w:color="auto"/>
                    <w:left w:val="none" w:sz="0" w:space="0" w:color="auto"/>
                    <w:bottom w:val="none" w:sz="0" w:space="0" w:color="auto"/>
                    <w:right w:val="none" w:sz="0" w:space="0" w:color="auto"/>
                  </w:divBdr>
                </w:div>
                <w:div w:id="535389236">
                  <w:marLeft w:val="0"/>
                  <w:marRight w:val="0"/>
                  <w:marTop w:val="0"/>
                  <w:marBottom w:val="0"/>
                  <w:divBdr>
                    <w:top w:val="none" w:sz="0" w:space="0" w:color="auto"/>
                    <w:left w:val="none" w:sz="0" w:space="0" w:color="auto"/>
                    <w:bottom w:val="none" w:sz="0" w:space="0" w:color="auto"/>
                    <w:right w:val="none" w:sz="0" w:space="0" w:color="auto"/>
                  </w:divBdr>
                </w:div>
                <w:div w:id="535389237">
                  <w:marLeft w:val="0"/>
                  <w:marRight w:val="0"/>
                  <w:marTop w:val="0"/>
                  <w:marBottom w:val="0"/>
                  <w:divBdr>
                    <w:top w:val="none" w:sz="0" w:space="0" w:color="auto"/>
                    <w:left w:val="none" w:sz="0" w:space="0" w:color="auto"/>
                    <w:bottom w:val="none" w:sz="0" w:space="0" w:color="auto"/>
                    <w:right w:val="none" w:sz="0" w:space="0" w:color="auto"/>
                  </w:divBdr>
                </w:div>
                <w:div w:id="535389238">
                  <w:marLeft w:val="0"/>
                  <w:marRight w:val="0"/>
                  <w:marTop w:val="0"/>
                  <w:marBottom w:val="0"/>
                  <w:divBdr>
                    <w:top w:val="none" w:sz="0" w:space="0" w:color="auto"/>
                    <w:left w:val="none" w:sz="0" w:space="0" w:color="auto"/>
                    <w:bottom w:val="none" w:sz="0" w:space="0" w:color="auto"/>
                    <w:right w:val="none" w:sz="0" w:space="0" w:color="auto"/>
                  </w:divBdr>
                </w:div>
                <w:div w:id="535389243">
                  <w:marLeft w:val="0"/>
                  <w:marRight w:val="0"/>
                  <w:marTop w:val="0"/>
                  <w:marBottom w:val="0"/>
                  <w:divBdr>
                    <w:top w:val="none" w:sz="0" w:space="0" w:color="auto"/>
                    <w:left w:val="none" w:sz="0" w:space="0" w:color="auto"/>
                    <w:bottom w:val="none" w:sz="0" w:space="0" w:color="auto"/>
                    <w:right w:val="none" w:sz="0" w:space="0" w:color="auto"/>
                  </w:divBdr>
                </w:div>
                <w:div w:id="535389249">
                  <w:marLeft w:val="0"/>
                  <w:marRight w:val="0"/>
                  <w:marTop w:val="0"/>
                  <w:marBottom w:val="0"/>
                  <w:divBdr>
                    <w:top w:val="none" w:sz="0" w:space="0" w:color="auto"/>
                    <w:left w:val="none" w:sz="0" w:space="0" w:color="auto"/>
                    <w:bottom w:val="none" w:sz="0" w:space="0" w:color="auto"/>
                    <w:right w:val="none" w:sz="0" w:space="0" w:color="auto"/>
                  </w:divBdr>
                </w:div>
                <w:div w:id="535389250">
                  <w:marLeft w:val="0"/>
                  <w:marRight w:val="0"/>
                  <w:marTop w:val="0"/>
                  <w:marBottom w:val="0"/>
                  <w:divBdr>
                    <w:top w:val="none" w:sz="0" w:space="0" w:color="auto"/>
                    <w:left w:val="none" w:sz="0" w:space="0" w:color="auto"/>
                    <w:bottom w:val="none" w:sz="0" w:space="0" w:color="auto"/>
                    <w:right w:val="none" w:sz="0" w:space="0" w:color="auto"/>
                  </w:divBdr>
                </w:div>
                <w:div w:id="535389251">
                  <w:marLeft w:val="0"/>
                  <w:marRight w:val="0"/>
                  <w:marTop w:val="0"/>
                  <w:marBottom w:val="0"/>
                  <w:divBdr>
                    <w:top w:val="none" w:sz="0" w:space="0" w:color="auto"/>
                    <w:left w:val="none" w:sz="0" w:space="0" w:color="auto"/>
                    <w:bottom w:val="none" w:sz="0" w:space="0" w:color="auto"/>
                    <w:right w:val="none" w:sz="0" w:space="0" w:color="auto"/>
                  </w:divBdr>
                </w:div>
                <w:div w:id="535389252">
                  <w:marLeft w:val="0"/>
                  <w:marRight w:val="0"/>
                  <w:marTop w:val="0"/>
                  <w:marBottom w:val="0"/>
                  <w:divBdr>
                    <w:top w:val="none" w:sz="0" w:space="0" w:color="auto"/>
                    <w:left w:val="none" w:sz="0" w:space="0" w:color="auto"/>
                    <w:bottom w:val="none" w:sz="0" w:space="0" w:color="auto"/>
                    <w:right w:val="none" w:sz="0" w:space="0" w:color="auto"/>
                  </w:divBdr>
                </w:div>
                <w:div w:id="535389253">
                  <w:marLeft w:val="0"/>
                  <w:marRight w:val="0"/>
                  <w:marTop w:val="0"/>
                  <w:marBottom w:val="0"/>
                  <w:divBdr>
                    <w:top w:val="none" w:sz="0" w:space="0" w:color="auto"/>
                    <w:left w:val="none" w:sz="0" w:space="0" w:color="auto"/>
                    <w:bottom w:val="none" w:sz="0" w:space="0" w:color="auto"/>
                    <w:right w:val="none" w:sz="0" w:space="0" w:color="auto"/>
                  </w:divBdr>
                </w:div>
                <w:div w:id="535389254">
                  <w:marLeft w:val="0"/>
                  <w:marRight w:val="0"/>
                  <w:marTop w:val="0"/>
                  <w:marBottom w:val="0"/>
                  <w:divBdr>
                    <w:top w:val="none" w:sz="0" w:space="0" w:color="auto"/>
                    <w:left w:val="none" w:sz="0" w:space="0" w:color="auto"/>
                    <w:bottom w:val="none" w:sz="0" w:space="0" w:color="auto"/>
                    <w:right w:val="none" w:sz="0" w:space="0" w:color="auto"/>
                  </w:divBdr>
                </w:div>
                <w:div w:id="535389255">
                  <w:marLeft w:val="0"/>
                  <w:marRight w:val="0"/>
                  <w:marTop w:val="0"/>
                  <w:marBottom w:val="0"/>
                  <w:divBdr>
                    <w:top w:val="none" w:sz="0" w:space="0" w:color="auto"/>
                    <w:left w:val="none" w:sz="0" w:space="0" w:color="auto"/>
                    <w:bottom w:val="none" w:sz="0" w:space="0" w:color="auto"/>
                    <w:right w:val="none" w:sz="0" w:space="0" w:color="auto"/>
                  </w:divBdr>
                </w:div>
                <w:div w:id="535389257">
                  <w:marLeft w:val="0"/>
                  <w:marRight w:val="0"/>
                  <w:marTop w:val="0"/>
                  <w:marBottom w:val="0"/>
                  <w:divBdr>
                    <w:top w:val="none" w:sz="0" w:space="0" w:color="auto"/>
                    <w:left w:val="none" w:sz="0" w:space="0" w:color="auto"/>
                    <w:bottom w:val="none" w:sz="0" w:space="0" w:color="auto"/>
                    <w:right w:val="none" w:sz="0" w:space="0" w:color="auto"/>
                  </w:divBdr>
                </w:div>
                <w:div w:id="535389258">
                  <w:marLeft w:val="0"/>
                  <w:marRight w:val="0"/>
                  <w:marTop w:val="0"/>
                  <w:marBottom w:val="0"/>
                  <w:divBdr>
                    <w:top w:val="none" w:sz="0" w:space="0" w:color="auto"/>
                    <w:left w:val="none" w:sz="0" w:space="0" w:color="auto"/>
                    <w:bottom w:val="none" w:sz="0" w:space="0" w:color="auto"/>
                    <w:right w:val="none" w:sz="0" w:space="0" w:color="auto"/>
                  </w:divBdr>
                </w:div>
                <w:div w:id="535389260">
                  <w:marLeft w:val="0"/>
                  <w:marRight w:val="0"/>
                  <w:marTop w:val="0"/>
                  <w:marBottom w:val="0"/>
                  <w:divBdr>
                    <w:top w:val="none" w:sz="0" w:space="0" w:color="auto"/>
                    <w:left w:val="none" w:sz="0" w:space="0" w:color="auto"/>
                    <w:bottom w:val="none" w:sz="0" w:space="0" w:color="auto"/>
                    <w:right w:val="none" w:sz="0" w:space="0" w:color="auto"/>
                  </w:divBdr>
                </w:div>
                <w:div w:id="535389261">
                  <w:marLeft w:val="0"/>
                  <w:marRight w:val="0"/>
                  <w:marTop w:val="0"/>
                  <w:marBottom w:val="0"/>
                  <w:divBdr>
                    <w:top w:val="none" w:sz="0" w:space="0" w:color="auto"/>
                    <w:left w:val="none" w:sz="0" w:space="0" w:color="auto"/>
                    <w:bottom w:val="none" w:sz="0" w:space="0" w:color="auto"/>
                    <w:right w:val="none" w:sz="0" w:space="0" w:color="auto"/>
                  </w:divBdr>
                </w:div>
                <w:div w:id="535389263">
                  <w:marLeft w:val="0"/>
                  <w:marRight w:val="0"/>
                  <w:marTop w:val="0"/>
                  <w:marBottom w:val="0"/>
                  <w:divBdr>
                    <w:top w:val="none" w:sz="0" w:space="0" w:color="auto"/>
                    <w:left w:val="none" w:sz="0" w:space="0" w:color="auto"/>
                    <w:bottom w:val="none" w:sz="0" w:space="0" w:color="auto"/>
                    <w:right w:val="none" w:sz="0" w:space="0" w:color="auto"/>
                  </w:divBdr>
                </w:div>
                <w:div w:id="535389267">
                  <w:marLeft w:val="0"/>
                  <w:marRight w:val="0"/>
                  <w:marTop w:val="0"/>
                  <w:marBottom w:val="0"/>
                  <w:divBdr>
                    <w:top w:val="none" w:sz="0" w:space="0" w:color="auto"/>
                    <w:left w:val="none" w:sz="0" w:space="0" w:color="auto"/>
                    <w:bottom w:val="none" w:sz="0" w:space="0" w:color="auto"/>
                    <w:right w:val="none" w:sz="0" w:space="0" w:color="auto"/>
                  </w:divBdr>
                </w:div>
                <w:div w:id="535389270">
                  <w:marLeft w:val="0"/>
                  <w:marRight w:val="0"/>
                  <w:marTop w:val="0"/>
                  <w:marBottom w:val="0"/>
                  <w:divBdr>
                    <w:top w:val="none" w:sz="0" w:space="0" w:color="auto"/>
                    <w:left w:val="none" w:sz="0" w:space="0" w:color="auto"/>
                    <w:bottom w:val="none" w:sz="0" w:space="0" w:color="auto"/>
                    <w:right w:val="none" w:sz="0" w:space="0" w:color="auto"/>
                  </w:divBdr>
                </w:div>
                <w:div w:id="535389271">
                  <w:marLeft w:val="0"/>
                  <w:marRight w:val="0"/>
                  <w:marTop w:val="0"/>
                  <w:marBottom w:val="0"/>
                  <w:divBdr>
                    <w:top w:val="none" w:sz="0" w:space="0" w:color="auto"/>
                    <w:left w:val="none" w:sz="0" w:space="0" w:color="auto"/>
                    <w:bottom w:val="none" w:sz="0" w:space="0" w:color="auto"/>
                    <w:right w:val="none" w:sz="0" w:space="0" w:color="auto"/>
                  </w:divBdr>
                </w:div>
                <w:div w:id="535389273">
                  <w:marLeft w:val="0"/>
                  <w:marRight w:val="0"/>
                  <w:marTop w:val="0"/>
                  <w:marBottom w:val="0"/>
                  <w:divBdr>
                    <w:top w:val="none" w:sz="0" w:space="0" w:color="auto"/>
                    <w:left w:val="none" w:sz="0" w:space="0" w:color="auto"/>
                    <w:bottom w:val="none" w:sz="0" w:space="0" w:color="auto"/>
                    <w:right w:val="none" w:sz="0" w:space="0" w:color="auto"/>
                  </w:divBdr>
                </w:div>
                <w:div w:id="535389275">
                  <w:marLeft w:val="0"/>
                  <w:marRight w:val="0"/>
                  <w:marTop w:val="0"/>
                  <w:marBottom w:val="0"/>
                  <w:divBdr>
                    <w:top w:val="none" w:sz="0" w:space="0" w:color="auto"/>
                    <w:left w:val="none" w:sz="0" w:space="0" w:color="auto"/>
                    <w:bottom w:val="none" w:sz="0" w:space="0" w:color="auto"/>
                    <w:right w:val="none" w:sz="0" w:space="0" w:color="auto"/>
                  </w:divBdr>
                </w:div>
                <w:div w:id="535389276">
                  <w:marLeft w:val="0"/>
                  <w:marRight w:val="0"/>
                  <w:marTop w:val="0"/>
                  <w:marBottom w:val="0"/>
                  <w:divBdr>
                    <w:top w:val="none" w:sz="0" w:space="0" w:color="auto"/>
                    <w:left w:val="none" w:sz="0" w:space="0" w:color="auto"/>
                    <w:bottom w:val="none" w:sz="0" w:space="0" w:color="auto"/>
                    <w:right w:val="none" w:sz="0" w:space="0" w:color="auto"/>
                  </w:divBdr>
                </w:div>
                <w:div w:id="535389280">
                  <w:marLeft w:val="0"/>
                  <w:marRight w:val="0"/>
                  <w:marTop w:val="0"/>
                  <w:marBottom w:val="0"/>
                  <w:divBdr>
                    <w:top w:val="none" w:sz="0" w:space="0" w:color="auto"/>
                    <w:left w:val="none" w:sz="0" w:space="0" w:color="auto"/>
                    <w:bottom w:val="none" w:sz="0" w:space="0" w:color="auto"/>
                    <w:right w:val="none" w:sz="0" w:space="0" w:color="auto"/>
                  </w:divBdr>
                </w:div>
                <w:div w:id="535389281">
                  <w:marLeft w:val="0"/>
                  <w:marRight w:val="0"/>
                  <w:marTop w:val="0"/>
                  <w:marBottom w:val="0"/>
                  <w:divBdr>
                    <w:top w:val="none" w:sz="0" w:space="0" w:color="auto"/>
                    <w:left w:val="none" w:sz="0" w:space="0" w:color="auto"/>
                    <w:bottom w:val="none" w:sz="0" w:space="0" w:color="auto"/>
                    <w:right w:val="none" w:sz="0" w:space="0" w:color="auto"/>
                  </w:divBdr>
                </w:div>
                <w:div w:id="535389282">
                  <w:marLeft w:val="0"/>
                  <w:marRight w:val="0"/>
                  <w:marTop w:val="0"/>
                  <w:marBottom w:val="0"/>
                  <w:divBdr>
                    <w:top w:val="none" w:sz="0" w:space="0" w:color="auto"/>
                    <w:left w:val="none" w:sz="0" w:space="0" w:color="auto"/>
                    <w:bottom w:val="none" w:sz="0" w:space="0" w:color="auto"/>
                    <w:right w:val="none" w:sz="0" w:space="0" w:color="auto"/>
                  </w:divBdr>
                </w:div>
                <w:div w:id="535389283">
                  <w:marLeft w:val="0"/>
                  <w:marRight w:val="0"/>
                  <w:marTop w:val="0"/>
                  <w:marBottom w:val="0"/>
                  <w:divBdr>
                    <w:top w:val="none" w:sz="0" w:space="0" w:color="auto"/>
                    <w:left w:val="none" w:sz="0" w:space="0" w:color="auto"/>
                    <w:bottom w:val="none" w:sz="0" w:space="0" w:color="auto"/>
                    <w:right w:val="none" w:sz="0" w:space="0" w:color="auto"/>
                  </w:divBdr>
                </w:div>
                <w:div w:id="535389284">
                  <w:marLeft w:val="0"/>
                  <w:marRight w:val="0"/>
                  <w:marTop w:val="0"/>
                  <w:marBottom w:val="0"/>
                  <w:divBdr>
                    <w:top w:val="none" w:sz="0" w:space="0" w:color="auto"/>
                    <w:left w:val="none" w:sz="0" w:space="0" w:color="auto"/>
                    <w:bottom w:val="none" w:sz="0" w:space="0" w:color="auto"/>
                    <w:right w:val="none" w:sz="0" w:space="0" w:color="auto"/>
                  </w:divBdr>
                </w:div>
                <w:div w:id="535389285">
                  <w:marLeft w:val="0"/>
                  <w:marRight w:val="0"/>
                  <w:marTop w:val="0"/>
                  <w:marBottom w:val="0"/>
                  <w:divBdr>
                    <w:top w:val="none" w:sz="0" w:space="0" w:color="auto"/>
                    <w:left w:val="none" w:sz="0" w:space="0" w:color="auto"/>
                    <w:bottom w:val="none" w:sz="0" w:space="0" w:color="auto"/>
                    <w:right w:val="none" w:sz="0" w:space="0" w:color="auto"/>
                  </w:divBdr>
                </w:div>
                <w:div w:id="535389287">
                  <w:marLeft w:val="0"/>
                  <w:marRight w:val="0"/>
                  <w:marTop w:val="0"/>
                  <w:marBottom w:val="0"/>
                  <w:divBdr>
                    <w:top w:val="none" w:sz="0" w:space="0" w:color="auto"/>
                    <w:left w:val="none" w:sz="0" w:space="0" w:color="auto"/>
                    <w:bottom w:val="none" w:sz="0" w:space="0" w:color="auto"/>
                    <w:right w:val="none" w:sz="0" w:space="0" w:color="auto"/>
                  </w:divBdr>
                </w:div>
                <w:div w:id="535389289">
                  <w:marLeft w:val="0"/>
                  <w:marRight w:val="0"/>
                  <w:marTop w:val="0"/>
                  <w:marBottom w:val="0"/>
                  <w:divBdr>
                    <w:top w:val="none" w:sz="0" w:space="0" w:color="auto"/>
                    <w:left w:val="none" w:sz="0" w:space="0" w:color="auto"/>
                    <w:bottom w:val="none" w:sz="0" w:space="0" w:color="auto"/>
                    <w:right w:val="none" w:sz="0" w:space="0" w:color="auto"/>
                  </w:divBdr>
                </w:div>
                <w:div w:id="535389292">
                  <w:marLeft w:val="0"/>
                  <w:marRight w:val="0"/>
                  <w:marTop w:val="0"/>
                  <w:marBottom w:val="0"/>
                  <w:divBdr>
                    <w:top w:val="none" w:sz="0" w:space="0" w:color="auto"/>
                    <w:left w:val="none" w:sz="0" w:space="0" w:color="auto"/>
                    <w:bottom w:val="none" w:sz="0" w:space="0" w:color="auto"/>
                    <w:right w:val="none" w:sz="0" w:space="0" w:color="auto"/>
                  </w:divBdr>
                </w:div>
                <w:div w:id="535389293">
                  <w:marLeft w:val="0"/>
                  <w:marRight w:val="0"/>
                  <w:marTop w:val="0"/>
                  <w:marBottom w:val="0"/>
                  <w:divBdr>
                    <w:top w:val="none" w:sz="0" w:space="0" w:color="auto"/>
                    <w:left w:val="none" w:sz="0" w:space="0" w:color="auto"/>
                    <w:bottom w:val="none" w:sz="0" w:space="0" w:color="auto"/>
                    <w:right w:val="none" w:sz="0" w:space="0" w:color="auto"/>
                  </w:divBdr>
                </w:div>
                <w:div w:id="535389294">
                  <w:marLeft w:val="0"/>
                  <w:marRight w:val="0"/>
                  <w:marTop w:val="0"/>
                  <w:marBottom w:val="0"/>
                  <w:divBdr>
                    <w:top w:val="none" w:sz="0" w:space="0" w:color="auto"/>
                    <w:left w:val="none" w:sz="0" w:space="0" w:color="auto"/>
                    <w:bottom w:val="none" w:sz="0" w:space="0" w:color="auto"/>
                    <w:right w:val="none" w:sz="0" w:space="0" w:color="auto"/>
                  </w:divBdr>
                </w:div>
                <w:div w:id="535389296">
                  <w:marLeft w:val="0"/>
                  <w:marRight w:val="0"/>
                  <w:marTop w:val="0"/>
                  <w:marBottom w:val="0"/>
                  <w:divBdr>
                    <w:top w:val="none" w:sz="0" w:space="0" w:color="auto"/>
                    <w:left w:val="none" w:sz="0" w:space="0" w:color="auto"/>
                    <w:bottom w:val="none" w:sz="0" w:space="0" w:color="auto"/>
                    <w:right w:val="none" w:sz="0" w:space="0" w:color="auto"/>
                  </w:divBdr>
                </w:div>
                <w:div w:id="535389297">
                  <w:marLeft w:val="0"/>
                  <w:marRight w:val="0"/>
                  <w:marTop w:val="0"/>
                  <w:marBottom w:val="0"/>
                  <w:divBdr>
                    <w:top w:val="none" w:sz="0" w:space="0" w:color="auto"/>
                    <w:left w:val="none" w:sz="0" w:space="0" w:color="auto"/>
                    <w:bottom w:val="none" w:sz="0" w:space="0" w:color="auto"/>
                    <w:right w:val="none" w:sz="0" w:space="0" w:color="auto"/>
                  </w:divBdr>
                </w:div>
                <w:div w:id="535389299">
                  <w:marLeft w:val="0"/>
                  <w:marRight w:val="0"/>
                  <w:marTop w:val="0"/>
                  <w:marBottom w:val="0"/>
                  <w:divBdr>
                    <w:top w:val="none" w:sz="0" w:space="0" w:color="auto"/>
                    <w:left w:val="none" w:sz="0" w:space="0" w:color="auto"/>
                    <w:bottom w:val="none" w:sz="0" w:space="0" w:color="auto"/>
                    <w:right w:val="none" w:sz="0" w:space="0" w:color="auto"/>
                  </w:divBdr>
                </w:div>
                <w:div w:id="535389301">
                  <w:marLeft w:val="0"/>
                  <w:marRight w:val="0"/>
                  <w:marTop w:val="0"/>
                  <w:marBottom w:val="0"/>
                  <w:divBdr>
                    <w:top w:val="none" w:sz="0" w:space="0" w:color="auto"/>
                    <w:left w:val="none" w:sz="0" w:space="0" w:color="auto"/>
                    <w:bottom w:val="none" w:sz="0" w:space="0" w:color="auto"/>
                    <w:right w:val="none" w:sz="0" w:space="0" w:color="auto"/>
                  </w:divBdr>
                </w:div>
                <w:div w:id="535389308">
                  <w:marLeft w:val="0"/>
                  <w:marRight w:val="0"/>
                  <w:marTop w:val="0"/>
                  <w:marBottom w:val="0"/>
                  <w:divBdr>
                    <w:top w:val="none" w:sz="0" w:space="0" w:color="auto"/>
                    <w:left w:val="none" w:sz="0" w:space="0" w:color="auto"/>
                    <w:bottom w:val="none" w:sz="0" w:space="0" w:color="auto"/>
                    <w:right w:val="none" w:sz="0" w:space="0" w:color="auto"/>
                  </w:divBdr>
                </w:div>
                <w:div w:id="535389309">
                  <w:marLeft w:val="0"/>
                  <w:marRight w:val="0"/>
                  <w:marTop w:val="0"/>
                  <w:marBottom w:val="0"/>
                  <w:divBdr>
                    <w:top w:val="none" w:sz="0" w:space="0" w:color="auto"/>
                    <w:left w:val="none" w:sz="0" w:space="0" w:color="auto"/>
                    <w:bottom w:val="none" w:sz="0" w:space="0" w:color="auto"/>
                    <w:right w:val="none" w:sz="0" w:space="0" w:color="auto"/>
                  </w:divBdr>
                </w:div>
                <w:div w:id="535389310">
                  <w:marLeft w:val="0"/>
                  <w:marRight w:val="0"/>
                  <w:marTop w:val="0"/>
                  <w:marBottom w:val="0"/>
                  <w:divBdr>
                    <w:top w:val="none" w:sz="0" w:space="0" w:color="auto"/>
                    <w:left w:val="none" w:sz="0" w:space="0" w:color="auto"/>
                    <w:bottom w:val="none" w:sz="0" w:space="0" w:color="auto"/>
                    <w:right w:val="none" w:sz="0" w:space="0" w:color="auto"/>
                  </w:divBdr>
                </w:div>
                <w:div w:id="535389311">
                  <w:marLeft w:val="0"/>
                  <w:marRight w:val="0"/>
                  <w:marTop w:val="0"/>
                  <w:marBottom w:val="0"/>
                  <w:divBdr>
                    <w:top w:val="none" w:sz="0" w:space="0" w:color="auto"/>
                    <w:left w:val="none" w:sz="0" w:space="0" w:color="auto"/>
                    <w:bottom w:val="none" w:sz="0" w:space="0" w:color="auto"/>
                    <w:right w:val="none" w:sz="0" w:space="0" w:color="auto"/>
                  </w:divBdr>
                </w:div>
                <w:div w:id="535389312">
                  <w:marLeft w:val="0"/>
                  <w:marRight w:val="0"/>
                  <w:marTop w:val="0"/>
                  <w:marBottom w:val="0"/>
                  <w:divBdr>
                    <w:top w:val="none" w:sz="0" w:space="0" w:color="auto"/>
                    <w:left w:val="none" w:sz="0" w:space="0" w:color="auto"/>
                    <w:bottom w:val="none" w:sz="0" w:space="0" w:color="auto"/>
                    <w:right w:val="none" w:sz="0" w:space="0" w:color="auto"/>
                  </w:divBdr>
                </w:div>
                <w:div w:id="535389313">
                  <w:marLeft w:val="0"/>
                  <w:marRight w:val="0"/>
                  <w:marTop w:val="0"/>
                  <w:marBottom w:val="0"/>
                  <w:divBdr>
                    <w:top w:val="none" w:sz="0" w:space="0" w:color="auto"/>
                    <w:left w:val="none" w:sz="0" w:space="0" w:color="auto"/>
                    <w:bottom w:val="none" w:sz="0" w:space="0" w:color="auto"/>
                    <w:right w:val="none" w:sz="0" w:space="0" w:color="auto"/>
                  </w:divBdr>
                </w:div>
                <w:div w:id="535389317">
                  <w:marLeft w:val="0"/>
                  <w:marRight w:val="0"/>
                  <w:marTop w:val="0"/>
                  <w:marBottom w:val="0"/>
                  <w:divBdr>
                    <w:top w:val="none" w:sz="0" w:space="0" w:color="auto"/>
                    <w:left w:val="none" w:sz="0" w:space="0" w:color="auto"/>
                    <w:bottom w:val="none" w:sz="0" w:space="0" w:color="auto"/>
                    <w:right w:val="none" w:sz="0" w:space="0" w:color="auto"/>
                  </w:divBdr>
                </w:div>
                <w:div w:id="535389318">
                  <w:marLeft w:val="0"/>
                  <w:marRight w:val="0"/>
                  <w:marTop w:val="0"/>
                  <w:marBottom w:val="0"/>
                  <w:divBdr>
                    <w:top w:val="none" w:sz="0" w:space="0" w:color="auto"/>
                    <w:left w:val="none" w:sz="0" w:space="0" w:color="auto"/>
                    <w:bottom w:val="none" w:sz="0" w:space="0" w:color="auto"/>
                    <w:right w:val="none" w:sz="0" w:space="0" w:color="auto"/>
                  </w:divBdr>
                </w:div>
                <w:div w:id="535389319">
                  <w:marLeft w:val="0"/>
                  <w:marRight w:val="0"/>
                  <w:marTop w:val="0"/>
                  <w:marBottom w:val="0"/>
                  <w:divBdr>
                    <w:top w:val="none" w:sz="0" w:space="0" w:color="auto"/>
                    <w:left w:val="none" w:sz="0" w:space="0" w:color="auto"/>
                    <w:bottom w:val="none" w:sz="0" w:space="0" w:color="auto"/>
                    <w:right w:val="none" w:sz="0" w:space="0" w:color="auto"/>
                  </w:divBdr>
                </w:div>
                <w:div w:id="535389320">
                  <w:marLeft w:val="0"/>
                  <w:marRight w:val="0"/>
                  <w:marTop w:val="0"/>
                  <w:marBottom w:val="0"/>
                  <w:divBdr>
                    <w:top w:val="none" w:sz="0" w:space="0" w:color="auto"/>
                    <w:left w:val="none" w:sz="0" w:space="0" w:color="auto"/>
                    <w:bottom w:val="none" w:sz="0" w:space="0" w:color="auto"/>
                    <w:right w:val="none" w:sz="0" w:space="0" w:color="auto"/>
                  </w:divBdr>
                </w:div>
                <w:div w:id="5353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89149">
      <w:marLeft w:val="0"/>
      <w:marRight w:val="0"/>
      <w:marTop w:val="0"/>
      <w:marBottom w:val="0"/>
      <w:divBdr>
        <w:top w:val="none" w:sz="0" w:space="0" w:color="auto"/>
        <w:left w:val="none" w:sz="0" w:space="0" w:color="auto"/>
        <w:bottom w:val="none" w:sz="0" w:space="0" w:color="auto"/>
        <w:right w:val="none" w:sz="0" w:space="0" w:color="auto"/>
      </w:divBdr>
      <w:divsChild>
        <w:div w:id="535389269">
          <w:marLeft w:val="0"/>
          <w:marRight w:val="0"/>
          <w:marTop w:val="0"/>
          <w:marBottom w:val="0"/>
          <w:divBdr>
            <w:top w:val="none" w:sz="0" w:space="0" w:color="auto"/>
            <w:left w:val="none" w:sz="0" w:space="0" w:color="auto"/>
            <w:bottom w:val="none" w:sz="0" w:space="0" w:color="auto"/>
            <w:right w:val="none" w:sz="0" w:space="0" w:color="auto"/>
          </w:divBdr>
        </w:div>
        <w:div w:id="535389277">
          <w:marLeft w:val="0"/>
          <w:marRight w:val="0"/>
          <w:marTop w:val="0"/>
          <w:marBottom w:val="0"/>
          <w:divBdr>
            <w:top w:val="none" w:sz="0" w:space="0" w:color="auto"/>
            <w:left w:val="none" w:sz="0" w:space="0" w:color="auto"/>
            <w:bottom w:val="none" w:sz="0" w:space="0" w:color="auto"/>
            <w:right w:val="none" w:sz="0" w:space="0" w:color="auto"/>
          </w:divBdr>
        </w:div>
        <w:div w:id="535389305">
          <w:marLeft w:val="0"/>
          <w:marRight w:val="0"/>
          <w:marTop w:val="0"/>
          <w:marBottom w:val="0"/>
          <w:divBdr>
            <w:top w:val="none" w:sz="0" w:space="0" w:color="auto"/>
            <w:left w:val="none" w:sz="0" w:space="0" w:color="auto"/>
            <w:bottom w:val="none" w:sz="0" w:space="0" w:color="auto"/>
            <w:right w:val="none" w:sz="0" w:space="0" w:color="auto"/>
          </w:divBdr>
        </w:div>
      </w:divsChild>
    </w:div>
    <w:div w:id="535389158">
      <w:marLeft w:val="0"/>
      <w:marRight w:val="0"/>
      <w:marTop w:val="0"/>
      <w:marBottom w:val="0"/>
      <w:divBdr>
        <w:top w:val="none" w:sz="0" w:space="0" w:color="auto"/>
        <w:left w:val="none" w:sz="0" w:space="0" w:color="auto"/>
        <w:bottom w:val="none" w:sz="0" w:space="0" w:color="auto"/>
        <w:right w:val="none" w:sz="0" w:space="0" w:color="auto"/>
      </w:divBdr>
      <w:divsChild>
        <w:div w:id="535389155">
          <w:marLeft w:val="0"/>
          <w:marRight w:val="0"/>
          <w:marTop w:val="0"/>
          <w:marBottom w:val="0"/>
          <w:divBdr>
            <w:top w:val="none" w:sz="0" w:space="0" w:color="auto"/>
            <w:left w:val="none" w:sz="0" w:space="0" w:color="auto"/>
            <w:bottom w:val="none" w:sz="0" w:space="0" w:color="auto"/>
            <w:right w:val="none" w:sz="0" w:space="0" w:color="auto"/>
          </w:divBdr>
        </w:div>
        <w:div w:id="535389213">
          <w:marLeft w:val="0"/>
          <w:marRight w:val="0"/>
          <w:marTop w:val="0"/>
          <w:marBottom w:val="0"/>
          <w:divBdr>
            <w:top w:val="none" w:sz="0" w:space="0" w:color="auto"/>
            <w:left w:val="none" w:sz="0" w:space="0" w:color="auto"/>
            <w:bottom w:val="none" w:sz="0" w:space="0" w:color="auto"/>
            <w:right w:val="none" w:sz="0" w:space="0" w:color="auto"/>
          </w:divBdr>
        </w:div>
        <w:div w:id="535389278">
          <w:marLeft w:val="0"/>
          <w:marRight w:val="0"/>
          <w:marTop w:val="0"/>
          <w:marBottom w:val="0"/>
          <w:divBdr>
            <w:top w:val="none" w:sz="0" w:space="0" w:color="auto"/>
            <w:left w:val="none" w:sz="0" w:space="0" w:color="auto"/>
            <w:bottom w:val="none" w:sz="0" w:space="0" w:color="auto"/>
            <w:right w:val="none" w:sz="0" w:space="0" w:color="auto"/>
          </w:divBdr>
        </w:div>
        <w:div w:id="535389303">
          <w:marLeft w:val="0"/>
          <w:marRight w:val="0"/>
          <w:marTop w:val="0"/>
          <w:marBottom w:val="0"/>
          <w:divBdr>
            <w:top w:val="none" w:sz="0" w:space="0" w:color="auto"/>
            <w:left w:val="none" w:sz="0" w:space="0" w:color="auto"/>
            <w:bottom w:val="none" w:sz="0" w:space="0" w:color="auto"/>
            <w:right w:val="none" w:sz="0" w:space="0" w:color="auto"/>
          </w:divBdr>
        </w:div>
      </w:divsChild>
    </w:div>
    <w:div w:id="535389223">
      <w:marLeft w:val="0"/>
      <w:marRight w:val="0"/>
      <w:marTop w:val="0"/>
      <w:marBottom w:val="0"/>
      <w:divBdr>
        <w:top w:val="none" w:sz="0" w:space="0" w:color="auto"/>
        <w:left w:val="none" w:sz="0" w:space="0" w:color="auto"/>
        <w:bottom w:val="none" w:sz="0" w:space="0" w:color="auto"/>
        <w:right w:val="none" w:sz="0" w:space="0" w:color="auto"/>
      </w:divBdr>
    </w:div>
    <w:div w:id="535389246">
      <w:marLeft w:val="0"/>
      <w:marRight w:val="0"/>
      <w:marTop w:val="0"/>
      <w:marBottom w:val="0"/>
      <w:divBdr>
        <w:top w:val="none" w:sz="0" w:space="0" w:color="auto"/>
        <w:left w:val="none" w:sz="0" w:space="0" w:color="auto"/>
        <w:bottom w:val="none" w:sz="0" w:space="0" w:color="auto"/>
        <w:right w:val="none" w:sz="0" w:space="0" w:color="auto"/>
      </w:divBdr>
      <w:divsChild>
        <w:div w:id="535389143">
          <w:marLeft w:val="0"/>
          <w:marRight w:val="0"/>
          <w:marTop w:val="0"/>
          <w:marBottom w:val="0"/>
          <w:divBdr>
            <w:top w:val="none" w:sz="0" w:space="0" w:color="auto"/>
            <w:left w:val="none" w:sz="0" w:space="0" w:color="auto"/>
            <w:bottom w:val="none" w:sz="0" w:space="0" w:color="auto"/>
            <w:right w:val="none" w:sz="0" w:space="0" w:color="auto"/>
          </w:divBdr>
        </w:div>
        <w:div w:id="535389247">
          <w:marLeft w:val="0"/>
          <w:marRight w:val="0"/>
          <w:marTop w:val="0"/>
          <w:marBottom w:val="0"/>
          <w:divBdr>
            <w:top w:val="none" w:sz="0" w:space="0" w:color="auto"/>
            <w:left w:val="none" w:sz="0" w:space="0" w:color="auto"/>
            <w:bottom w:val="none" w:sz="0" w:space="0" w:color="auto"/>
            <w:right w:val="none" w:sz="0" w:space="0" w:color="auto"/>
          </w:divBdr>
        </w:div>
      </w:divsChild>
    </w:div>
    <w:div w:id="535389264">
      <w:marLeft w:val="0"/>
      <w:marRight w:val="0"/>
      <w:marTop w:val="0"/>
      <w:marBottom w:val="0"/>
      <w:divBdr>
        <w:top w:val="none" w:sz="0" w:space="0" w:color="auto"/>
        <w:left w:val="none" w:sz="0" w:space="0" w:color="auto"/>
        <w:bottom w:val="none" w:sz="0" w:space="0" w:color="auto"/>
        <w:right w:val="none" w:sz="0" w:space="0" w:color="auto"/>
      </w:divBdr>
    </w:div>
    <w:div w:id="535389288">
      <w:marLeft w:val="0"/>
      <w:marRight w:val="0"/>
      <w:marTop w:val="0"/>
      <w:marBottom w:val="0"/>
      <w:divBdr>
        <w:top w:val="none" w:sz="0" w:space="0" w:color="auto"/>
        <w:left w:val="none" w:sz="0" w:space="0" w:color="auto"/>
        <w:bottom w:val="none" w:sz="0" w:space="0" w:color="auto"/>
        <w:right w:val="none" w:sz="0" w:space="0" w:color="auto"/>
      </w:divBdr>
      <w:divsChild>
        <w:div w:id="535389173">
          <w:marLeft w:val="0"/>
          <w:marRight w:val="0"/>
          <w:marTop w:val="0"/>
          <w:marBottom w:val="0"/>
          <w:divBdr>
            <w:top w:val="none" w:sz="0" w:space="0" w:color="auto"/>
            <w:left w:val="none" w:sz="0" w:space="0" w:color="auto"/>
            <w:bottom w:val="none" w:sz="0" w:space="0" w:color="auto"/>
            <w:right w:val="single" w:sz="8" w:space="31" w:color="000000"/>
          </w:divBdr>
        </w:div>
        <w:div w:id="535389221">
          <w:marLeft w:val="0"/>
          <w:marRight w:val="0"/>
          <w:marTop w:val="0"/>
          <w:marBottom w:val="0"/>
          <w:divBdr>
            <w:top w:val="none" w:sz="0" w:space="0" w:color="auto"/>
            <w:left w:val="none" w:sz="0" w:space="0" w:color="auto"/>
            <w:bottom w:val="none" w:sz="0" w:space="0" w:color="auto"/>
            <w:right w:val="single" w:sz="8" w:space="30" w:color="000000"/>
          </w:divBdr>
        </w:div>
        <w:div w:id="535389262">
          <w:marLeft w:val="0"/>
          <w:marRight w:val="0"/>
          <w:marTop w:val="0"/>
          <w:marBottom w:val="0"/>
          <w:divBdr>
            <w:top w:val="none" w:sz="0" w:space="0" w:color="auto"/>
            <w:left w:val="none" w:sz="0" w:space="0" w:color="auto"/>
            <w:bottom w:val="none" w:sz="0" w:space="0" w:color="auto"/>
            <w:right w:val="single" w:sz="8" w:space="22" w:color="000000"/>
          </w:divBdr>
        </w:div>
      </w:divsChild>
    </w:div>
    <w:div w:id="535389306">
      <w:marLeft w:val="0"/>
      <w:marRight w:val="0"/>
      <w:marTop w:val="0"/>
      <w:marBottom w:val="0"/>
      <w:divBdr>
        <w:top w:val="none" w:sz="0" w:space="0" w:color="auto"/>
        <w:left w:val="none" w:sz="0" w:space="0" w:color="auto"/>
        <w:bottom w:val="none" w:sz="0" w:space="0" w:color="auto"/>
        <w:right w:val="none" w:sz="0" w:space="0" w:color="auto"/>
      </w:divBdr>
    </w:div>
    <w:div w:id="535389307">
      <w:marLeft w:val="0"/>
      <w:marRight w:val="0"/>
      <w:marTop w:val="0"/>
      <w:marBottom w:val="0"/>
      <w:divBdr>
        <w:top w:val="none" w:sz="0" w:space="0" w:color="auto"/>
        <w:left w:val="none" w:sz="0" w:space="0" w:color="auto"/>
        <w:bottom w:val="none" w:sz="0" w:space="0" w:color="auto"/>
        <w:right w:val="none" w:sz="0" w:space="0" w:color="auto"/>
      </w:divBdr>
    </w:div>
    <w:div w:id="535389314">
      <w:marLeft w:val="0"/>
      <w:marRight w:val="0"/>
      <w:marTop w:val="0"/>
      <w:marBottom w:val="0"/>
      <w:divBdr>
        <w:top w:val="none" w:sz="0" w:space="0" w:color="auto"/>
        <w:left w:val="none" w:sz="0" w:space="0" w:color="auto"/>
        <w:bottom w:val="none" w:sz="0" w:space="0" w:color="auto"/>
        <w:right w:val="none" w:sz="0" w:space="0" w:color="auto"/>
      </w:divBdr>
      <w:divsChild>
        <w:div w:id="535389097">
          <w:marLeft w:val="0"/>
          <w:marRight w:val="0"/>
          <w:marTop w:val="0"/>
          <w:marBottom w:val="0"/>
          <w:divBdr>
            <w:top w:val="none" w:sz="0" w:space="0" w:color="auto"/>
            <w:left w:val="none" w:sz="0" w:space="0" w:color="auto"/>
            <w:bottom w:val="none" w:sz="0" w:space="0" w:color="auto"/>
            <w:right w:val="none" w:sz="0" w:space="0" w:color="auto"/>
          </w:divBdr>
        </w:div>
        <w:div w:id="535389103">
          <w:marLeft w:val="0"/>
          <w:marRight w:val="0"/>
          <w:marTop w:val="0"/>
          <w:marBottom w:val="0"/>
          <w:divBdr>
            <w:top w:val="none" w:sz="0" w:space="0" w:color="auto"/>
            <w:left w:val="none" w:sz="0" w:space="0" w:color="auto"/>
            <w:bottom w:val="none" w:sz="0" w:space="0" w:color="auto"/>
            <w:right w:val="none" w:sz="0" w:space="0" w:color="auto"/>
          </w:divBdr>
        </w:div>
        <w:div w:id="535389105">
          <w:marLeft w:val="0"/>
          <w:marRight w:val="0"/>
          <w:marTop w:val="0"/>
          <w:marBottom w:val="0"/>
          <w:divBdr>
            <w:top w:val="none" w:sz="0" w:space="0" w:color="auto"/>
            <w:left w:val="none" w:sz="0" w:space="0" w:color="auto"/>
            <w:bottom w:val="none" w:sz="0" w:space="0" w:color="auto"/>
            <w:right w:val="none" w:sz="0" w:space="0" w:color="auto"/>
          </w:divBdr>
        </w:div>
        <w:div w:id="535389108">
          <w:marLeft w:val="0"/>
          <w:marRight w:val="0"/>
          <w:marTop w:val="0"/>
          <w:marBottom w:val="0"/>
          <w:divBdr>
            <w:top w:val="none" w:sz="0" w:space="0" w:color="auto"/>
            <w:left w:val="none" w:sz="0" w:space="0" w:color="auto"/>
            <w:bottom w:val="none" w:sz="0" w:space="0" w:color="auto"/>
            <w:right w:val="none" w:sz="0" w:space="0" w:color="auto"/>
          </w:divBdr>
        </w:div>
        <w:div w:id="535389109">
          <w:marLeft w:val="0"/>
          <w:marRight w:val="0"/>
          <w:marTop w:val="0"/>
          <w:marBottom w:val="0"/>
          <w:divBdr>
            <w:top w:val="none" w:sz="0" w:space="0" w:color="auto"/>
            <w:left w:val="none" w:sz="0" w:space="0" w:color="auto"/>
            <w:bottom w:val="none" w:sz="0" w:space="0" w:color="auto"/>
            <w:right w:val="none" w:sz="0" w:space="0" w:color="auto"/>
          </w:divBdr>
        </w:div>
        <w:div w:id="535389112">
          <w:marLeft w:val="0"/>
          <w:marRight w:val="0"/>
          <w:marTop w:val="0"/>
          <w:marBottom w:val="0"/>
          <w:divBdr>
            <w:top w:val="none" w:sz="0" w:space="0" w:color="auto"/>
            <w:left w:val="none" w:sz="0" w:space="0" w:color="auto"/>
            <w:bottom w:val="none" w:sz="0" w:space="0" w:color="auto"/>
            <w:right w:val="none" w:sz="0" w:space="0" w:color="auto"/>
          </w:divBdr>
        </w:div>
        <w:div w:id="535389113">
          <w:marLeft w:val="0"/>
          <w:marRight w:val="0"/>
          <w:marTop w:val="0"/>
          <w:marBottom w:val="0"/>
          <w:divBdr>
            <w:top w:val="none" w:sz="0" w:space="0" w:color="auto"/>
            <w:left w:val="none" w:sz="0" w:space="0" w:color="auto"/>
            <w:bottom w:val="none" w:sz="0" w:space="0" w:color="auto"/>
            <w:right w:val="none" w:sz="0" w:space="0" w:color="auto"/>
          </w:divBdr>
        </w:div>
        <w:div w:id="535389115">
          <w:marLeft w:val="0"/>
          <w:marRight w:val="0"/>
          <w:marTop w:val="0"/>
          <w:marBottom w:val="0"/>
          <w:divBdr>
            <w:top w:val="none" w:sz="0" w:space="0" w:color="auto"/>
            <w:left w:val="none" w:sz="0" w:space="0" w:color="auto"/>
            <w:bottom w:val="none" w:sz="0" w:space="0" w:color="auto"/>
            <w:right w:val="none" w:sz="0" w:space="0" w:color="auto"/>
          </w:divBdr>
        </w:div>
        <w:div w:id="535389122">
          <w:marLeft w:val="0"/>
          <w:marRight w:val="0"/>
          <w:marTop w:val="0"/>
          <w:marBottom w:val="0"/>
          <w:divBdr>
            <w:top w:val="none" w:sz="0" w:space="0" w:color="auto"/>
            <w:left w:val="none" w:sz="0" w:space="0" w:color="auto"/>
            <w:bottom w:val="none" w:sz="0" w:space="0" w:color="auto"/>
            <w:right w:val="none" w:sz="0" w:space="0" w:color="auto"/>
          </w:divBdr>
        </w:div>
        <w:div w:id="535389123">
          <w:marLeft w:val="0"/>
          <w:marRight w:val="0"/>
          <w:marTop w:val="0"/>
          <w:marBottom w:val="0"/>
          <w:divBdr>
            <w:top w:val="none" w:sz="0" w:space="0" w:color="auto"/>
            <w:left w:val="none" w:sz="0" w:space="0" w:color="auto"/>
            <w:bottom w:val="none" w:sz="0" w:space="0" w:color="auto"/>
            <w:right w:val="none" w:sz="0" w:space="0" w:color="auto"/>
          </w:divBdr>
        </w:div>
        <w:div w:id="535389132">
          <w:marLeft w:val="0"/>
          <w:marRight w:val="0"/>
          <w:marTop w:val="0"/>
          <w:marBottom w:val="0"/>
          <w:divBdr>
            <w:top w:val="none" w:sz="0" w:space="0" w:color="auto"/>
            <w:left w:val="none" w:sz="0" w:space="0" w:color="auto"/>
            <w:bottom w:val="none" w:sz="0" w:space="0" w:color="auto"/>
            <w:right w:val="none" w:sz="0" w:space="0" w:color="auto"/>
          </w:divBdr>
        </w:div>
        <w:div w:id="535389134">
          <w:marLeft w:val="0"/>
          <w:marRight w:val="0"/>
          <w:marTop w:val="0"/>
          <w:marBottom w:val="0"/>
          <w:divBdr>
            <w:top w:val="none" w:sz="0" w:space="0" w:color="auto"/>
            <w:left w:val="none" w:sz="0" w:space="0" w:color="auto"/>
            <w:bottom w:val="none" w:sz="0" w:space="0" w:color="auto"/>
            <w:right w:val="none" w:sz="0" w:space="0" w:color="auto"/>
          </w:divBdr>
        </w:div>
        <w:div w:id="535389139">
          <w:marLeft w:val="0"/>
          <w:marRight w:val="0"/>
          <w:marTop w:val="0"/>
          <w:marBottom w:val="0"/>
          <w:divBdr>
            <w:top w:val="none" w:sz="0" w:space="0" w:color="auto"/>
            <w:left w:val="none" w:sz="0" w:space="0" w:color="auto"/>
            <w:bottom w:val="none" w:sz="0" w:space="0" w:color="auto"/>
            <w:right w:val="none" w:sz="0" w:space="0" w:color="auto"/>
          </w:divBdr>
        </w:div>
        <w:div w:id="535389148">
          <w:marLeft w:val="0"/>
          <w:marRight w:val="0"/>
          <w:marTop w:val="0"/>
          <w:marBottom w:val="0"/>
          <w:divBdr>
            <w:top w:val="none" w:sz="0" w:space="0" w:color="auto"/>
            <w:left w:val="none" w:sz="0" w:space="0" w:color="auto"/>
            <w:bottom w:val="none" w:sz="0" w:space="0" w:color="auto"/>
            <w:right w:val="none" w:sz="0" w:space="0" w:color="auto"/>
          </w:divBdr>
        </w:div>
        <w:div w:id="535389151">
          <w:marLeft w:val="0"/>
          <w:marRight w:val="0"/>
          <w:marTop w:val="0"/>
          <w:marBottom w:val="0"/>
          <w:divBdr>
            <w:top w:val="none" w:sz="0" w:space="0" w:color="auto"/>
            <w:left w:val="none" w:sz="0" w:space="0" w:color="auto"/>
            <w:bottom w:val="none" w:sz="0" w:space="0" w:color="auto"/>
            <w:right w:val="none" w:sz="0" w:space="0" w:color="auto"/>
          </w:divBdr>
        </w:div>
        <w:div w:id="535389153">
          <w:marLeft w:val="0"/>
          <w:marRight w:val="0"/>
          <w:marTop w:val="0"/>
          <w:marBottom w:val="0"/>
          <w:divBdr>
            <w:top w:val="none" w:sz="0" w:space="0" w:color="auto"/>
            <w:left w:val="none" w:sz="0" w:space="0" w:color="auto"/>
            <w:bottom w:val="none" w:sz="0" w:space="0" w:color="auto"/>
            <w:right w:val="none" w:sz="0" w:space="0" w:color="auto"/>
          </w:divBdr>
        </w:div>
        <w:div w:id="535389156">
          <w:marLeft w:val="0"/>
          <w:marRight w:val="0"/>
          <w:marTop w:val="0"/>
          <w:marBottom w:val="0"/>
          <w:divBdr>
            <w:top w:val="none" w:sz="0" w:space="0" w:color="auto"/>
            <w:left w:val="none" w:sz="0" w:space="0" w:color="auto"/>
            <w:bottom w:val="none" w:sz="0" w:space="0" w:color="auto"/>
            <w:right w:val="none" w:sz="0" w:space="0" w:color="auto"/>
          </w:divBdr>
        </w:div>
        <w:div w:id="535389157">
          <w:marLeft w:val="0"/>
          <w:marRight w:val="0"/>
          <w:marTop w:val="0"/>
          <w:marBottom w:val="0"/>
          <w:divBdr>
            <w:top w:val="none" w:sz="0" w:space="0" w:color="auto"/>
            <w:left w:val="none" w:sz="0" w:space="0" w:color="auto"/>
            <w:bottom w:val="none" w:sz="0" w:space="0" w:color="auto"/>
            <w:right w:val="none" w:sz="0" w:space="0" w:color="auto"/>
          </w:divBdr>
        </w:div>
        <w:div w:id="535389161">
          <w:marLeft w:val="0"/>
          <w:marRight w:val="0"/>
          <w:marTop w:val="0"/>
          <w:marBottom w:val="0"/>
          <w:divBdr>
            <w:top w:val="none" w:sz="0" w:space="0" w:color="auto"/>
            <w:left w:val="none" w:sz="0" w:space="0" w:color="auto"/>
            <w:bottom w:val="none" w:sz="0" w:space="0" w:color="auto"/>
            <w:right w:val="none" w:sz="0" w:space="0" w:color="auto"/>
          </w:divBdr>
        </w:div>
        <w:div w:id="535389174">
          <w:marLeft w:val="0"/>
          <w:marRight w:val="0"/>
          <w:marTop w:val="0"/>
          <w:marBottom w:val="0"/>
          <w:divBdr>
            <w:top w:val="none" w:sz="0" w:space="0" w:color="auto"/>
            <w:left w:val="none" w:sz="0" w:space="0" w:color="auto"/>
            <w:bottom w:val="none" w:sz="0" w:space="0" w:color="auto"/>
            <w:right w:val="none" w:sz="0" w:space="0" w:color="auto"/>
          </w:divBdr>
        </w:div>
        <w:div w:id="535389176">
          <w:marLeft w:val="0"/>
          <w:marRight w:val="0"/>
          <w:marTop w:val="0"/>
          <w:marBottom w:val="0"/>
          <w:divBdr>
            <w:top w:val="none" w:sz="0" w:space="0" w:color="auto"/>
            <w:left w:val="none" w:sz="0" w:space="0" w:color="auto"/>
            <w:bottom w:val="none" w:sz="0" w:space="0" w:color="auto"/>
            <w:right w:val="none" w:sz="0" w:space="0" w:color="auto"/>
          </w:divBdr>
        </w:div>
        <w:div w:id="535389177">
          <w:marLeft w:val="0"/>
          <w:marRight w:val="0"/>
          <w:marTop w:val="0"/>
          <w:marBottom w:val="0"/>
          <w:divBdr>
            <w:top w:val="none" w:sz="0" w:space="0" w:color="auto"/>
            <w:left w:val="none" w:sz="0" w:space="0" w:color="auto"/>
            <w:bottom w:val="none" w:sz="0" w:space="0" w:color="auto"/>
            <w:right w:val="none" w:sz="0" w:space="0" w:color="auto"/>
          </w:divBdr>
        </w:div>
        <w:div w:id="535389188">
          <w:marLeft w:val="0"/>
          <w:marRight w:val="0"/>
          <w:marTop w:val="0"/>
          <w:marBottom w:val="0"/>
          <w:divBdr>
            <w:top w:val="none" w:sz="0" w:space="0" w:color="auto"/>
            <w:left w:val="none" w:sz="0" w:space="0" w:color="auto"/>
            <w:bottom w:val="none" w:sz="0" w:space="0" w:color="auto"/>
            <w:right w:val="none" w:sz="0" w:space="0" w:color="auto"/>
          </w:divBdr>
        </w:div>
        <w:div w:id="535389189">
          <w:marLeft w:val="0"/>
          <w:marRight w:val="0"/>
          <w:marTop w:val="0"/>
          <w:marBottom w:val="0"/>
          <w:divBdr>
            <w:top w:val="none" w:sz="0" w:space="0" w:color="auto"/>
            <w:left w:val="none" w:sz="0" w:space="0" w:color="auto"/>
            <w:bottom w:val="none" w:sz="0" w:space="0" w:color="auto"/>
            <w:right w:val="none" w:sz="0" w:space="0" w:color="auto"/>
          </w:divBdr>
        </w:div>
        <w:div w:id="535389195">
          <w:marLeft w:val="0"/>
          <w:marRight w:val="0"/>
          <w:marTop w:val="0"/>
          <w:marBottom w:val="0"/>
          <w:divBdr>
            <w:top w:val="none" w:sz="0" w:space="0" w:color="auto"/>
            <w:left w:val="none" w:sz="0" w:space="0" w:color="auto"/>
            <w:bottom w:val="none" w:sz="0" w:space="0" w:color="auto"/>
            <w:right w:val="none" w:sz="0" w:space="0" w:color="auto"/>
          </w:divBdr>
        </w:div>
        <w:div w:id="535389200">
          <w:marLeft w:val="0"/>
          <w:marRight w:val="0"/>
          <w:marTop w:val="0"/>
          <w:marBottom w:val="0"/>
          <w:divBdr>
            <w:top w:val="none" w:sz="0" w:space="0" w:color="auto"/>
            <w:left w:val="none" w:sz="0" w:space="0" w:color="auto"/>
            <w:bottom w:val="none" w:sz="0" w:space="0" w:color="auto"/>
            <w:right w:val="none" w:sz="0" w:space="0" w:color="auto"/>
          </w:divBdr>
        </w:div>
        <w:div w:id="535389205">
          <w:marLeft w:val="0"/>
          <w:marRight w:val="0"/>
          <w:marTop w:val="0"/>
          <w:marBottom w:val="0"/>
          <w:divBdr>
            <w:top w:val="none" w:sz="0" w:space="0" w:color="auto"/>
            <w:left w:val="none" w:sz="0" w:space="0" w:color="auto"/>
            <w:bottom w:val="none" w:sz="0" w:space="0" w:color="auto"/>
            <w:right w:val="none" w:sz="0" w:space="0" w:color="auto"/>
          </w:divBdr>
        </w:div>
        <w:div w:id="535389211">
          <w:marLeft w:val="0"/>
          <w:marRight w:val="0"/>
          <w:marTop w:val="0"/>
          <w:marBottom w:val="0"/>
          <w:divBdr>
            <w:top w:val="none" w:sz="0" w:space="0" w:color="auto"/>
            <w:left w:val="none" w:sz="0" w:space="0" w:color="auto"/>
            <w:bottom w:val="none" w:sz="0" w:space="0" w:color="auto"/>
            <w:right w:val="none" w:sz="0" w:space="0" w:color="auto"/>
          </w:divBdr>
        </w:div>
        <w:div w:id="535389212">
          <w:marLeft w:val="0"/>
          <w:marRight w:val="0"/>
          <w:marTop w:val="0"/>
          <w:marBottom w:val="0"/>
          <w:divBdr>
            <w:top w:val="none" w:sz="0" w:space="0" w:color="auto"/>
            <w:left w:val="none" w:sz="0" w:space="0" w:color="auto"/>
            <w:bottom w:val="none" w:sz="0" w:space="0" w:color="auto"/>
            <w:right w:val="none" w:sz="0" w:space="0" w:color="auto"/>
          </w:divBdr>
        </w:div>
        <w:div w:id="535389214">
          <w:marLeft w:val="0"/>
          <w:marRight w:val="0"/>
          <w:marTop w:val="0"/>
          <w:marBottom w:val="0"/>
          <w:divBdr>
            <w:top w:val="none" w:sz="0" w:space="0" w:color="auto"/>
            <w:left w:val="none" w:sz="0" w:space="0" w:color="auto"/>
            <w:bottom w:val="none" w:sz="0" w:space="0" w:color="auto"/>
            <w:right w:val="none" w:sz="0" w:space="0" w:color="auto"/>
          </w:divBdr>
        </w:div>
        <w:div w:id="535389217">
          <w:marLeft w:val="0"/>
          <w:marRight w:val="0"/>
          <w:marTop w:val="0"/>
          <w:marBottom w:val="0"/>
          <w:divBdr>
            <w:top w:val="none" w:sz="0" w:space="0" w:color="auto"/>
            <w:left w:val="none" w:sz="0" w:space="0" w:color="auto"/>
            <w:bottom w:val="none" w:sz="0" w:space="0" w:color="auto"/>
            <w:right w:val="none" w:sz="0" w:space="0" w:color="auto"/>
          </w:divBdr>
        </w:div>
        <w:div w:id="535389220">
          <w:marLeft w:val="0"/>
          <w:marRight w:val="0"/>
          <w:marTop w:val="0"/>
          <w:marBottom w:val="0"/>
          <w:divBdr>
            <w:top w:val="none" w:sz="0" w:space="0" w:color="auto"/>
            <w:left w:val="none" w:sz="0" w:space="0" w:color="auto"/>
            <w:bottom w:val="none" w:sz="0" w:space="0" w:color="auto"/>
            <w:right w:val="none" w:sz="0" w:space="0" w:color="auto"/>
          </w:divBdr>
        </w:div>
        <w:div w:id="535389224">
          <w:marLeft w:val="0"/>
          <w:marRight w:val="0"/>
          <w:marTop w:val="0"/>
          <w:marBottom w:val="0"/>
          <w:divBdr>
            <w:top w:val="none" w:sz="0" w:space="0" w:color="auto"/>
            <w:left w:val="none" w:sz="0" w:space="0" w:color="auto"/>
            <w:bottom w:val="none" w:sz="0" w:space="0" w:color="auto"/>
            <w:right w:val="none" w:sz="0" w:space="0" w:color="auto"/>
          </w:divBdr>
        </w:div>
        <w:div w:id="535389225">
          <w:marLeft w:val="0"/>
          <w:marRight w:val="0"/>
          <w:marTop w:val="0"/>
          <w:marBottom w:val="0"/>
          <w:divBdr>
            <w:top w:val="none" w:sz="0" w:space="0" w:color="auto"/>
            <w:left w:val="none" w:sz="0" w:space="0" w:color="auto"/>
            <w:bottom w:val="none" w:sz="0" w:space="0" w:color="auto"/>
            <w:right w:val="none" w:sz="0" w:space="0" w:color="auto"/>
          </w:divBdr>
        </w:div>
        <w:div w:id="535389232">
          <w:marLeft w:val="0"/>
          <w:marRight w:val="0"/>
          <w:marTop w:val="0"/>
          <w:marBottom w:val="0"/>
          <w:divBdr>
            <w:top w:val="none" w:sz="0" w:space="0" w:color="auto"/>
            <w:left w:val="none" w:sz="0" w:space="0" w:color="auto"/>
            <w:bottom w:val="none" w:sz="0" w:space="0" w:color="auto"/>
            <w:right w:val="none" w:sz="0" w:space="0" w:color="auto"/>
          </w:divBdr>
        </w:div>
        <w:div w:id="535389233">
          <w:marLeft w:val="0"/>
          <w:marRight w:val="0"/>
          <w:marTop w:val="0"/>
          <w:marBottom w:val="0"/>
          <w:divBdr>
            <w:top w:val="none" w:sz="0" w:space="0" w:color="auto"/>
            <w:left w:val="none" w:sz="0" w:space="0" w:color="auto"/>
            <w:bottom w:val="none" w:sz="0" w:space="0" w:color="auto"/>
            <w:right w:val="none" w:sz="0" w:space="0" w:color="auto"/>
          </w:divBdr>
        </w:div>
        <w:div w:id="535389234">
          <w:marLeft w:val="0"/>
          <w:marRight w:val="0"/>
          <w:marTop w:val="0"/>
          <w:marBottom w:val="0"/>
          <w:divBdr>
            <w:top w:val="none" w:sz="0" w:space="0" w:color="auto"/>
            <w:left w:val="none" w:sz="0" w:space="0" w:color="auto"/>
            <w:bottom w:val="none" w:sz="0" w:space="0" w:color="auto"/>
            <w:right w:val="none" w:sz="0" w:space="0" w:color="auto"/>
          </w:divBdr>
        </w:div>
        <w:div w:id="535389235">
          <w:marLeft w:val="0"/>
          <w:marRight w:val="0"/>
          <w:marTop w:val="0"/>
          <w:marBottom w:val="0"/>
          <w:divBdr>
            <w:top w:val="none" w:sz="0" w:space="0" w:color="auto"/>
            <w:left w:val="none" w:sz="0" w:space="0" w:color="auto"/>
            <w:bottom w:val="none" w:sz="0" w:space="0" w:color="auto"/>
            <w:right w:val="none" w:sz="0" w:space="0" w:color="auto"/>
          </w:divBdr>
        </w:div>
        <w:div w:id="535389239">
          <w:marLeft w:val="0"/>
          <w:marRight w:val="0"/>
          <w:marTop w:val="0"/>
          <w:marBottom w:val="0"/>
          <w:divBdr>
            <w:top w:val="none" w:sz="0" w:space="0" w:color="auto"/>
            <w:left w:val="none" w:sz="0" w:space="0" w:color="auto"/>
            <w:bottom w:val="none" w:sz="0" w:space="0" w:color="auto"/>
            <w:right w:val="none" w:sz="0" w:space="0" w:color="auto"/>
          </w:divBdr>
        </w:div>
        <w:div w:id="535389240">
          <w:marLeft w:val="0"/>
          <w:marRight w:val="0"/>
          <w:marTop w:val="0"/>
          <w:marBottom w:val="0"/>
          <w:divBdr>
            <w:top w:val="none" w:sz="0" w:space="0" w:color="auto"/>
            <w:left w:val="none" w:sz="0" w:space="0" w:color="auto"/>
            <w:bottom w:val="none" w:sz="0" w:space="0" w:color="auto"/>
            <w:right w:val="none" w:sz="0" w:space="0" w:color="auto"/>
          </w:divBdr>
        </w:div>
        <w:div w:id="535389241">
          <w:marLeft w:val="0"/>
          <w:marRight w:val="0"/>
          <w:marTop w:val="0"/>
          <w:marBottom w:val="0"/>
          <w:divBdr>
            <w:top w:val="none" w:sz="0" w:space="0" w:color="auto"/>
            <w:left w:val="none" w:sz="0" w:space="0" w:color="auto"/>
            <w:bottom w:val="none" w:sz="0" w:space="0" w:color="auto"/>
            <w:right w:val="none" w:sz="0" w:space="0" w:color="auto"/>
          </w:divBdr>
        </w:div>
        <w:div w:id="535389242">
          <w:marLeft w:val="0"/>
          <w:marRight w:val="0"/>
          <w:marTop w:val="0"/>
          <w:marBottom w:val="0"/>
          <w:divBdr>
            <w:top w:val="none" w:sz="0" w:space="0" w:color="auto"/>
            <w:left w:val="none" w:sz="0" w:space="0" w:color="auto"/>
            <w:bottom w:val="none" w:sz="0" w:space="0" w:color="auto"/>
            <w:right w:val="none" w:sz="0" w:space="0" w:color="auto"/>
          </w:divBdr>
        </w:div>
        <w:div w:id="535389244">
          <w:marLeft w:val="0"/>
          <w:marRight w:val="0"/>
          <w:marTop w:val="0"/>
          <w:marBottom w:val="0"/>
          <w:divBdr>
            <w:top w:val="none" w:sz="0" w:space="0" w:color="auto"/>
            <w:left w:val="none" w:sz="0" w:space="0" w:color="auto"/>
            <w:bottom w:val="none" w:sz="0" w:space="0" w:color="auto"/>
            <w:right w:val="none" w:sz="0" w:space="0" w:color="auto"/>
          </w:divBdr>
        </w:div>
        <w:div w:id="535389245">
          <w:marLeft w:val="0"/>
          <w:marRight w:val="0"/>
          <w:marTop w:val="0"/>
          <w:marBottom w:val="0"/>
          <w:divBdr>
            <w:top w:val="none" w:sz="0" w:space="0" w:color="auto"/>
            <w:left w:val="none" w:sz="0" w:space="0" w:color="auto"/>
            <w:bottom w:val="none" w:sz="0" w:space="0" w:color="auto"/>
            <w:right w:val="none" w:sz="0" w:space="0" w:color="auto"/>
          </w:divBdr>
        </w:div>
        <w:div w:id="535389248">
          <w:marLeft w:val="0"/>
          <w:marRight w:val="0"/>
          <w:marTop w:val="0"/>
          <w:marBottom w:val="0"/>
          <w:divBdr>
            <w:top w:val="none" w:sz="0" w:space="0" w:color="auto"/>
            <w:left w:val="none" w:sz="0" w:space="0" w:color="auto"/>
            <w:bottom w:val="none" w:sz="0" w:space="0" w:color="auto"/>
            <w:right w:val="none" w:sz="0" w:space="0" w:color="auto"/>
          </w:divBdr>
        </w:div>
        <w:div w:id="535389256">
          <w:marLeft w:val="0"/>
          <w:marRight w:val="0"/>
          <w:marTop w:val="0"/>
          <w:marBottom w:val="0"/>
          <w:divBdr>
            <w:top w:val="none" w:sz="0" w:space="0" w:color="auto"/>
            <w:left w:val="none" w:sz="0" w:space="0" w:color="auto"/>
            <w:bottom w:val="none" w:sz="0" w:space="0" w:color="auto"/>
            <w:right w:val="none" w:sz="0" w:space="0" w:color="auto"/>
          </w:divBdr>
        </w:div>
        <w:div w:id="535389259">
          <w:marLeft w:val="0"/>
          <w:marRight w:val="0"/>
          <w:marTop w:val="0"/>
          <w:marBottom w:val="0"/>
          <w:divBdr>
            <w:top w:val="none" w:sz="0" w:space="0" w:color="auto"/>
            <w:left w:val="none" w:sz="0" w:space="0" w:color="auto"/>
            <w:bottom w:val="none" w:sz="0" w:space="0" w:color="auto"/>
            <w:right w:val="none" w:sz="0" w:space="0" w:color="auto"/>
          </w:divBdr>
        </w:div>
        <w:div w:id="535389265">
          <w:marLeft w:val="0"/>
          <w:marRight w:val="0"/>
          <w:marTop w:val="0"/>
          <w:marBottom w:val="0"/>
          <w:divBdr>
            <w:top w:val="none" w:sz="0" w:space="0" w:color="auto"/>
            <w:left w:val="none" w:sz="0" w:space="0" w:color="auto"/>
            <w:bottom w:val="none" w:sz="0" w:space="0" w:color="auto"/>
            <w:right w:val="none" w:sz="0" w:space="0" w:color="auto"/>
          </w:divBdr>
        </w:div>
        <w:div w:id="535389266">
          <w:marLeft w:val="0"/>
          <w:marRight w:val="0"/>
          <w:marTop w:val="0"/>
          <w:marBottom w:val="0"/>
          <w:divBdr>
            <w:top w:val="none" w:sz="0" w:space="0" w:color="auto"/>
            <w:left w:val="none" w:sz="0" w:space="0" w:color="auto"/>
            <w:bottom w:val="none" w:sz="0" w:space="0" w:color="auto"/>
            <w:right w:val="none" w:sz="0" w:space="0" w:color="auto"/>
          </w:divBdr>
        </w:div>
        <w:div w:id="535389268">
          <w:marLeft w:val="0"/>
          <w:marRight w:val="0"/>
          <w:marTop w:val="0"/>
          <w:marBottom w:val="0"/>
          <w:divBdr>
            <w:top w:val="none" w:sz="0" w:space="0" w:color="auto"/>
            <w:left w:val="none" w:sz="0" w:space="0" w:color="auto"/>
            <w:bottom w:val="none" w:sz="0" w:space="0" w:color="auto"/>
            <w:right w:val="none" w:sz="0" w:space="0" w:color="auto"/>
          </w:divBdr>
        </w:div>
        <w:div w:id="535389272">
          <w:marLeft w:val="0"/>
          <w:marRight w:val="0"/>
          <w:marTop w:val="0"/>
          <w:marBottom w:val="0"/>
          <w:divBdr>
            <w:top w:val="none" w:sz="0" w:space="0" w:color="auto"/>
            <w:left w:val="none" w:sz="0" w:space="0" w:color="auto"/>
            <w:bottom w:val="none" w:sz="0" w:space="0" w:color="auto"/>
            <w:right w:val="none" w:sz="0" w:space="0" w:color="auto"/>
          </w:divBdr>
        </w:div>
        <w:div w:id="535389274">
          <w:marLeft w:val="0"/>
          <w:marRight w:val="0"/>
          <w:marTop w:val="0"/>
          <w:marBottom w:val="0"/>
          <w:divBdr>
            <w:top w:val="none" w:sz="0" w:space="0" w:color="auto"/>
            <w:left w:val="none" w:sz="0" w:space="0" w:color="auto"/>
            <w:bottom w:val="none" w:sz="0" w:space="0" w:color="auto"/>
            <w:right w:val="none" w:sz="0" w:space="0" w:color="auto"/>
          </w:divBdr>
        </w:div>
        <w:div w:id="535389279">
          <w:marLeft w:val="0"/>
          <w:marRight w:val="0"/>
          <w:marTop w:val="0"/>
          <w:marBottom w:val="0"/>
          <w:divBdr>
            <w:top w:val="none" w:sz="0" w:space="0" w:color="auto"/>
            <w:left w:val="none" w:sz="0" w:space="0" w:color="auto"/>
            <w:bottom w:val="none" w:sz="0" w:space="0" w:color="auto"/>
            <w:right w:val="none" w:sz="0" w:space="0" w:color="auto"/>
          </w:divBdr>
        </w:div>
        <w:div w:id="535389290">
          <w:marLeft w:val="0"/>
          <w:marRight w:val="0"/>
          <w:marTop w:val="0"/>
          <w:marBottom w:val="0"/>
          <w:divBdr>
            <w:top w:val="none" w:sz="0" w:space="0" w:color="auto"/>
            <w:left w:val="none" w:sz="0" w:space="0" w:color="auto"/>
            <w:bottom w:val="none" w:sz="0" w:space="0" w:color="auto"/>
            <w:right w:val="none" w:sz="0" w:space="0" w:color="auto"/>
          </w:divBdr>
        </w:div>
        <w:div w:id="535389291">
          <w:marLeft w:val="0"/>
          <w:marRight w:val="0"/>
          <w:marTop w:val="0"/>
          <w:marBottom w:val="0"/>
          <w:divBdr>
            <w:top w:val="none" w:sz="0" w:space="0" w:color="auto"/>
            <w:left w:val="none" w:sz="0" w:space="0" w:color="auto"/>
            <w:bottom w:val="none" w:sz="0" w:space="0" w:color="auto"/>
            <w:right w:val="none" w:sz="0" w:space="0" w:color="auto"/>
          </w:divBdr>
        </w:div>
        <w:div w:id="535389295">
          <w:marLeft w:val="0"/>
          <w:marRight w:val="0"/>
          <w:marTop w:val="0"/>
          <w:marBottom w:val="0"/>
          <w:divBdr>
            <w:top w:val="none" w:sz="0" w:space="0" w:color="auto"/>
            <w:left w:val="none" w:sz="0" w:space="0" w:color="auto"/>
            <w:bottom w:val="none" w:sz="0" w:space="0" w:color="auto"/>
            <w:right w:val="none" w:sz="0" w:space="0" w:color="auto"/>
          </w:divBdr>
        </w:div>
        <w:div w:id="535389298">
          <w:marLeft w:val="0"/>
          <w:marRight w:val="0"/>
          <w:marTop w:val="0"/>
          <w:marBottom w:val="0"/>
          <w:divBdr>
            <w:top w:val="none" w:sz="0" w:space="0" w:color="auto"/>
            <w:left w:val="none" w:sz="0" w:space="0" w:color="auto"/>
            <w:bottom w:val="none" w:sz="0" w:space="0" w:color="auto"/>
            <w:right w:val="none" w:sz="0" w:space="0" w:color="auto"/>
          </w:divBdr>
        </w:div>
        <w:div w:id="535389300">
          <w:marLeft w:val="0"/>
          <w:marRight w:val="0"/>
          <w:marTop w:val="0"/>
          <w:marBottom w:val="0"/>
          <w:divBdr>
            <w:top w:val="none" w:sz="0" w:space="0" w:color="auto"/>
            <w:left w:val="none" w:sz="0" w:space="0" w:color="auto"/>
            <w:bottom w:val="none" w:sz="0" w:space="0" w:color="auto"/>
            <w:right w:val="none" w:sz="0" w:space="0" w:color="auto"/>
          </w:divBdr>
        </w:div>
        <w:div w:id="535389302">
          <w:marLeft w:val="0"/>
          <w:marRight w:val="0"/>
          <w:marTop w:val="0"/>
          <w:marBottom w:val="0"/>
          <w:divBdr>
            <w:top w:val="none" w:sz="0" w:space="0" w:color="auto"/>
            <w:left w:val="none" w:sz="0" w:space="0" w:color="auto"/>
            <w:bottom w:val="none" w:sz="0" w:space="0" w:color="auto"/>
            <w:right w:val="none" w:sz="0" w:space="0" w:color="auto"/>
          </w:divBdr>
        </w:div>
        <w:div w:id="535389304">
          <w:marLeft w:val="0"/>
          <w:marRight w:val="0"/>
          <w:marTop w:val="0"/>
          <w:marBottom w:val="0"/>
          <w:divBdr>
            <w:top w:val="none" w:sz="0" w:space="0" w:color="auto"/>
            <w:left w:val="none" w:sz="0" w:space="0" w:color="auto"/>
            <w:bottom w:val="none" w:sz="0" w:space="0" w:color="auto"/>
            <w:right w:val="none" w:sz="0" w:space="0" w:color="auto"/>
          </w:divBdr>
        </w:div>
        <w:div w:id="535389315">
          <w:marLeft w:val="0"/>
          <w:marRight w:val="0"/>
          <w:marTop w:val="0"/>
          <w:marBottom w:val="0"/>
          <w:divBdr>
            <w:top w:val="none" w:sz="0" w:space="0" w:color="auto"/>
            <w:left w:val="none" w:sz="0" w:space="0" w:color="auto"/>
            <w:bottom w:val="none" w:sz="0" w:space="0" w:color="auto"/>
            <w:right w:val="none" w:sz="0" w:space="0" w:color="auto"/>
          </w:divBdr>
        </w:div>
        <w:div w:id="535389316">
          <w:marLeft w:val="0"/>
          <w:marRight w:val="0"/>
          <w:marTop w:val="0"/>
          <w:marBottom w:val="0"/>
          <w:divBdr>
            <w:top w:val="none" w:sz="0" w:space="0" w:color="auto"/>
            <w:left w:val="none" w:sz="0" w:space="0" w:color="auto"/>
            <w:bottom w:val="none" w:sz="0" w:space="0" w:color="auto"/>
            <w:right w:val="none" w:sz="0" w:space="0" w:color="auto"/>
          </w:divBdr>
        </w:div>
        <w:div w:id="535389321">
          <w:marLeft w:val="0"/>
          <w:marRight w:val="0"/>
          <w:marTop w:val="0"/>
          <w:marBottom w:val="0"/>
          <w:divBdr>
            <w:top w:val="none" w:sz="0" w:space="0" w:color="auto"/>
            <w:left w:val="none" w:sz="0" w:space="0" w:color="auto"/>
            <w:bottom w:val="none" w:sz="0" w:space="0" w:color="auto"/>
            <w:right w:val="none" w:sz="0" w:space="0" w:color="auto"/>
          </w:divBdr>
        </w:div>
        <w:div w:id="535389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6/98-%D0%B2%D1%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2594</TotalTime>
  <Pages>38</Pages>
  <Words>44985</Words>
  <Characters>25642</Characters>
  <Application>Microsoft Office Word</Application>
  <DocSecurity>0</DocSecurity>
  <Lines>213</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СТЕПАНЮК</dc:creator>
  <cp:keywords/>
  <dc:description/>
  <cp:lastModifiedBy>Луцька РДА</cp:lastModifiedBy>
  <cp:revision>86</cp:revision>
  <cp:lastPrinted>2021-08-16T12:24:00Z</cp:lastPrinted>
  <dcterms:created xsi:type="dcterms:W3CDTF">2021-07-23T06:39:00Z</dcterms:created>
  <dcterms:modified xsi:type="dcterms:W3CDTF">2021-08-18T11:45:00Z</dcterms:modified>
</cp:coreProperties>
</file>